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F3" w:rsidRPr="00AF60F3" w:rsidRDefault="00AF60F3" w:rsidP="00AF60F3">
      <w:pPr>
        <w:widowControl w:val="0"/>
        <w:kinsoku w:val="0"/>
        <w:overflowPunct w:val="0"/>
        <w:spacing w:after="564" w:line="584" w:lineRule="exact"/>
        <w:jc w:val="center"/>
        <w:textAlignment w:val="baseline"/>
        <w:rPr>
          <w:rFonts w:eastAsia="Calibri" w:cs="Times New Roman"/>
          <w:spacing w:val="78"/>
          <w:w w:val="105"/>
          <w:sz w:val="51"/>
          <w:szCs w:val="51"/>
        </w:rPr>
      </w:pPr>
      <w:r w:rsidRPr="00AF60F3">
        <w:rPr>
          <w:rFonts w:eastAsia="Calibri" w:cs="Times New Roman"/>
          <w:spacing w:val="78"/>
          <w:w w:val="105"/>
          <w:sz w:val="51"/>
          <w:szCs w:val="51"/>
        </w:rPr>
        <w:t>OLD PATHS.</w:t>
      </w:r>
    </w:p>
    <w:p w:rsidR="00AF60F3" w:rsidRPr="00AF60F3" w:rsidRDefault="00AF60F3" w:rsidP="00AF60F3">
      <w:pPr>
        <w:widowControl w:val="0"/>
        <w:kinsoku w:val="0"/>
        <w:overflowPunct w:val="0"/>
        <w:spacing w:after="0" w:line="205" w:lineRule="exact"/>
        <w:jc w:val="center"/>
        <w:textAlignment w:val="baseline"/>
        <w:rPr>
          <w:rFonts w:eastAsia="Calibri" w:cs="Times New Roman"/>
          <w:spacing w:val="-4"/>
          <w:szCs w:val="24"/>
        </w:rPr>
      </w:pPr>
      <w:r w:rsidRPr="00AF60F3">
        <w:rPr>
          <w:rFonts w:eastAsia="Calibri" w:cs="Times New Roman"/>
          <w:spacing w:val="-4"/>
          <w:szCs w:val="24"/>
        </w:rPr>
        <w:t>BEING PLAIN STATEMENTS ON</w:t>
      </w:r>
    </w:p>
    <w:p w:rsidR="00AF60F3" w:rsidRPr="00AF60F3" w:rsidRDefault="00AF60F3" w:rsidP="00AF60F3">
      <w:pPr>
        <w:widowControl w:val="0"/>
        <w:kinsoku w:val="0"/>
        <w:overflowPunct w:val="0"/>
        <w:spacing w:before="132" w:after="0" w:line="243" w:lineRule="exact"/>
        <w:jc w:val="center"/>
        <w:textAlignment w:val="baseline"/>
        <w:rPr>
          <w:rFonts w:eastAsia="Calibri" w:cs="Times New Roman"/>
          <w:spacing w:val="-2"/>
          <w:szCs w:val="24"/>
        </w:rPr>
      </w:pPr>
      <w:r w:rsidRPr="00AF60F3">
        <w:rPr>
          <w:rFonts w:eastAsia="Calibri" w:cs="Times New Roman"/>
          <w:spacing w:val="-2"/>
          <w:szCs w:val="24"/>
        </w:rPr>
        <w:t>SOME OF THE WEIGHTIER MATTERS OF CHRISTIANITY,</w:t>
      </w:r>
    </w:p>
    <w:p w:rsidR="00AF60F3" w:rsidRPr="00AF60F3" w:rsidRDefault="00AF60F3" w:rsidP="00AF60F3">
      <w:pPr>
        <w:widowControl w:val="0"/>
        <w:kinsoku w:val="0"/>
        <w:overflowPunct w:val="0"/>
        <w:spacing w:before="104" w:after="0" w:line="133" w:lineRule="exact"/>
        <w:jc w:val="center"/>
        <w:textAlignment w:val="baseline"/>
        <w:rPr>
          <w:rFonts w:eastAsia="Calibri" w:cs="Times New Roman"/>
          <w:spacing w:val="15"/>
          <w:sz w:val="16"/>
          <w:szCs w:val="16"/>
        </w:rPr>
      </w:pPr>
      <w:r w:rsidRPr="00AF60F3">
        <w:rPr>
          <w:rFonts w:eastAsia="Calibri" w:cs="Times New Roman"/>
          <w:spacing w:val="15"/>
          <w:sz w:val="16"/>
          <w:szCs w:val="16"/>
        </w:rPr>
        <w:t>FROM THE</w:t>
      </w:r>
    </w:p>
    <w:p w:rsidR="00AF60F3" w:rsidRPr="00AF60F3" w:rsidRDefault="00AF60F3" w:rsidP="00AF60F3">
      <w:pPr>
        <w:widowControl w:val="0"/>
        <w:kinsoku w:val="0"/>
        <w:overflowPunct w:val="0"/>
        <w:spacing w:before="122" w:after="0" w:line="221" w:lineRule="exact"/>
        <w:jc w:val="center"/>
        <w:textAlignment w:val="baseline"/>
        <w:rPr>
          <w:rFonts w:eastAsia="Calibri" w:cs="Times New Roman"/>
          <w:spacing w:val="-6"/>
          <w:sz w:val="19"/>
          <w:szCs w:val="19"/>
        </w:rPr>
      </w:pPr>
      <w:r w:rsidRPr="00AF60F3">
        <w:rPr>
          <w:rFonts w:eastAsia="Calibri" w:cs="Times New Roman"/>
          <w:spacing w:val="-6"/>
          <w:szCs w:val="24"/>
        </w:rPr>
        <w:t>STANDPOINT OF AN EVANGELICAL CHURCHMAN</w:t>
      </w:r>
      <w:r w:rsidRPr="00AF60F3">
        <w:rPr>
          <w:rFonts w:eastAsia="Calibri" w:cs="Times New Roman"/>
          <w:spacing w:val="-6"/>
          <w:sz w:val="19"/>
          <w:szCs w:val="19"/>
        </w:rPr>
        <w:t>.</w:t>
      </w:r>
    </w:p>
    <w:p w:rsidR="00AF60F3" w:rsidRPr="00AF60F3" w:rsidRDefault="00AF60F3" w:rsidP="00AF60F3">
      <w:pPr>
        <w:widowControl w:val="0"/>
        <w:kinsoku w:val="0"/>
        <w:overflowPunct w:val="0"/>
        <w:spacing w:before="888" w:after="0" w:line="167" w:lineRule="exact"/>
        <w:jc w:val="center"/>
        <w:textAlignment w:val="baseline"/>
        <w:rPr>
          <w:rFonts w:eastAsia="Calibri" w:cs="Times New Roman"/>
          <w:spacing w:val="19"/>
          <w:sz w:val="16"/>
          <w:szCs w:val="16"/>
        </w:rPr>
      </w:pPr>
      <w:r w:rsidRPr="00AF60F3">
        <w:rPr>
          <w:rFonts w:eastAsia="Calibri" w:cs="Times New Roman"/>
          <w:spacing w:val="19"/>
          <w:sz w:val="16"/>
          <w:szCs w:val="16"/>
        </w:rPr>
        <w:t>BY THE</w:t>
      </w:r>
    </w:p>
    <w:p w:rsidR="00AF60F3" w:rsidRPr="00AF60F3" w:rsidRDefault="00AF60F3" w:rsidP="00AF60F3">
      <w:pPr>
        <w:widowControl w:val="0"/>
        <w:kinsoku w:val="0"/>
        <w:overflowPunct w:val="0"/>
        <w:spacing w:before="94" w:after="0" w:line="319" w:lineRule="exact"/>
        <w:jc w:val="center"/>
        <w:textAlignment w:val="baseline"/>
        <w:rPr>
          <w:rFonts w:eastAsia="Calibri" w:cs="Times New Roman"/>
          <w:spacing w:val="43"/>
          <w:sz w:val="32"/>
          <w:szCs w:val="32"/>
        </w:rPr>
      </w:pPr>
      <w:r w:rsidRPr="00AF60F3">
        <w:rPr>
          <w:rFonts w:eastAsia="Calibri" w:cs="Times New Roman"/>
          <w:spacing w:val="43"/>
          <w:sz w:val="32"/>
          <w:szCs w:val="32"/>
        </w:rPr>
        <w:t>REV. J. C. RYLE, M.A.,</w:t>
      </w:r>
    </w:p>
    <w:p w:rsidR="00AF60F3" w:rsidRPr="00AF60F3" w:rsidRDefault="00AF60F3" w:rsidP="00AF60F3">
      <w:pPr>
        <w:widowControl w:val="0"/>
        <w:kinsoku w:val="0"/>
        <w:overflowPunct w:val="0"/>
        <w:spacing w:before="98" w:after="0" w:line="133" w:lineRule="exact"/>
        <w:jc w:val="center"/>
        <w:textAlignment w:val="baseline"/>
        <w:rPr>
          <w:rFonts w:eastAsia="Calibri" w:cs="Times New Roman"/>
          <w:spacing w:val="12"/>
          <w:sz w:val="16"/>
          <w:szCs w:val="16"/>
        </w:rPr>
      </w:pPr>
      <w:r w:rsidRPr="00AF60F3">
        <w:rPr>
          <w:rFonts w:eastAsia="Calibri" w:cs="Times New Roman"/>
          <w:spacing w:val="12"/>
          <w:sz w:val="16"/>
          <w:szCs w:val="16"/>
        </w:rPr>
        <w:t>HON. CANON OF NORWICH;</w:t>
      </w:r>
    </w:p>
    <w:p w:rsidR="00AF60F3" w:rsidRPr="00AF60F3" w:rsidRDefault="00AF60F3" w:rsidP="00AF60F3">
      <w:pPr>
        <w:widowControl w:val="0"/>
        <w:kinsoku w:val="0"/>
        <w:overflowPunct w:val="0"/>
        <w:spacing w:before="132" w:after="0" w:line="133" w:lineRule="exact"/>
        <w:jc w:val="center"/>
        <w:textAlignment w:val="baseline"/>
        <w:rPr>
          <w:rFonts w:eastAsia="Calibri" w:cs="Times New Roman"/>
          <w:spacing w:val="16"/>
          <w:sz w:val="16"/>
          <w:szCs w:val="16"/>
        </w:rPr>
      </w:pPr>
      <w:r w:rsidRPr="00AF60F3">
        <w:rPr>
          <w:rFonts w:eastAsia="Calibri" w:cs="Times New Roman"/>
          <w:spacing w:val="16"/>
          <w:sz w:val="16"/>
          <w:szCs w:val="16"/>
        </w:rPr>
        <w:t>VICAR OF STRADBROKE, AND RURAL DEAN OF HONE, SUFFOLK.</w:t>
      </w:r>
    </w:p>
    <w:p w:rsidR="00AF60F3" w:rsidRPr="00AF60F3" w:rsidRDefault="00AF60F3" w:rsidP="00AF60F3">
      <w:pPr>
        <w:widowControl w:val="0"/>
        <w:kinsoku w:val="0"/>
        <w:overflowPunct w:val="0"/>
        <w:spacing w:before="92" w:after="0" w:line="240" w:lineRule="auto"/>
        <w:jc w:val="center"/>
        <w:textAlignment w:val="baseline"/>
        <w:rPr>
          <w:rFonts w:eastAsia="Calibri" w:cs="Times New Roman"/>
          <w:i/>
          <w:iCs/>
          <w:sz w:val="20"/>
          <w:szCs w:val="20"/>
        </w:rPr>
      </w:pPr>
      <w:r w:rsidRPr="00AF60F3">
        <w:rPr>
          <w:rFonts w:eastAsia="Calibri" w:cs="Times New Roman"/>
          <w:i/>
          <w:iCs/>
          <w:sz w:val="20"/>
          <w:szCs w:val="20"/>
        </w:rPr>
        <w:t xml:space="preserve">Author of  </w:t>
      </w:r>
      <w:r w:rsidRPr="00AF60F3">
        <w:rPr>
          <w:rFonts w:eastAsia="Calibri" w:cs="Times New Roman"/>
          <w:iCs/>
          <w:sz w:val="20"/>
          <w:szCs w:val="20"/>
        </w:rPr>
        <w:t>“</w:t>
      </w:r>
      <w:r w:rsidRPr="00AF60F3">
        <w:rPr>
          <w:rFonts w:eastAsia="Calibri" w:cs="Times New Roman"/>
          <w:i/>
          <w:iCs/>
          <w:sz w:val="20"/>
          <w:szCs w:val="20"/>
        </w:rPr>
        <w:t>Expository Thoughts on the Gospels,</w:t>
      </w:r>
      <w:r w:rsidRPr="00AF60F3">
        <w:rPr>
          <w:rFonts w:eastAsia="Calibri" w:cs="Times New Roman"/>
          <w:iCs/>
          <w:sz w:val="20"/>
          <w:szCs w:val="20"/>
        </w:rPr>
        <w:t>”</w:t>
      </w:r>
      <w:r w:rsidRPr="00AF60F3">
        <w:rPr>
          <w:rFonts w:eastAsia="Calibri" w:cs="Times New Roman"/>
          <w:i/>
          <w:iCs/>
          <w:sz w:val="20"/>
          <w:szCs w:val="20"/>
        </w:rPr>
        <w:br/>
      </w:r>
      <w:r w:rsidRPr="00AF60F3">
        <w:rPr>
          <w:rFonts w:eastAsia="Calibri" w:cs="Times New Roman"/>
          <w:iCs/>
          <w:sz w:val="20"/>
          <w:szCs w:val="20"/>
        </w:rPr>
        <w:t>“</w:t>
      </w:r>
      <w:r w:rsidRPr="00AF60F3">
        <w:rPr>
          <w:rFonts w:eastAsia="Calibri" w:cs="Times New Roman"/>
          <w:i/>
          <w:iCs/>
          <w:sz w:val="20"/>
          <w:szCs w:val="20"/>
        </w:rPr>
        <w:t>Knots Untied,</w:t>
      </w:r>
      <w:r w:rsidRPr="00AF60F3">
        <w:rPr>
          <w:rFonts w:eastAsia="Calibri" w:cs="Times New Roman"/>
          <w:iCs/>
          <w:sz w:val="20"/>
          <w:szCs w:val="20"/>
        </w:rPr>
        <w:t>”</w:t>
      </w:r>
      <w:r w:rsidRPr="00AF60F3">
        <w:rPr>
          <w:rFonts w:eastAsia="Calibri" w:cs="Times New Roman"/>
          <w:i/>
          <w:iCs/>
          <w:sz w:val="20"/>
          <w:szCs w:val="20"/>
        </w:rPr>
        <w:t xml:space="preserve"> etc.</w:t>
      </w:r>
    </w:p>
    <w:p w:rsidR="00AF60F3" w:rsidRPr="00AF60F3" w:rsidRDefault="00AF60F3" w:rsidP="00AF60F3">
      <w:pPr>
        <w:widowControl w:val="0"/>
        <w:kinsoku w:val="0"/>
        <w:overflowPunct w:val="0"/>
        <w:spacing w:before="753" w:after="0" w:line="240" w:lineRule="auto"/>
        <w:jc w:val="center"/>
        <w:textAlignment w:val="baseline"/>
        <w:rPr>
          <w:rFonts w:eastAsia="Calibri" w:cs="Times New Roman"/>
          <w:sz w:val="15"/>
          <w:szCs w:val="15"/>
        </w:rPr>
      </w:pPr>
      <w:r w:rsidRPr="00AF60F3">
        <w:rPr>
          <w:rFonts w:eastAsia="Calibri" w:cs="Times New Roman"/>
          <w:sz w:val="20"/>
          <w:szCs w:val="20"/>
        </w:rPr>
        <w:t>“If the trumpet give an uncertain sound, who shall prepare himself to the</w:t>
      </w:r>
      <w:r w:rsidRPr="00AF60F3">
        <w:rPr>
          <w:rFonts w:eastAsia="Calibri" w:cs="Times New Roman"/>
          <w:sz w:val="20"/>
          <w:szCs w:val="20"/>
        </w:rPr>
        <w:br/>
        <w:t>battle?”‒1 Cor. xiv. 8</w:t>
      </w:r>
      <w:r w:rsidRPr="00AF60F3">
        <w:rPr>
          <w:rFonts w:eastAsia="Calibri" w:cs="Times New Roman"/>
          <w:sz w:val="15"/>
          <w:szCs w:val="15"/>
        </w:rPr>
        <w:t>.</w:t>
      </w:r>
    </w:p>
    <w:p w:rsidR="00AF60F3" w:rsidRPr="00AF60F3" w:rsidRDefault="00AF60F3" w:rsidP="00AF60F3">
      <w:pPr>
        <w:widowControl w:val="0"/>
        <w:kinsoku w:val="0"/>
        <w:overflowPunct w:val="0"/>
        <w:spacing w:before="556" w:after="0" w:line="254" w:lineRule="exact"/>
        <w:jc w:val="center"/>
        <w:textAlignment w:val="baseline"/>
        <w:rPr>
          <w:rFonts w:eastAsia="Calibri" w:cs="Times New Roman"/>
          <w:spacing w:val="7"/>
          <w:sz w:val="28"/>
          <w:szCs w:val="28"/>
        </w:rPr>
      </w:pPr>
      <w:r w:rsidRPr="00AF60F3">
        <w:rPr>
          <w:rFonts w:eastAsia="Calibri" w:cs="Times New Roman"/>
          <w:spacing w:val="7"/>
          <w:sz w:val="28"/>
          <w:szCs w:val="28"/>
        </w:rPr>
        <w:t>Second Edition.</w:t>
      </w:r>
    </w:p>
    <w:p w:rsidR="00AF60F3" w:rsidRPr="00AF60F3" w:rsidRDefault="00AF60F3" w:rsidP="00AF60F3">
      <w:pPr>
        <w:widowControl w:val="0"/>
        <w:kinsoku w:val="0"/>
        <w:overflowPunct w:val="0"/>
        <w:spacing w:before="523" w:after="0" w:line="221" w:lineRule="exact"/>
        <w:jc w:val="center"/>
        <w:textAlignment w:val="baseline"/>
        <w:rPr>
          <w:rFonts w:eastAsia="Calibri" w:cs="Times New Roman"/>
          <w:spacing w:val="27"/>
          <w:sz w:val="22"/>
        </w:rPr>
      </w:pPr>
      <w:r w:rsidRPr="00AF60F3">
        <w:rPr>
          <w:rFonts w:eastAsia="Calibri" w:cs="Times New Roman"/>
          <w:spacing w:val="27"/>
          <w:sz w:val="22"/>
        </w:rPr>
        <w:t>LONDON:</w:t>
      </w:r>
    </w:p>
    <w:p w:rsidR="00AF60F3" w:rsidRPr="00AF60F3" w:rsidRDefault="00AF60F3" w:rsidP="00AF60F3">
      <w:pPr>
        <w:widowControl w:val="0"/>
        <w:kinsoku w:val="0"/>
        <w:overflowPunct w:val="0"/>
        <w:spacing w:before="83" w:after="0" w:line="298" w:lineRule="exact"/>
        <w:jc w:val="center"/>
        <w:textAlignment w:val="baseline"/>
        <w:rPr>
          <w:rFonts w:eastAsia="Calibri" w:cs="Times New Roman"/>
          <w:sz w:val="17"/>
          <w:szCs w:val="17"/>
        </w:rPr>
      </w:pPr>
      <w:r w:rsidRPr="00AF60F3">
        <w:rPr>
          <w:rFonts w:eastAsia="Calibri" w:cs="Times New Roman"/>
          <w:sz w:val="22"/>
        </w:rPr>
        <w:t>WILLIAM HUNT AND COMPANY,</w:t>
      </w:r>
      <w:r w:rsidRPr="00AF60F3">
        <w:rPr>
          <w:rFonts w:eastAsia="Calibri" w:cs="Times New Roman"/>
          <w:sz w:val="19"/>
          <w:szCs w:val="19"/>
        </w:rPr>
        <w:br/>
      </w:r>
      <w:r w:rsidRPr="00AF60F3">
        <w:rPr>
          <w:rFonts w:eastAsia="Calibri" w:cs="Times New Roman"/>
          <w:sz w:val="20"/>
          <w:szCs w:val="20"/>
        </w:rPr>
        <w:t>12, PATERNOSTER ROW.</w:t>
      </w:r>
    </w:p>
    <w:p w:rsidR="00AF60F3" w:rsidRPr="00AF60F3" w:rsidRDefault="00AF60F3" w:rsidP="00AF60F3">
      <w:pPr>
        <w:widowControl w:val="0"/>
        <w:kinsoku w:val="0"/>
        <w:overflowPunct w:val="0"/>
        <w:spacing w:before="147" w:after="0" w:line="135" w:lineRule="exact"/>
        <w:jc w:val="center"/>
        <w:textAlignment w:val="baseline"/>
        <w:rPr>
          <w:rFonts w:eastAsia="Calibri" w:cs="Times New Roman"/>
          <w:spacing w:val="33"/>
          <w:sz w:val="16"/>
          <w:szCs w:val="16"/>
        </w:rPr>
      </w:pPr>
      <w:r w:rsidRPr="00AF60F3">
        <w:rPr>
          <w:rFonts w:eastAsia="Calibri" w:cs="Times New Roman"/>
          <w:spacing w:val="33"/>
          <w:sz w:val="16"/>
          <w:szCs w:val="16"/>
        </w:rPr>
        <w:t>IPSWICH: WILLIAM HUNT, TAVERN STREET.</w:t>
      </w:r>
    </w:p>
    <w:p w:rsidR="00AF60F3" w:rsidRPr="00AF60F3" w:rsidRDefault="00AF60F3" w:rsidP="00AF60F3">
      <w:pPr>
        <w:widowControl w:val="0"/>
        <w:kinsoku w:val="0"/>
        <w:overflowPunct w:val="0"/>
        <w:spacing w:before="104" w:after="4" w:line="174" w:lineRule="exact"/>
        <w:jc w:val="center"/>
        <w:textAlignment w:val="baseline"/>
        <w:rPr>
          <w:rFonts w:eastAsia="Calibri" w:cs="Times New Roman"/>
          <w:spacing w:val="-3"/>
          <w:sz w:val="17"/>
          <w:szCs w:val="17"/>
        </w:rPr>
      </w:pPr>
    </w:p>
    <w:p w:rsidR="00AF60F3" w:rsidRPr="00AF60F3" w:rsidRDefault="00AF60F3" w:rsidP="00AF60F3">
      <w:pPr>
        <w:widowControl w:val="0"/>
        <w:kinsoku w:val="0"/>
        <w:overflowPunct w:val="0"/>
        <w:spacing w:before="104" w:after="4" w:line="174" w:lineRule="exact"/>
        <w:jc w:val="center"/>
        <w:textAlignment w:val="baseline"/>
        <w:rPr>
          <w:rFonts w:eastAsia="Calibri" w:cs="Times New Roman"/>
          <w:spacing w:val="-3"/>
          <w:sz w:val="22"/>
        </w:rPr>
      </w:pPr>
      <w:r w:rsidRPr="00AF60F3">
        <w:rPr>
          <w:rFonts w:eastAsia="Calibri" w:cs="Times New Roman"/>
          <w:spacing w:val="-3"/>
          <w:sz w:val="22"/>
        </w:rPr>
        <w:t>1878.</w:t>
      </w:r>
    </w:p>
    <w:p w:rsidR="00AF60F3" w:rsidRPr="00AF60F3" w:rsidRDefault="00AF60F3" w:rsidP="00AF60F3">
      <w:pPr>
        <w:spacing w:after="0" w:line="276" w:lineRule="auto"/>
        <w:ind w:firstLine="284"/>
        <w:jc w:val="both"/>
        <w:rPr>
          <w:rFonts w:eastAsia="Calibri" w:cs="Times New Roman"/>
          <w:sz w:val="32"/>
          <w:szCs w:val="32"/>
        </w:rPr>
      </w:pPr>
      <w:r w:rsidRPr="00AF60F3">
        <w:rPr>
          <w:rFonts w:eastAsia="Calibri" w:cs="Times New Roman"/>
          <w:sz w:val="32"/>
          <w:szCs w:val="32"/>
        </w:rPr>
        <w:br w:type="page"/>
      </w:r>
    </w:p>
    <w:p w:rsidR="009D3283" w:rsidRPr="006A3EA9" w:rsidRDefault="009D3283" w:rsidP="006A3EA9">
      <w:pPr>
        <w:spacing w:after="0" w:line="276" w:lineRule="auto"/>
        <w:jc w:val="center"/>
        <w:rPr>
          <w:rFonts w:cs="Times New Roman"/>
        </w:rPr>
      </w:pPr>
      <w:r w:rsidRPr="006A3EA9">
        <w:rPr>
          <w:rFonts w:cs="Times New Roman"/>
        </w:rPr>
        <w:lastRenderedPageBreak/>
        <w:t>XVI.</w:t>
      </w:r>
    </w:p>
    <w:p w:rsidR="006A3EA9" w:rsidRDefault="006A3EA9" w:rsidP="006A3EA9">
      <w:pPr>
        <w:spacing w:after="0" w:line="276" w:lineRule="auto"/>
        <w:jc w:val="center"/>
        <w:rPr>
          <w:rFonts w:cs="Times New Roman"/>
        </w:rPr>
      </w:pPr>
    </w:p>
    <w:p w:rsidR="009D3283" w:rsidRPr="006A3EA9" w:rsidRDefault="009D3283" w:rsidP="006A3EA9">
      <w:pPr>
        <w:spacing w:after="0" w:line="276" w:lineRule="auto"/>
        <w:jc w:val="center"/>
        <w:rPr>
          <w:rFonts w:cs="Times New Roman"/>
        </w:rPr>
      </w:pPr>
      <w:r w:rsidRPr="006A3EA9">
        <w:rPr>
          <w:rFonts w:cs="Times New Roman"/>
        </w:rPr>
        <w:t>REPENTANCE.</w:t>
      </w:r>
    </w:p>
    <w:p w:rsidR="006A3EA9" w:rsidRDefault="006A3EA9" w:rsidP="006A3EA9">
      <w:pPr>
        <w:spacing w:after="0" w:line="276" w:lineRule="auto"/>
        <w:jc w:val="center"/>
        <w:rPr>
          <w:rFonts w:cs="Times New Roman"/>
          <w:i/>
          <w:iCs/>
        </w:rPr>
      </w:pPr>
    </w:p>
    <w:p w:rsidR="009D3283" w:rsidRPr="006A3EA9" w:rsidRDefault="0024638C" w:rsidP="006A3EA9">
      <w:pPr>
        <w:spacing w:after="0" w:line="276" w:lineRule="auto"/>
        <w:jc w:val="center"/>
        <w:rPr>
          <w:rFonts w:cs="Times New Roman"/>
        </w:rPr>
      </w:pPr>
      <w:r>
        <w:rPr>
          <w:rFonts w:cs="Times New Roman"/>
          <w:i/>
          <w:iCs/>
        </w:rPr>
        <w:t>“</w:t>
      </w:r>
      <w:r w:rsidR="009D3283" w:rsidRPr="006A3EA9">
        <w:rPr>
          <w:rFonts w:cs="Times New Roman"/>
          <w:i/>
          <w:iCs/>
        </w:rPr>
        <w:t>Except ye repent, ye shall all likewise perish.</w:t>
      </w:r>
      <w:r>
        <w:rPr>
          <w:rFonts w:cs="Times New Roman"/>
          <w:i/>
          <w:iCs/>
        </w:rPr>
        <w:t>”</w:t>
      </w:r>
      <w:r w:rsidR="009D3283" w:rsidRPr="006A3EA9">
        <w:rPr>
          <w:rFonts w:cs="Times New Roman"/>
          <w:i/>
          <w:iCs/>
        </w:rPr>
        <w:t>—</w:t>
      </w:r>
      <w:r w:rsidR="009D3283" w:rsidRPr="006A3EA9">
        <w:rPr>
          <w:rFonts w:cs="Times New Roman"/>
          <w:iCs/>
        </w:rPr>
        <w:t>LUKE</w:t>
      </w:r>
      <w:r w:rsidR="009D3283" w:rsidRPr="006A3EA9">
        <w:rPr>
          <w:rFonts w:cs="Times New Roman"/>
          <w:i/>
          <w:iCs/>
        </w:rPr>
        <w:t xml:space="preserve"> </w:t>
      </w:r>
      <w:r w:rsidR="009D3283" w:rsidRPr="006A3EA9">
        <w:rPr>
          <w:rFonts w:cs="Times New Roman"/>
        </w:rPr>
        <w:t>xiii. 3.</w:t>
      </w:r>
    </w:p>
    <w:p w:rsidR="0012165D" w:rsidRPr="006A3EA9" w:rsidRDefault="0012165D" w:rsidP="006A3EA9">
      <w:pPr>
        <w:spacing w:after="0" w:line="276" w:lineRule="auto"/>
        <w:ind w:firstLine="284"/>
        <w:jc w:val="both"/>
        <w:rPr>
          <w:rFonts w:cs="Times New Roman"/>
        </w:rPr>
      </w:pPr>
    </w:p>
    <w:p w:rsidR="009D3283" w:rsidRPr="006A3EA9" w:rsidRDefault="009D3283" w:rsidP="006A3EA9">
      <w:pPr>
        <w:spacing w:after="0" w:line="276" w:lineRule="auto"/>
        <w:jc w:val="both"/>
        <w:rPr>
          <w:rFonts w:cs="Times New Roman"/>
        </w:rPr>
      </w:pPr>
      <w:r w:rsidRPr="006A3EA9">
        <w:rPr>
          <w:rFonts w:cs="Times New Roman"/>
        </w:rPr>
        <w:t>THE text which heads this page, at first sight, looks stern and severe</w:t>
      </w:r>
      <w:r w:rsidR="0024638C">
        <w:rPr>
          <w:rFonts w:cs="Times New Roman"/>
        </w:rPr>
        <w:t>:</w:t>
      </w:r>
      <w:r w:rsidRPr="006A3EA9">
        <w:rPr>
          <w:rFonts w:cs="Times New Roman"/>
        </w:rPr>
        <w:t xml:space="preserve"> </w:t>
      </w:r>
      <w:r w:rsidR="0024638C">
        <w:rPr>
          <w:rFonts w:cs="Times New Roman"/>
        </w:rPr>
        <w:t>“</w:t>
      </w:r>
      <w:r w:rsidRPr="006A3EA9">
        <w:rPr>
          <w:rFonts w:cs="Times New Roman"/>
        </w:rPr>
        <w:t>Except ye repent, ye shall all perish.</w:t>
      </w:r>
      <w:r w:rsidR="0024638C">
        <w:rPr>
          <w:rFonts w:cs="Times New Roman"/>
        </w:rPr>
        <w:t>”</w:t>
      </w:r>
      <w:r w:rsidRPr="006A3EA9">
        <w:rPr>
          <w:rFonts w:cs="Times New Roman"/>
        </w:rPr>
        <w:t xml:space="preserve">—I can fancy </w:t>
      </w:r>
      <w:r w:rsidR="005F100C" w:rsidRPr="006A3EA9">
        <w:rPr>
          <w:rFonts w:cs="Times New Roman"/>
        </w:rPr>
        <w:t>someone</w:t>
      </w:r>
      <w:r w:rsidRPr="006A3EA9">
        <w:rPr>
          <w:rFonts w:cs="Times New Roman"/>
        </w:rPr>
        <w:t xml:space="preserve"> saying,</w:t>
      </w:r>
      <w:r w:rsidR="0024638C">
        <w:rPr>
          <w:rFonts w:cs="Times New Roman"/>
        </w:rPr>
        <w:t xml:space="preserve"> “</w:t>
      </w:r>
      <w:r w:rsidRPr="006A3EA9">
        <w:rPr>
          <w:rFonts w:cs="Times New Roman"/>
        </w:rPr>
        <w:t>Is this the Gospel</w:t>
      </w:r>
      <w:r w:rsidR="0024638C">
        <w:rPr>
          <w:rFonts w:cs="Times New Roman"/>
        </w:rPr>
        <w:t>?”</w:t>
      </w:r>
      <w:r w:rsidRPr="006A3EA9">
        <w:rPr>
          <w:rFonts w:cs="Times New Roman"/>
        </w:rPr>
        <w:t xml:space="preserve"> </w:t>
      </w:r>
      <w:r w:rsidR="0024638C">
        <w:rPr>
          <w:rFonts w:cs="Times New Roman"/>
        </w:rPr>
        <w:t>“</w:t>
      </w:r>
      <w:r w:rsidRPr="006A3EA9">
        <w:rPr>
          <w:rFonts w:cs="Times New Roman"/>
        </w:rPr>
        <w:t>Are these the glad tidings</w:t>
      </w:r>
      <w:r w:rsidR="0024638C">
        <w:rPr>
          <w:rFonts w:cs="Times New Roman"/>
        </w:rPr>
        <w:t>?</w:t>
      </w:r>
      <w:r w:rsidRPr="006A3EA9">
        <w:rPr>
          <w:rFonts w:cs="Times New Roman"/>
        </w:rPr>
        <w:t xml:space="preserve"> Are these the good news of which ministers speak</w:t>
      </w:r>
      <w:r w:rsidR="0024638C">
        <w:rPr>
          <w:rFonts w:cs="Times New Roman"/>
        </w:rPr>
        <w:t>?</w:t>
      </w:r>
      <w:r w:rsidR="005169EF">
        <w:rPr>
          <w:rFonts w:cs="Times New Roman"/>
        </w:rPr>
        <w:t>”</w:t>
      </w:r>
      <w:r w:rsidRPr="006A3EA9">
        <w:rPr>
          <w:rFonts w:cs="Times New Roman"/>
        </w:rPr>
        <w:t>—</w:t>
      </w:r>
      <w:r w:rsidR="005169EF">
        <w:rPr>
          <w:rFonts w:cs="Times New Roman"/>
        </w:rPr>
        <w:t>“</w:t>
      </w:r>
      <w:r w:rsidRPr="006A3EA9">
        <w:rPr>
          <w:rFonts w:cs="Times New Roman"/>
        </w:rPr>
        <w:t>This is a hard saying, who can hear it</w:t>
      </w:r>
      <w:r w:rsidR="005169EF">
        <w:rPr>
          <w:rFonts w:cs="Times New Roman"/>
        </w:rPr>
        <w:t>?”</w:t>
      </w:r>
      <w:r w:rsidRPr="006A3EA9">
        <w:rPr>
          <w:rFonts w:cs="Times New Roman"/>
        </w:rPr>
        <w:t>(John vi. 60.)</w:t>
      </w:r>
    </w:p>
    <w:p w:rsidR="009D3283" w:rsidRPr="006A3EA9" w:rsidRDefault="009D3283" w:rsidP="006A3EA9">
      <w:pPr>
        <w:spacing w:after="0" w:line="276" w:lineRule="auto"/>
        <w:ind w:firstLine="284"/>
        <w:jc w:val="both"/>
        <w:rPr>
          <w:rFonts w:cs="Times New Roman"/>
        </w:rPr>
      </w:pPr>
      <w:r w:rsidRPr="006A3EA9">
        <w:rPr>
          <w:rFonts w:cs="Times New Roman"/>
        </w:rPr>
        <w:t>But from whose lips did these words come? They came from the lips of One who loves us with a love that passeth knowledge, even Jesus Christ, the Son of God. They were spoken by One who so loved us that He left heaven for our sakes,—came down to earth for our sakes,—lived a poor, humble life, for three and thirty years on earth for our sakes,—went to the cross for us, went to the grave for us, and died for our sins. The words that come from lips like these, must surely be words of love.</w:t>
      </w:r>
    </w:p>
    <w:p w:rsidR="009D3283" w:rsidRPr="006A3EA9" w:rsidRDefault="009D3283" w:rsidP="006A3EA9">
      <w:pPr>
        <w:spacing w:after="0" w:line="276" w:lineRule="auto"/>
        <w:ind w:firstLine="284"/>
        <w:jc w:val="both"/>
        <w:rPr>
          <w:rFonts w:cs="Times New Roman"/>
        </w:rPr>
      </w:pPr>
      <w:r w:rsidRPr="006A3EA9">
        <w:rPr>
          <w:rFonts w:cs="Times New Roman"/>
        </w:rPr>
        <w:t>And, after all, what greater proof of love can be given than to warn a friend of coming danger</w:t>
      </w:r>
      <w:r w:rsidR="0024638C">
        <w:rPr>
          <w:rFonts w:cs="Times New Roman"/>
        </w:rPr>
        <w:t>?</w:t>
      </w:r>
      <w:r w:rsidRPr="006A3EA9">
        <w:rPr>
          <w:rFonts w:cs="Times New Roman"/>
        </w:rPr>
        <w:t xml:space="preserve"> The father who sees his son tottering toward the brink of a precipice, and as he sees him cries out sharply,</w:t>
      </w:r>
      <w:r w:rsidR="0024638C">
        <w:rPr>
          <w:rFonts w:cs="Times New Roman"/>
        </w:rPr>
        <w:t xml:space="preserve"> “</w:t>
      </w:r>
      <w:r w:rsidRPr="006A3EA9">
        <w:rPr>
          <w:rFonts w:cs="Times New Roman"/>
        </w:rPr>
        <w:t>Stop, stop</w:t>
      </w:r>
      <w:r w:rsidR="0024638C">
        <w:rPr>
          <w:rFonts w:cs="Times New Roman"/>
        </w:rPr>
        <w:t>!”</w:t>
      </w:r>
      <w:r w:rsidRPr="006A3EA9">
        <w:rPr>
          <w:rFonts w:cs="Times New Roman"/>
        </w:rPr>
        <w:t>—does not that father love his son</w:t>
      </w:r>
      <w:r w:rsidR="0024638C">
        <w:rPr>
          <w:rFonts w:cs="Times New Roman"/>
        </w:rPr>
        <w:t>?</w:t>
      </w:r>
      <w:r w:rsidRPr="006A3EA9">
        <w:rPr>
          <w:rFonts w:cs="Times New Roman"/>
        </w:rPr>
        <w:t>—The tender mother who sees her infant on the point of eating some poisonous berry, and cries out sharply,</w:t>
      </w:r>
      <w:r w:rsidR="0024638C">
        <w:rPr>
          <w:rFonts w:cs="Times New Roman"/>
        </w:rPr>
        <w:t xml:space="preserve"> “</w:t>
      </w:r>
      <w:r w:rsidRPr="006A3EA9">
        <w:rPr>
          <w:rFonts w:cs="Times New Roman"/>
        </w:rPr>
        <w:t>Stop, stop! put it down</w:t>
      </w:r>
      <w:r w:rsidR="0024638C">
        <w:rPr>
          <w:rFonts w:cs="Times New Roman"/>
        </w:rPr>
        <w:t>!</w:t>
      </w:r>
      <w:r w:rsidR="005169EF">
        <w:rPr>
          <w:rFonts w:cs="Times New Roman"/>
        </w:rPr>
        <w:t>”</w:t>
      </w:r>
      <w:r w:rsidRPr="006A3EA9">
        <w:rPr>
          <w:rFonts w:cs="Times New Roman"/>
        </w:rPr>
        <w:t xml:space="preserve"> —does not that mother love that child</w:t>
      </w:r>
      <w:r w:rsidR="0024638C">
        <w:rPr>
          <w:rFonts w:cs="Times New Roman"/>
        </w:rPr>
        <w:t>?</w:t>
      </w:r>
      <w:r w:rsidRPr="006A3EA9">
        <w:rPr>
          <w:rFonts w:cs="Times New Roman"/>
        </w:rPr>
        <w:t>—lt is indifference which lets people alone, and allows them to go on everyone in his own way. It is love, tender love, which warns, and raises the cry of alarm. The cry of</w:t>
      </w:r>
      <w:r w:rsidR="0024638C">
        <w:rPr>
          <w:rFonts w:cs="Times New Roman"/>
        </w:rPr>
        <w:t xml:space="preserve"> “</w:t>
      </w:r>
      <w:r w:rsidRPr="006A3EA9">
        <w:rPr>
          <w:rFonts w:cs="Times New Roman"/>
        </w:rPr>
        <w:t>Fire</w:t>
      </w:r>
      <w:r w:rsidR="000668D5">
        <w:rPr>
          <w:rFonts w:cs="Times New Roman"/>
        </w:rPr>
        <w:t>:</w:t>
      </w:r>
      <w:r w:rsidRPr="006A3EA9">
        <w:rPr>
          <w:rFonts w:cs="Times New Roman"/>
        </w:rPr>
        <w:t xml:space="preserve"> fire</w:t>
      </w:r>
      <w:r w:rsidR="0024638C">
        <w:rPr>
          <w:rFonts w:cs="Times New Roman"/>
        </w:rPr>
        <w:t>!</w:t>
      </w:r>
      <w:r w:rsidR="000668D5">
        <w:rPr>
          <w:rFonts w:cs="Times New Roman"/>
        </w:rPr>
        <w:t xml:space="preserve">” </w:t>
      </w:r>
      <w:r w:rsidRPr="006A3EA9">
        <w:rPr>
          <w:rFonts w:cs="Times New Roman"/>
        </w:rPr>
        <w:t>at midnight, may sometimes startle a man out of his sleep, rudely, harshly, unpleasantly. But who would complain, if that cry was the means of saving his life</w:t>
      </w:r>
      <w:r w:rsidR="0024638C">
        <w:rPr>
          <w:rFonts w:cs="Times New Roman"/>
        </w:rPr>
        <w:t>?</w:t>
      </w:r>
      <w:r w:rsidRPr="006A3EA9">
        <w:rPr>
          <w:rFonts w:cs="Times New Roman"/>
        </w:rPr>
        <w:t xml:space="preserve"> The words,</w:t>
      </w:r>
      <w:r w:rsidR="0024638C">
        <w:rPr>
          <w:rFonts w:cs="Times New Roman"/>
        </w:rPr>
        <w:t xml:space="preserve"> “</w:t>
      </w:r>
      <w:r w:rsidRPr="006A3EA9">
        <w:rPr>
          <w:rFonts w:cs="Times New Roman"/>
        </w:rPr>
        <w:t>Except ye repent, ye shall all perish,</w:t>
      </w:r>
      <w:r w:rsidR="0024638C">
        <w:rPr>
          <w:rFonts w:cs="Times New Roman"/>
        </w:rPr>
        <w:t>”</w:t>
      </w:r>
      <w:r w:rsidRPr="006A3EA9">
        <w:rPr>
          <w:rFonts w:cs="Times New Roman"/>
        </w:rPr>
        <w:t xml:space="preserve"> may seem at first sight stern and severe. But they are words of love, and may be the means of delivering precious souls from hell.</w:t>
      </w:r>
    </w:p>
    <w:p w:rsidR="009D3283" w:rsidRPr="006A3EA9" w:rsidRDefault="009D3283" w:rsidP="006A3EA9">
      <w:pPr>
        <w:spacing w:after="0" w:line="276" w:lineRule="auto"/>
        <w:ind w:firstLine="284"/>
        <w:jc w:val="both"/>
        <w:rPr>
          <w:rFonts w:cs="Times New Roman"/>
        </w:rPr>
      </w:pPr>
      <w:r w:rsidRPr="006A3EA9">
        <w:rPr>
          <w:rFonts w:cs="Times New Roman"/>
        </w:rPr>
        <w:t>There are three things to which I ask attention in considering this text of Scripture.</w:t>
      </w:r>
    </w:p>
    <w:p w:rsidR="0012165D" w:rsidRPr="006A3EA9" w:rsidRDefault="0012165D" w:rsidP="006A3EA9">
      <w:pPr>
        <w:spacing w:after="0" w:line="276" w:lineRule="auto"/>
        <w:ind w:firstLine="284"/>
        <w:jc w:val="both"/>
        <w:rPr>
          <w:rFonts w:cs="Times New Roman"/>
        </w:rPr>
      </w:pPr>
    </w:p>
    <w:p w:rsidR="009D3283" w:rsidRPr="006A3EA9" w:rsidRDefault="009D3283" w:rsidP="006A3EA9">
      <w:pPr>
        <w:spacing w:after="0" w:line="276" w:lineRule="auto"/>
        <w:ind w:firstLine="284"/>
        <w:jc w:val="both"/>
        <w:rPr>
          <w:rFonts w:cs="Times New Roman"/>
          <w:i/>
          <w:iCs/>
        </w:rPr>
      </w:pPr>
      <w:r w:rsidRPr="006A3EA9">
        <w:rPr>
          <w:rFonts w:cs="Times New Roman"/>
        </w:rPr>
        <w:t xml:space="preserve">I. First of all, I will speak of the </w:t>
      </w:r>
      <w:r w:rsidRPr="006A3EA9">
        <w:rPr>
          <w:rFonts w:cs="Times New Roman"/>
          <w:i/>
          <w:iCs/>
        </w:rPr>
        <w:t>nature of repentance</w:t>
      </w:r>
      <w:r w:rsidR="0024638C">
        <w:rPr>
          <w:rFonts w:cs="Times New Roman"/>
          <w:i/>
          <w:iCs/>
        </w:rPr>
        <w:t>:</w:t>
      </w:r>
      <w:r w:rsidRPr="006A3EA9">
        <w:rPr>
          <w:rFonts w:cs="Times New Roman"/>
          <w:i/>
          <w:iCs/>
        </w:rPr>
        <w:t xml:space="preserve"> —What is it?</w:t>
      </w:r>
    </w:p>
    <w:p w:rsidR="0012165D" w:rsidRPr="006A3EA9" w:rsidRDefault="0012165D" w:rsidP="006A3EA9">
      <w:pPr>
        <w:spacing w:after="0" w:line="276" w:lineRule="auto"/>
        <w:ind w:left="284"/>
        <w:jc w:val="both"/>
        <w:rPr>
          <w:rFonts w:cs="Times New Roman"/>
        </w:rPr>
      </w:pPr>
    </w:p>
    <w:p w:rsidR="009D3283" w:rsidRPr="006A3EA9" w:rsidRDefault="009D3283" w:rsidP="006A3EA9">
      <w:pPr>
        <w:spacing w:after="0" w:line="276" w:lineRule="auto"/>
        <w:ind w:left="284"/>
        <w:jc w:val="both"/>
        <w:rPr>
          <w:rFonts w:cs="Times New Roman"/>
          <w:i/>
          <w:iCs/>
        </w:rPr>
      </w:pPr>
      <w:r w:rsidRPr="006A3EA9">
        <w:rPr>
          <w:rFonts w:cs="Times New Roman"/>
        </w:rPr>
        <w:t xml:space="preserve">II. Secondly, I will speak of the </w:t>
      </w:r>
      <w:r w:rsidRPr="006A3EA9">
        <w:rPr>
          <w:rFonts w:cs="Times New Roman"/>
          <w:i/>
          <w:iCs/>
        </w:rPr>
        <w:t>necessity of repent</w:t>
      </w:r>
      <w:r w:rsidRPr="006A3EA9">
        <w:rPr>
          <w:rFonts w:cs="Times New Roman"/>
          <w:i/>
          <w:iCs/>
        </w:rPr>
        <w:softHyphen/>
        <w:t>ance</w:t>
      </w:r>
      <w:r w:rsidR="0024638C">
        <w:rPr>
          <w:rFonts w:cs="Times New Roman"/>
          <w:i/>
          <w:iCs/>
        </w:rPr>
        <w:t>:</w:t>
      </w:r>
      <w:r w:rsidRPr="006A3EA9">
        <w:rPr>
          <w:rFonts w:cs="Times New Roman"/>
          <w:i/>
          <w:iCs/>
        </w:rPr>
        <w:t>—Why is repentance needful?</w:t>
      </w:r>
    </w:p>
    <w:p w:rsidR="0012165D" w:rsidRPr="006A3EA9" w:rsidRDefault="0012165D" w:rsidP="006A3EA9">
      <w:pPr>
        <w:spacing w:after="0" w:line="276" w:lineRule="auto"/>
        <w:ind w:left="284"/>
        <w:jc w:val="both"/>
        <w:rPr>
          <w:rFonts w:cs="Times New Roman"/>
        </w:rPr>
      </w:pPr>
    </w:p>
    <w:p w:rsidR="009D3283" w:rsidRPr="006A3EA9" w:rsidRDefault="009D3283" w:rsidP="006A3EA9">
      <w:pPr>
        <w:spacing w:after="0" w:line="276" w:lineRule="auto"/>
        <w:ind w:left="284"/>
        <w:jc w:val="both"/>
        <w:rPr>
          <w:rFonts w:cs="Times New Roman"/>
          <w:i/>
          <w:iCs/>
        </w:rPr>
      </w:pPr>
      <w:r w:rsidRPr="006A3EA9">
        <w:rPr>
          <w:rFonts w:cs="Times New Roman"/>
        </w:rPr>
        <w:t xml:space="preserve">III. Thirdly, I will speak of the </w:t>
      </w:r>
      <w:r w:rsidRPr="006A3EA9">
        <w:rPr>
          <w:rFonts w:cs="Times New Roman"/>
          <w:i/>
          <w:iCs/>
        </w:rPr>
        <w:t>encouragements to repentance</w:t>
      </w:r>
      <w:r w:rsidR="0024638C">
        <w:rPr>
          <w:rFonts w:cs="Times New Roman"/>
          <w:i/>
          <w:iCs/>
        </w:rPr>
        <w:t>:</w:t>
      </w:r>
      <w:r w:rsidRPr="006A3EA9">
        <w:rPr>
          <w:rFonts w:cs="Times New Roman"/>
          <w:i/>
          <w:iCs/>
        </w:rPr>
        <w:t>—What is there to lead men to repent</w:t>
      </w:r>
      <w:r w:rsidR="0024638C">
        <w:rPr>
          <w:rFonts w:cs="Times New Roman"/>
          <w:i/>
          <w:iCs/>
        </w:rPr>
        <w:t>?</w:t>
      </w:r>
    </w:p>
    <w:p w:rsidR="0012165D" w:rsidRPr="006A3EA9" w:rsidRDefault="0012165D" w:rsidP="006A3EA9">
      <w:pPr>
        <w:spacing w:after="0" w:line="276" w:lineRule="auto"/>
        <w:ind w:firstLine="284"/>
        <w:jc w:val="both"/>
        <w:rPr>
          <w:rFonts w:cs="Times New Roman"/>
        </w:rPr>
      </w:pPr>
    </w:p>
    <w:p w:rsidR="009D3283" w:rsidRPr="006A3EA9" w:rsidRDefault="009D3283" w:rsidP="006A3EA9">
      <w:pPr>
        <w:spacing w:after="0" w:line="276" w:lineRule="auto"/>
        <w:ind w:firstLine="284"/>
        <w:jc w:val="both"/>
        <w:rPr>
          <w:rFonts w:cs="Times New Roman"/>
          <w:i/>
          <w:iCs/>
        </w:rPr>
      </w:pPr>
      <w:r w:rsidRPr="006A3EA9">
        <w:rPr>
          <w:rFonts w:cs="Times New Roman"/>
        </w:rPr>
        <w:t xml:space="preserve">I. First of all, </w:t>
      </w:r>
      <w:r w:rsidRPr="006A3EA9">
        <w:rPr>
          <w:rFonts w:cs="Times New Roman"/>
          <w:i/>
          <w:iCs/>
        </w:rPr>
        <w:t>what is repentance?</w:t>
      </w:r>
    </w:p>
    <w:p w:rsidR="009D3283" w:rsidRPr="006A3EA9" w:rsidRDefault="009D3283" w:rsidP="006A3EA9">
      <w:pPr>
        <w:spacing w:after="0" w:line="276" w:lineRule="auto"/>
        <w:ind w:firstLine="284"/>
        <w:jc w:val="both"/>
        <w:rPr>
          <w:rFonts w:cs="Times New Roman"/>
        </w:rPr>
      </w:pPr>
      <w:r w:rsidRPr="006A3EA9">
        <w:rPr>
          <w:rFonts w:cs="Times New Roman"/>
        </w:rPr>
        <w:t>Let us see that we set down our feet firmly on this point. The importance of the inquiry cannot be overrated. Repentance is one of the foundation-stones of Christianity. Sixty times, at least, we find repentance spoken of in the New Testament. What was the first doctrine our Lord Jesus Christ preached</w:t>
      </w:r>
      <w:r w:rsidR="0024638C">
        <w:rPr>
          <w:rFonts w:cs="Times New Roman"/>
        </w:rPr>
        <w:t>?</w:t>
      </w:r>
      <w:r w:rsidRPr="006A3EA9">
        <w:rPr>
          <w:rFonts w:cs="Times New Roman"/>
        </w:rPr>
        <w:t xml:space="preserve"> We are told, that He said, </w:t>
      </w:r>
      <w:r w:rsidR="0024638C">
        <w:rPr>
          <w:rFonts w:cs="Times New Roman"/>
        </w:rPr>
        <w:t>“</w:t>
      </w:r>
      <w:r w:rsidRPr="006A3EA9">
        <w:rPr>
          <w:rFonts w:cs="Times New Roman"/>
        </w:rPr>
        <w:t>Repent ye, and believe the Gospel.</w:t>
      </w:r>
      <w:r w:rsidR="0024638C">
        <w:rPr>
          <w:rFonts w:cs="Times New Roman"/>
        </w:rPr>
        <w:t>”</w:t>
      </w:r>
      <w:r w:rsidRPr="006A3EA9">
        <w:rPr>
          <w:rFonts w:cs="Times New Roman"/>
        </w:rPr>
        <w:t xml:space="preserve"> (Mark i. 15.)—What did the Apostles proclaim when the Lord sent them forth the first time</w:t>
      </w:r>
      <w:r w:rsidR="0024638C">
        <w:rPr>
          <w:rFonts w:cs="Times New Roman"/>
        </w:rPr>
        <w:t>?</w:t>
      </w:r>
      <w:r w:rsidRPr="006A3EA9">
        <w:rPr>
          <w:rFonts w:cs="Times New Roman"/>
        </w:rPr>
        <w:t xml:space="preserve"> They</w:t>
      </w:r>
      <w:r w:rsidR="0024638C">
        <w:rPr>
          <w:rFonts w:cs="Times New Roman"/>
        </w:rPr>
        <w:t xml:space="preserve"> “</w:t>
      </w:r>
      <w:r w:rsidRPr="006A3EA9">
        <w:rPr>
          <w:rFonts w:cs="Times New Roman"/>
        </w:rPr>
        <w:t>preached that men should repent</w:t>
      </w:r>
      <w:r w:rsidR="00993E5B">
        <w:rPr>
          <w:rFonts w:cs="Times New Roman"/>
        </w:rPr>
        <w:t>.”</w:t>
      </w:r>
      <w:r w:rsidRPr="006A3EA9">
        <w:rPr>
          <w:rFonts w:cs="Times New Roman"/>
        </w:rPr>
        <w:t xml:space="preserve"> (Mark vi. 12.)—What was the charge which Jesus gave His disciples when He left the world</w:t>
      </w:r>
      <w:r w:rsidR="0024638C">
        <w:rPr>
          <w:rFonts w:cs="Times New Roman"/>
        </w:rPr>
        <w:t>?</w:t>
      </w:r>
      <w:r w:rsidRPr="006A3EA9">
        <w:rPr>
          <w:rFonts w:cs="Times New Roman"/>
        </w:rPr>
        <w:t xml:space="preserve"> That</w:t>
      </w:r>
      <w:r w:rsidR="0024638C">
        <w:rPr>
          <w:rFonts w:cs="Times New Roman"/>
        </w:rPr>
        <w:t xml:space="preserve"> “</w:t>
      </w:r>
      <w:r w:rsidRPr="006A3EA9">
        <w:rPr>
          <w:rFonts w:cs="Times New Roman"/>
        </w:rPr>
        <w:t xml:space="preserve">repentance and </w:t>
      </w:r>
      <w:r w:rsidR="00C66F70">
        <w:rPr>
          <w:rFonts w:cs="Times New Roman"/>
        </w:rPr>
        <w:t>forgiveness</w:t>
      </w:r>
      <w:r w:rsidRPr="006A3EA9">
        <w:rPr>
          <w:rFonts w:cs="Times New Roman"/>
        </w:rPr>
        <w:t xml:space="preserve"> of sins should be preached in His name among all nations.</w:t>
      </w:r>
      <w:r w:rsidR="0024638C">
        <w:rPr>
          <w:rFonts w:cs="Times New Roman"/>
        </w:rPr>
        <w:t>”</w:t>
      </w:r>
      <w:r w:rsidRPr="006A3EA9">
        <w:rPr>
          <w:rFonts w:cs="Times New Roman"/>
        </w:rPr>
        <w:t xml:space="preserve"> (Luke xxiv. 47.)—What was the con</w:t>
      </w:r>
      <w:r w:rsidRPr="006A3EA9">
        <w:rPr>
          <w:rFonts w:cs="Times New Roman"/>
        </w:rPr>
        <w:softHyphen/>
        <w:t>cluding appeal of the first sermons which Peter preached</w:t>
      </w:r>
      <w:r w:rsidR="0024638C">
        <w:rPr>
          <w:rFonts w:cs="Times New Roman"/>
        </w:rPr>
        <w:t>?</w:t>
      </w:r>
      <w:r w:rsidRPr="006A3EA9">
        <w:rPr>
          <w:rFonts w:cs="Times New Roman"/>
        </w:rPr>
        <w:t xml:space="preserve"> </w:t>
      </w:r>
      <w:r w:rsidR="0024638C">
        <w:rPr>
          <w:rFonts w:cs="Times New Roman"/>
        </w:rPr>
        <w:t>“</w:t>
      </w:r>
      <w:r w:rsidRPr="006A3EA9">
        <w:rPr>
          <w:rFonts w:cs="Times New Roman"/>
        </w:rPr>
        <w:t>Repent, and be baptized.</w:t>
      </w:r>
      <w:r w:rsidR="0024638C">
        <w:rPr>
          <w:rFonts w:cs="Times New Roman"/>
        </w:rPr>
        <w:t>”</w:t>
      </w:r>
      <w:r w:rsidRPr="006A3EA9">
        <w:rPr>
          <w:rFonts w:cs="Times New Roman"/>
        </w:rPr>
        <w:t xml:space="preserve"> </w:t>
      </w:r>
      <w:r w:rsidR="0024638C">
        <w:rPr>
          <w:rFonts w:cs="Times New Roman"/>
        </w:rPr>
        <w:t>“</w:t>
      </w:r>
      <w:r w:rsidRPr="006A3EA9">
        <w:rPr>
          <w:rFonts w:cs="Times New Roman"/>
        </w:rPr>
        <w:t>Repent ye, and be converted.</w:t>
      </w:r>
      <w:r w:rsidR="0024638C">
        <w:rPr>
          <w:rFonts w:cs="Times New Roman"/>
        </w:rPr>
        <w:t>”</w:t>
      </w:r>
      <w:r w:rsidRPr="006A3EA9">
        <w:rPr>
          <w:rFonts w:cs="Times New Roman"/>
        </w:rPr>
        <w:t xml:space="preserve"> (Acts ii. 38</w:t>
      </w:r>
      <w:r w:rsidR="0024638C">
        <w:rPr>
          <w:rFonts w:cs="Times New Roman"/>
        </w:rPr>
        <w:t>;</w:t>
      </w:r>
      <w:r w:rsidRPr="006A3EA9">
        <w:rPr>
          <w:rFonts w:cs="Times New Roman"/>
        </w:rPr>
        <w:t xml:space="preserve"> iii. 19.)—What was the summary of doctrine which Paul gave to the Ephesian elders, when he parted from them</w:t>
      </w:r>
      <w:r w:rsidR="0024638C">
        <w:rPr>
          <w:rFonts w:cs="Times New Roman"/>
        </w:rPr>
        <w:t>?</w:t>
      </w:r>
      <w:r w:rsidR="00993E5B">
        <w:rPr>
          <w:rFonts w:cs="Times New Roman"/>
        </w:rPr>
        <w:t xml:space="preserve"> He told them that h</w:t>
      </w:r>
      <w:r w:rsidRPr="006A3EA9">
        <w:rPr>
          <w:rFonts w:cs="Times New Roman"/>
        </w:rPr>
        <w:t xml:space="preserve">e had taught them publicly, and from house to house, </w:t>
      </w:r>
      <w:r w:rsidR="0024638C">
        <w:rPr>
          <w:rFonts w:cs="Times New Roman"/>
        </w:rPr>
        <w:t>“</w:t>
      </w:r>
      <w:r w:rsidRPr="006A3EA9">
        <w:rPr>
          <w:rFonts w:cs="Times New Roman"/>
        </w:rPr>
        <w:t>testifying both to the Jews, and also to the Greeks, repentance toward God, and faith toward our Lord Jesus Christ.</w:t>
      </w:r>
      <w:r w:rsidR="0024638C">
        <w:rPr>
          <w:rFonts w:cs="Times New Roman"/>
        </w:rPr>
        <w:t>”</w:t>
      </w:r>
      <w:r w:rsidRPr="006A3EA9">
        <w:rPr>
          <w:rFonts w:cs="Times New Roman"/>
        </w:rPr>
        <w:t xml:space="preserve"> (Acts xx. 21.)—What was the description which Paul g</w:t>
      </w:r>
      <w:r w:rsidR="00C66F70">
        <w:rPr>
          <w:rFonts w:cs="Times New Roman"/>
        </w:rPr>
        <w:t>ave of his own ministry, when h</w:t>
      </w:r>
      <w:r w:rsidRPr="006A3EA9">
        <w:rPr>
          <w:rFonts w:cs="Times New Roman"/>
        </w:rPr>
        <w:t>e made his defence before Festus and Agrippa</w:t>
      </w:r>
      <w:r w:rsidR="0024638C">
        <w:rPr>
          <w:rFonts w:cs="Times New Roman"/>
        </w:rPr>
        <w:t>?</w:t>
      </w:r>
      <w:r w:rsidRPr="006A3EA9">
        <w:rPr>
          <w:rFonts w:cs="Times New Roman"/>
        </w:rPr>
        <w:t xml:space="preserve"> He told them that he had showed all men that they should </w:t>
      </w:r>
      <w:r w:rsidR="0024638C">
        <w:rPr>
          <w:rFonts w:cs="Times New Roman"/>
        </w:rPr>
        <w:t>“</w:t>
      </w:r>
      <w:r w:rsidRPr="006A3EA9">
        <w:rPr>
          <w:rFonts w:cs="Times New Roman"/>
        </w:rPr>
        <w:t>repent, and do works meet for repentance.</w:t>
      </w:r>
      <w:r w:rsidR="0024638C">
        <w:rPr>
          <w:rFonts w:cs="Times New Roman"/>
        </w:rPr>
        <w:t>”</w:t>
      </w:r>
      <w:r w:rsidRPr="006A3EA9">
        <w:rPr>
          <w:rFonts w:cs="Times New Roman"/>
        </w:rPr>
        <w:t xml:space="preserve"> (Acts xxvi. 20.)—What was the account given by the believers at Jerusalem of the conversion of the Gentiles</w:t>
      </w:r>
      <w:r w:rsidR="0024638C">
        <w:rPr>
          <w:rFonts w:cs="Times New Roman"/>
        </w:rPr>
        <w:t>?</w:t>
      </w:r>
      <w:r w:rsidRPr="006A3EA9">
        <w:rPr>
          <w:rFonts w:cs="Times New Roman"/>
        </w:rPr>
        <w:t xml:space="preserve"> When they heard of it they said,</w:t>
      </w:r>
      <w:r w:rsidR="0024638C">
        <w:rPr>
          <w:rFonts w:cs="Times New Roman"/>
        </w:rPr>
        <w:t xml:space="preserve"> “</w:t>
      </w:r>
      <w:r w:rsidRPr="006A3EA9">
        <w:rPr>
          <w:rFonts w:cs="Times New Roman"/>
        </w:rPr>
        <w:t>Then hath God also to the Gentiles granted repentance unto life.</w:t>
      </w:r>
      <w:r w:rsidR="0024638C">
        <w:rPr>
          <w:rFonts w:cs="Times New Roman"/>
        </w:rPr>
        <w:t>”</w:t>
      </w:r>
      <w:r w:rsidRPr="006A3EA9">
        <w:rPr>
          <w:rFonts w:cs="Times New Roman"/>
        </w:rPr>
        <w:t xml:space="preserve"> (Acts xi. 18.)—What is one of the first qualifications which the Church of England requires of all persons that would come to the Lord</w:t>
      </w:r>
      <w:r w:rsidR="0024638C">
        <w:rPr>
          <w:rFonts w:cs="Times New Roman"/>
        </w:rPr>
        <w:t>’</w:t>
      </w:r>
      <w:r w:rsidRPr="006A3EA9">
        <w:rPr>
          <w:rFonts w:cs="Times New Roman"/>
        </w:rPr>
        <w:t>s table</w:t>
      </w:r>
      <w:r w:rsidR="0024638C">
        <w:rPr>
          <w:rFonts w:cs="Times New Roman"/>
        </w:rPr>
        <w:t>?</w:t>
      </w:r>
      <w:r w:rsidRPr="006A3EA9">
        <w:rPr>
          <w:rFonts w:cs="Times New Roman"/>
        </w:rPr>
        <w:t xml:space="preserve"> They are to</w:t>
      </w:r>
      <w:r w:rsidR="0024638C">
        <w:rPr>
          <w:rFonts w:cs="Times New Roman"/>
        </w:rPr>
        <w:t xml:space="preserve"> “</w:t>
      </w:r>
      <w:r w:rsidRPr="006A3EA9">
        <w:rPr>
          <w:rFonts w:cs="Times New Roman"/>
        </w:rPr>
        <w:t>examine themselves whether they repent them truly of their former sins.</w:t>
      </w:r>
      <w:r w:rsidR="0024638C">
        <w:rPr>
          <w:rFonts w:cs="Times New Roman"/>
        </w:rPr>
        <w:t>”</w:t>
      </w:r>
      <w:r w:rsidRPr="006A3EA9">
        <w:rPr>
          <w:rFonts w:cs="Times New Roman"/>
        </w:rPr>
        <w:t xml:space="preserve"> No impenitent person, according to the Church of England, ought ever to come to the Lord</w:t>
      </w:r>
      <w:r w:rsidR="0024638C">
        <w:rPr>
          <w:rFonts w:cs="Times New Roman"/>
        </w:rPr>
        <w:t>’</w:t>
      </w:r>
      <w:r w:rsidRPr="006A3EA9">
        <w:rPr>
          <w:rFonts w:cs="Times New Roman"/>
        </w:rPr>
        <w:t>s table.—Surely we must all agree that these are serious considerations. They ought to show the importance of the inquiry I am now making. A mistake about repentance is a most dangerous mistake. An error about repentance is an error that lies at the very roots of our religion. What, then, is repentance</w:t>
      </w:r>
      <w:r w:rsidR="0024638C">
        <w:rPr>
          <w:rFonts w:cs="Times New Roman"/>
        </w:rPr>
        <w:t>?</w:t>
      </w:r>
      <w:r w:rsidRPr="006A3EA9">
        <w:rPr>
          <w:rFonts w:cs="Times New Roman"/>
        </w:rPr>
        <w:t xml:space="preserve"> When can it be said of any man, that he repents</w:t>
      </w:r>
      <w:r w:rsidR="0024638C">
        <w:rPr>
          <w:rFonts w:cs="Times New Roman"/>
        </w:rPr>
        <w:t>?</w:t>
      </w:r>
    </w:p>
    <w:p w:rsidR="009D3283" w:rsidRPr="006A3EA9" w:rsidRDefault="009D3283" w:rsidP="006A3EA9">
      <w:pPr>
        <w:spacing w:after="0" w:line="276" w:lineRule="auto"/>
        <w:ind w:firstLine="284"/>
        <w:jc w:val="both"/>
        <w:rPr>
          <w:rFonts w:cs="Times New Roman"/>
        </w:rPr>
      </w:pPr>
      <w:r w:rsidRPr="006A3EA9">
        <w:rPr>
          <w:rFonts w:cs="Times New Roman"/>
        </w:rPr>
        <w:t>Repentance is a thorough change of man</w:t>
      </w:r>
      <w:r w:rsidR="0024638C">
        <w:rPr>
          <w:rFonts w:cs="Times New Roman"/>
        </w:rPr>
        <w:t>’</w:t>
      </w:r>
      <w:r w:rsidRPr="006A3EA9">
        <w:rPr>
          <w:rFonts w:cs="Times New Roman"/>
        </w:rPr>
        <w:t>s natural heart upon the subject of sin. We are all born in sin. We naturally love sin. We take to sin, as soon as we can act and think, as the bird takes to flying, and the fish takes to swimming. There never was a child that required schooling or education in order to learn deceitfulness, sensuality, passion, self-will, gluttony, pride, and foolish</w:t>
      </w:r>
      <w:r w:rsidRPr="006A3EA9">
        <w:rPr>
          <w:rFonts w:cs="Times New Roman"/>
        </w:rPr>
        <w:softHyphen/>
        <w:t>ness. These things are not picked up from bad companions, or gradually learned by a long course of tedious instruction. They spring up of thems</w:t>
      </w:r>
      <w:r w:rsidR="00C66F70">
        <w:rPr>
          <w:rFonts w:cs="Times New Roman"/>
        </w:rPr>
        <w:t xml:space="preserve">elves, </w:t>
      </w:r>
      <w:r w:rsidR="00C66F70">
        <w:rPr>
          <w:rFonts w:cs="Times New Roman"/>
        </w:rPr>
        <w:lastRenderedPageBreak/>
        <w:t>even when boys and girls</w:t>
      </w:r>
      <w:r w:rsidRPr="006A3EA9">
        <w:rPr>
          <w:rFonts w:cs="Times New Roman"/>
        </w:rPr>
        <w:t xml:space="preserve"> are brought up alone. The seeds of them are evidently the natural product of the heart. The aptitude of all</w:t>
      </w:r>
      <w:r w:rsidR="0012165D" w:rsidRPr="006A3EA9">
        <w:rPr>
          <w:rFonts w:cs="Times New Roman"/>
        </w:rPr>
        <w:t xml:space="preserve"> </w:t>
      </w:r>
      <w:r w:rsidRPr="006A3EA9">
        <w:rPr>
          <w:rFonts w:cs="Times New Roman"/>
        </w:rPr>
        <w:t xml:space="preserve">children to these things is an unanswerable proof of the corruption and fall of man. Now when this heart of ours is changed by the Holy Ghost, when this natural love of sin is cast out, then takes place that change which the Word of God calls </w:t>
      </w:r>
      <w:r w:rsidR="0024638C">
        <w:rPr>
          <w:rFonts w:cs="Times New Roman"/>
        </w:rPr>
        <w:t>“</w:t>
      </w:r>
      <w:r w:rsidRPr="006A3EA9">
        <w:rPr>
          <w:rFonts w:cs="Times New Roman"/>
        </w:rPr>
        <w:t>repentance.</w:t>
      </w:r>
      <w:r w:rsidR="0024638C">
        <w:rPr>
          <w:rFonts w:cs="Times New Roman"/>
        </w:rPr>
        <w:t>”</w:t>
      </w:r>
      <w:r w:rsidRPr="006A3EA9">
        <w:rPr>
          <w:rFonts w:cs="Times New Roman"/>
        </w:rPr>
        <w:t xml:space="preserve"> The man in whom the change is wrought is said to</w:t>
      </w:r>
      <w:r w:rsidR="0024638C">
        <w:rPr>
          <w:rFonts w:cs="Times New Roman"/>
        </w:rPr>
        <w:t xml:space="preserve"> “</w:t>
      </w:r>
      <w:r w:rsidRPr="006A3EA9">
        <w:rPr>
          <w:rFonts w:cs="Times New Roman"/>
        </w:rPr>
        <w:t>repent.</w:t>
      </w:r>
      <w:r w:rsidR="0024638C">
        <w:rPr>
          <w:rFonts w:cs="Times New Roman"/>
        </w:rPr>
        <w:t>”</w:t>
      </w:r>
      <w:r w:rsidRPr="006A3EA9">
        <w:rPr>
          <w:rFonts w:cs="Times New Roman"/>
        </w:rPr>
        <w:t xml:space="preserve"> He may be called, in one word, a </w:t>
      </w:r>
      <w:r w:rsidR="0024638C">
        <w:rPr>
          <w:rFonts w:cs="Times New Roman"/>
        </w:rPr>
        <w:t>“</w:t>
      </w:r>
      <w:r w:rsidRPr="006A3EA9">
        <w:rPr>
          <w:rFonts w:cs="Times New Roman"/>
        </w:rPr>
        <w:t>penitent</w:t>
      </w:r>
      <w:r w:rsidR="0024638C">
        <w:rPr>
          <w:rFonts w:cs="Times New Roman"/>
        </w:rPr>
        <w:t>”</w:t>
      </w:r>
      <w:r w:rsidRPr="006A3EA9">
        <w:rPr>
          <w:rFonts w:cs="Times New Roman"/>
        </w:rPr>
        <w:t xml:space="preserve"> man.</w:t>
      </w:r>
    </w:p>
    <w:p w:rsidR="009D3283" w:rsidRPr="006A3EA9" w:rsidRDefault="009D3283" w:rsidP="006A3EA9">
      <w:pPr>
        <w:spacing w:after="0" w:line="276" w:lineRule="auto"/>
        <w:ind w:firstLine="284"/>
        <w:jc w:val="both"/>
        <w:rPr>
          <w:rFonts w:cs="Times New Roman"/>
        </w:rPr>
      </w:pPr>
      <w:r w:rsidRPr="006A3EA9">
        <w:rPr>
          <w:rFonts w:cs="Times New Roman"/>
        </w:rPr>
        <w:t>But I dare not leave the subject here. It deserves a closer and more searching investigation. It is not safe to deal in general statements, when doctrines of this kind are handled. I will try to take repentance to pieces, and dissect and analyze it before your eyes. I will show you the parts and portions of which repentance is made up. I will endeavour to set before you something of the experience of every truly penitent man.</w:t>
      </w:r>
    </w:p>
    <w:p w:rsidR="009D3283" w:rsidRPr="006A3EA9" w:rsidRDefault="009D3283" w:rsidP="006A3EA9">
      <w:pPr>
        <w:numPr>
          <w:ilvl w:val="0"/>
          <w:numId w:val="3"/>
        </w:numPr>
        <w:spacing w:after="0" w:line="276" w:lineRule="auto"/>
        <w:ind w:firstLine="284"/>
        <w:jc w:val="both"/>
        <w:rPr>
          <w:rFonts w:cs="Times New Roman"/>
        </w:rPr>
      </w:pPr>
      <w:r w:rsidRPr="006A3EA9">
        <w:rPr>
          <w:rFonts w:cs="Times New Roman"/>
        </w:rPr>
        <w:t xml:space="preserve">True repentance begins with </w:t>
      </w:r>
      <w:r w:rsidRPr="006A3EA9">
        <w:rPr>
          <w:rFonts w:cs="Times New Roman"/>
          <w:i/>
          <w:iCs/>
        </w:rPr>
        <w:t xml:space="preserve">knowledge of sin. </w:t>
      </w:r>
      <w:r w:rsidRPr="006A3EA9">
        <w:rPr>
          <w:rFonts w:cs="Times New Roman"/>
        </w:rPr>
        <w:t>The eyes of the penitent man are opened. He sees with dismay and confusion the length and breadth of God</w:t>
      </w:r>
      <w:r w:rsidR="0024638C">
        <w:rPr>
          <w:rFonts w:cs="Times New Roman"/>
        </w:rPr>
        <w:t>’</w:t>
      </w:r>
      <w:r w:rsidRPr="006A3EA9">
        <w:rPr>
          <w:rFonts w:cs="Times New Roman"/>
        </w:rPr>
        <w:t xml:space="preserve">s holy law, and the extent, the enormous extent, of his own transgressions. He discovers, to his surprise, that in thinking himself a </w:t>
      </w:r>
      <w:r w:rsidR="0024638C">
        <w:rPr>
          <w:rFonts w:cs="Times New Roman"/>
        </w:rPr>
        <w:t>“</w:t>
      </w:r>
      <w:r w:rsidRPr="006A3EA9">
        <w:rPr>
          <w:rFonts w:cs="Times New Roman"/>
        </w:rPr>
        <w:t>good sort of man,</w:t>
      </w:r>
      <w:r w:rsidR="0024638C">
        <w:rPr>
          <w:rFonts w:cs="Times New Roman"/>
        </w:rPr>
        <w:t>”</w:t>
      </w:r>
      <w:r w:rsidRPr="006A3EA9">
        <w:rPr>
          <w:rFonts w:cs="Times New Roman"/>
        </w:rPr>
        <w:t xml:space="preserve"> and a man with a </w:t>
      </w:r>
      <w:r w:rsidR="0024638C">
        <w:rPr>
          <w:rFonts w:cs="Times New Roman"/>
        </w:rPr>
        <w:t>“</w:t>
      </w:r>
      <w:r w:rsidRPr="006A3EA9">
        <w:rPr>
          <w:rFonts w:cs="Times New Roman"/>
        </w:rPr>
        <w:t>good heart,</w:t>
      </w:r>
      <w:r w:rsidR="0024638C">
        <w:rPr>
          <w:rFonts w:cs="Times New Roman"/>
        </w:rPr>
        <w:t>”</w:t>
      </w:r>
      <w:r w:rsidRPr="006A3EA9">
        <w:rPr>
          <w:rFonts w:cs="Times New Roman"/>
        </w:rPr>
        <w:t xml:space="preserve"> he has been under a huge delusion. He finds out that, in reality, he is wicked, and guilty, and corrupt, and bad in God</w:t>
      </w:r>
      <w:r w:rsidR="0024638C">
        <w:rPr>
          <w:rFonts w:cs="Times New Roman"/>
        </w:rPr>
        <w:t>’</w:t>
      </w:r>
      <w:r w:rsidRPr="006A3EA9">
        <w:rPr>
          <w:rFonts w:cs="Times New Roman"/>
        </w:rPr>
        <w:t>s sight. His pride breaks down. His high thoughts melt away. He sees that he is neither more nor less than a great sinner. This is the first step in true repentance.</w:t>
      </w:r>
    </w:p>
    <w:p w:rsidR="009D3283" w:rsidRPr="006A3EA9" w:rsidRDefault="009D3283" w:rsidP="006A3EA9">
      <w:pPr>
        <w:numPr>
          <w:ilvl w:val="0"/>
          <w:numId w:val="3"/>
        </w:numPr>
        <w:spacing w:after="0" w:line="276" w:lineRule="auto"/>
        <w:ind w:firstLine="284"/>
        <w:jc w:val="both"/>
        <w:rPr>
          <w:rFonts w:cs="Times New Roman"/>
        </w:rPr>
      </w:pPr>
      <w:r w:rsidRPr="006A3EA9">
        <w:rPr>
          <w:rFonts w:cs="Times New Roman"/>
        </w:rPr>
        <w:t xml:space="preserve">True repentance goes on to work </w:t>
      </w:r>
      <w:r w:rsidRPr="006A3EA9">
        <w:rPr>
          <w:rFonts w:cs="Times New Roman"/>
          <w:i/>
          <w:iCs/>
        </w:rPr>
        <w:t xml:space="preserve">sorrow for sin. </w:t>
      </w:r>
      <w:r w:rsidRPr="006A3EA9">
        <w:rPr>
          <w:rFonts w:cs="Times New Roman"/>
        </w:rPr>
        <w:t>The heart of a penitent man is touched with deep remorse because of his past transgressions. He is cut to the heart to think that he should have lived so madly and so wickedly. He mourns over time wasted, over talents mis</w:t>
      </w:r>
      <w:r w:rsidRPr="006A3EA9">
        <w:rPr>
          <w:rFonts w:cs="Times New Roman"/>
        </w:rPr>
        <w:softHyphen/>
        <w:t>spent, over God dishonoured, over his own soul injured. The remembrance of these things is grievous to him. The burden of these things is sometimes almost intolerable. When a man so sorrows, you have the second step in true repentance.</w:t>
      </w:r>
    </w:p>
    <w:p w:rsidR="009D3283" w:rsidRPr="006A3EA9" w:rsidRDefault="009D3283" w:rsidP="006A3EA9">
      <w:pPr>
        <w:numPr>
          <w:ilvl w:val="0"/>
          <w:numId w:val="4"/>
        </w:numPr>
        <w:spacing w:after="0" w:line="276" w:lineRule="auto"/>
        <w:ind w:firstLine="284"/>
        <w:jc w:val="both"/>
        <w:rPr>
          <w:rFonts w:cs="Times New Roman"/>
        </w:rPr>
      </w:pPr>
      <w:r w:rsidRPr="006A3EA9">
        <w:rPr>
          <w:rFonts w:cs="Times New Roman"/>
        </w:rPr>
        <w:t xml:space="preserve">True repentance proceeds, further, to produce in a man </w:t>
      </w:r>
      <w:r w:rsidRPr="006A3EA9">
        <w:rPr>
          <w:rFonts w:cs="Times New Roman"/>
          <w:i/>
          <w:iCs/>
        </w:rPr>
        <w:t xml:space="preserve">confession of sin. </w:t>
      </w:r>
      <w:r w:rsidRPr="006A3EA9">
        <w:rPr>
          <w:rFonts w:cs="Times New Roman"/>
        </w:rPr>
        <w:t xml:space="preserve">The tongue of a penitent man is loosed. He feels he must speak to that God against whom he has sinned. Something within him tells him he must cry to God, and pray to God, and talk with God, about the state of his own soul. He must pour out his heart, and acknowledge his iniquities, at the throne of grace. They are a heavy burden within him, and he can no longer keep silence. He can keep nothing back. He will not hide anything. He goes before God, pleading nothing for himself, and willing to say, </w:t>
      </w:r>
      <w:r w:rsidR="0024638C">
        <w:rPr>
          <w:rFonts w:cs="Times New Roman"/>
        </w:rPr>
        <w:t>“</w:t>
      </w:r>
      <w:r w:rsidRPr="006A3EA9">
        <w:rPr>
          <w:rFonts w:cs="Times New Roman"/>
        </w:rPr>
        <w:t>I have sinned against heaven and before Thee</w:t>
      </w:r>
      <w:r w:rsidR="0024638C">
        <w:rPr>
          <w:rFonts w:cs="Times New Roman"/>
        </w:rPr>
        <w:t>:</w:t>
      </w:r>
      <w:r w:rsidRPr="006A3EA9">
        <w:rPr>
          <w:rFonts w:cs="Times New Roman"/>
        </w:rPr>
        <w:t xml:space="preserve"> my iniquity is great. God be merciful to me, a sinner</w:t>
      </w:r>
      <w:r w:rsidR="0024638C">
        <w:rPr>
          <w:rFonts w:cs="Times New Roman"/>
        </w:rPr>
        <w:t>!”</w:t>
      </w:r>
      <w:r w:rsidRPr="006A3EA9">
        <w:rPr>
          <w:rFonts w:cs="Times New Roman"/>
        </w:rPr>
        <w:t xml:space="preserve"> When a man goes thus to God in confession, you have the third step in true repentance.</w:t>
      </w:r>
    </w:p>
    <w:p w:rsidR="009D3283" w:rsidRPr="006A3EA9" w:rsidRDefault="009D3283" w:rsidP="006A3EA9">
      <w:pPr>
        <w:numPr>
          <w:ilvl w:val="0"/>
          <w:numId w:val="4"/>
        </w:numPr>
        <w:spacing w:after="0" w:line="276" w:lineRule="auto"/>
        <w:ind w:firstLine="284"/>
        <w:jc w:val="both"/>
        <w:rPr>
          <w:rFonts w:cs="Times New Roman"/>
        </w:rPr>
      </w:pPr>
      <w:r w:rsidRPr="006A3EA9">
        <w:rPr>
          <w:rFonts w:cs="Times New Roman"/>
        </w:rPr>
        <w:lastRenderedPageBreak/>
        <w:t xml:space="preserve">True repentance, furthermore, shows itself before the world in a thorough </w:t>
      </w:r>
      <w:r w:rsidR="0068040E">
        <w:rPr>
          <w:rFonts w:cs="Times New Roman"/>
          <w:i/>
          <w:iCs/>
        </w:rPr>
        <w:t>breaking</w:t>
      </w:r>
      <w:r w:rsidRPr="006A3EA9">
        <w:rPr>
          <w:rFonts w:cs="Times New Roman"/>
          <w:i/>
          <w:iCs/>
        </w:rPr>
        <w:t xml:space="preserve"> off from sin. </w:t>
      </w:r>
      <w:r w:rsidRPr="006A3EA9">
        <w:rPr>
          <w:rFonts w:cs="Times New Roman"/>
        </w:rPr>
        <w:t>The life of a penitent man is altered. The course of his daily con</w:t>
      </w:r>
      <w:r w:rsidRPr="006A3EA9">
        <w:rPr>
          <w:rFonts w:cs="Times New Roman"/>
        </w:rPr>
        <w:softHyphen/>
        <w:t>duct is entirely changed. A new King reigns within his heart. He puts off the old man. What God commands he now desires to practise</w:t>
      </w:r>
      <w:r w:rsidR="0024638C">
        <w:rPr>
          <w:rFonts w:cs="Times New Roman"/>
        </w:rPr>
        <w:t>;</w:t>
      </w:r>
      <w:r w:rsidRPr="006A3EA9">
        <w:rPr>
          <w:rFonts w:cs="Times New Roman"/>
        </w:rPr>
        <w:t xml:space="preserve"> and what God forbids he now desires to avoid. He strives in all ways to keep clear of sin, to fight with sin, to war with sin, to get the victory over sin. He ceases to do evil. He learns to do well. He breaks off sharply from bad ways and bad companions. He labours, however feebly, to live a new life. When a man does this, you have the fourth step in true repentance.</w:t>
      </w:r>
    </w:p>
    <w:p w:rsidR="009D3283" w:rsidRPr="006A3EA9" w:rsidRDefault="009D3283" w:rsidP="006A3EA9">
      <w:pPr>
        <w:numPr>
          <w:ilvl w:val="0"/>
          <w:numId w:val="4"/>
        </w:numPr>
        <w:spacing w:after="0" w:line="276" w:lineRule="auto"/>
        <w:ind w:firstLine="284"/>
        <w:jc w:val="both"/>
        <w:rPr>
          <w:rFonts w:cs="Times New Roman"/>
        </w:rPr>
      </w:pPr>
      <w:r w:rsidRPr="006A3EA9">
        <w:rPr>
          <w:rFonts w:cs="Times New Roman"/>
        </w:rPr>
        <w:t xml:space="preserve">True repentance, in the last place, shows itself by producing in the heart a settled habit of </w:t>
      </w:r>
      <w:r w:rsidRPr="006A3EA9">
        <w:rPr>
          <w:rFonts w:cs="Times New Roman"/>
          <w:i/>
          <w:iCs/>
        </w:rPr>
        <w:t xml:space="preserve">deep hatred of all sin,. </w:t>
      </w:r>
      <w:r w:rsidRPr="006A3EA9">
        <w:rPr>
          <w:rFonts w:cs="Times New Roman"/>
        </w:rPr>
        <w:t>The mind of a penitent man becomes a mind habit</w:t>
      </w:r>
      <w:r w:rsidRPr="006A3EA9">
        <w:rPr>
          <w:rFonts w:cs="Times New Roman"/>
        </w:rPr>
        <w:softHyphen/>
        <w:t>ually holy. He abhors that which is evil, and cleaves to that which is good. He delights in the law of God. He comes short of his own desires not infrequently. He finds in himself an evil principle warring against the spirit of God. He finds himself cold when he would be hot, backward when he would be forward, heavy when he would be lively in God</w:t>
      </w:r>
      <w:r w:rsidR="0024638C">
        <w:rPr>
          <w:rFonts w:cs="Times New Roman"/>
        </w:rPr>
        <w:t>’</w:t>
      </w:r>
      <w:r w:rsidRPr="006A3EA9">
        <w:rPr>
          <w:rFonts w:cs="Times New Roman"/>
        </w:rPr>
        <w:t>s service. He is deeply conscious of his own infirmities. He groans under a sense of in</w:t>
      </w:r>
      <w:r w:rsidRPr="006A3EA9">
        <w:rPr>
          <w:rFonts w:cs="Times New Roman"/>
        </w:rPr>
        <w:softHyphen/>
        <w:t xml:space="preserve">dwelling corruption. But still, for all that, the general bias of his heart is towards God, and away from evil. He can say with David, </w:t>
      </w:r>
      <w:r w:rsidR="0024638C">
        <w:rPr>
          <w:rFonts w:cs="Times New Roman"/>
        </w:rPr>
        <w:t>“</w:t>
      </w:r>
      <w:r w:rsidR="0068040E">
        <w:rPr>
          <w:rFonts w:cs="Times New Roman"/>
        </w:rPr>
        <w:t>I</w:t>
      </w:r>
      <w:r w:rsidRPr="006A3EA9">
        <w:rPr>
          <w:rFonts w:cs="Times New Roman"/>
        </w:rPr>
        <w:t xml:space="preserve"> count all Thy precepts concerning all things to be right, and I hate every false way.</w:t>
      </w:r>
      <w:r w:rsidR="0024638C">
        <w:rPr>
          <w:rFonts w:cs="Times New Roman"/>
        </w:rPr>
        <w:t>”</w:t>
      </w:r>
      <w:r w:rsidRPr="006A3EA9">
        <w:rPr>
          <w:rFonts w:cs="Times New Roman"/>
        </w:rPr>
        <w:t xml:space="preserve"> (Psa. cxix. 128.) When a man can say this, you have the fifth, or crowning step, of true repentance.</w:t>
      </w:r>
    </w:p>
    <w:p w:rsidR="009D3283" w:rsidRPr="006A3EA9" w:rsidRDefault="009D3283" w:rsidP="006A3EA9">
      <w:pPr>
        <w:spacing w:after="0" w:line="276" w:lineRule="auto"/>
        <w:ind w:firstLine="284"/>
        <w:jc w:val="both"/>
        <w:rPr>
          <w:rFonts w:cs="Times New Roman"/>
        </w:rPr>
      </w:pPr>
      <w:r w:rsidRPr="006A3EA9">
        <w:rPr>
          <w:rFonts w:cs="Times New Roman"/>
        </w:rPr>
        <w:t>But now, is the picture of repentance complete</w:t>
      </w:r>
      <w:r w:rsidR="0024638C">
        <w:rPr>
          <w:rFonts w:cs="Times New Roman"/>
        </w:rPr>
        <w:t>?</w:t>
      </w:r>
      <w:r w:rsidRPr="006A3EA9">
        <w:rPr>
          <w:rFonts w:cs="Times New Roman"/>
        </w:rPr>
        <w:t xml:space="preserve"> Can I leave the subject here, and go on</w:t>
      </w:r>
      <w:r w:rsidR="0024638C">
        <w:rPr>
          <w:rFonts w:cs="Times New Roman"/>
        </w:rPr>
        <w:t>?</w:t>
      </w:r>
      <w:r w:rsidRPr="006A3EA9">
        <w:rPr>
          <w:rFonts w:cs="Times New Roman"/>
        </w:rPr>
        <w:t xml:space="preserve"> I cannot do it. There remains yet one thing behind which ought never to be forgotten. Were I not to mention this one thing, I might make hearts sad that God would not have made sad, and raise seeming barriers between men</w:t>
      </w:r>
      <w:r w:rsidR="0024638C">
        <w:rPr>
          <w:rFonts w:cs="Times New Roman"/>
        </w:rPr>
        <w:t>’</w:t>
      </w:r>
      <w:r w:rsidRPr="006A3EA9">
        <w:rPr>
          <w:rFonts w:cs="Times New Roman"/>
        </w:rPr>
        <w:t>s souls and heaven.</w:t>
      </w:r>
    </w:p>
    <w:p w:rsidR="009D3283" w:rsidRPr="006A3EA9" w:rsidRDefault="009D3283" w:rsidP="006A3EA9">
      <w:pPr>
        <w:spacing w:after="0" w:line="276" w:lineRule="auto"/>
        <w:ind w:firstLine="284"/>
        <w:jc w:val="both"/>
        <w:rPr>
          <w:rFonts w:cs="Times New Roman"/>
        </w:rPr>
      </w:pPr>
      <w:r w:rsidRPr="006A3EA9">
        <w:rPr>
          <w:rFonts w:cs="Times New Roman"/>
        </w:rPr>
        <w:t>True repentance, such as I have just described, is never alone in the heart o</w:t>
      </w:r>
      <w:r w:rsidR="0012165D" w:rsidRPr="006A3EA9">
        <w:rPr>
          <w:rFonts w:cs="Times New Roman"/>
        </w:rPr>
        <w:t>f any man. It always has a com</w:t>
      </w:r>
      <w:r w:rsidRPr="006A3EA9">
        <w:rPr>
          <w:rFonts w:cs="Times New Roman"/>
        </w:rPr>
        <w:t>panion—a blessed companion. It is always accompanied by lively faith in our Lord and Saviour Jesus Christ. Wherever faith is, there is repentance; wherever re</w:t>
      </w:r>
      <w:r w:rsidRPr="006A3EA9">
        <w:rPr>
          <w:rFonts w:cs="Times New Roman"/>
        </w:rPr>
        <w:softHyphen/>
        <w:t>pentance is, there is always faith. I do not decide which comes first,—whether repentance comes before faith, or faith before repentance. But I am bold to say that the two graces are never found separate, one from the other. Just as you cannot have the sun without light, or ice without cold, or fire without heat, or water without moisture,—so long you will never find true faith without true repentance, and you will never find true repentance without lively faith. The two things will always go side by side.</w:t>
      </w:r>
    </w:p>
    <w:p w:rsidR="009D3283" w:rsidRPr="006A3EA9" w:rsidRDefault="009D3283" w:rsidP="006A3EA9">
      <w:pPr>
        <w:spacing w:after="0" w:line="276" w:lineRule="auto"/>
        <w:ind w:firstLine="284"/>
        <w:jc w:val="both"/>
        <w:rPr>
          <w:rFonts w:cs="Times New Roman"/>
        </w:rPr>
      </w:pPr>
      <w:r w:rsidRPr="006A3EA9">
        <w:rPr>
          <w:rFonts w:cs="Times New Roman"/>
        </w:rPr>
        <w:t>And now, before I go any further, let us search and try our own hearts, and see what we know about true re</w:t>
      </w:r>
      <w:r w:rsidRPr="006A3EA9">
        <w:rPr>
          <w:rFonts w:cs="Times New Roman"/>
        </w:rPr>
        <w:softHyphen/>
        <w:t xml:space="preserve">pentance. I do not affirm that the experience </w:t>
      </w:r>
      <w:r w:rsidRPr="006A3EA9">
        <w:rPr>
          <w:rFonts w:cs="Times New Roman"/>
        </w:rPr>
        <w:lastRenderedPageBreak/>
        <w:t>of all penitent people tallies exa</w:t>
      </w:r>
      <w:r w:rsidR="0068040E">
        <w:rPr>
          <w:rFonts w:cs="Times New Roman"/>
        </w:rPr>
        <w:t>ctly, precisely, and minutely. I</w:t>
      </w:r>
      <w:r w:rsidRPr="006A3EA9">
        <w:rPr>
          <w:rFonts w:cs="Times New Roman"/>
        </w:rPr>
        <w:t xml:space="preserve"> do not say that any man ever knows sin, or mourns for sin, or confesses sin, or forsakes sin, or hates sin, perfectly, thoroughly, completely, and as he ought. But this I do say, that all true Christians will recognise something which they know and have felt, in the things which I have just been saying. Repentance, such as I have de</w:t>
      </w:r>
      <w:r w:rsidRPr="006A3EA9">
        <w:rPr>
          <w:rFonts w:cs="Times New Roman"/>
        </w:rPr>
        <w:softHyphen/>
        <w:t>scribed, will be, in the main, the experience of every true believer. Search, then, and see what you know of it in your own soul.</w:t>
      </w:r>
    </w:p>
    <w:p w:rsidR="009D3283" w:rsidRPr="006A3EA9" w:rsidRDefault="009D3283" w:rsidP="006A3EA9">
      <w:pPr>
        <w:spacing w:after="0" w:line="276" w:lineRule="auto"/>
        <w:ind w:firstLine="284"/>
        <w:jc w:val="both"/>
        <w:rPr>
          <w:rFonts w:cs="Times New Roman"/>
        </w:rPr>
      </w:pPr>
      <w:r w:rsidRPr="006A3EA9">
        <w:rPr>
          <w:rFonts w:cs="Times New Roman"/>
        </w:rPr>
        <w:t>Beware that you make no mistake about the nature of true repentance. The devil knows too well the value of that precious grace not to dress up spurious imitations of it. Wherever there is good coin there will always be bad money. Wherever there is a valuable grace, the devil will put in circulation counterfeits and shams of that grace, and try to palm them off on men</w:t>
      </w:r>
      <w:r w:rsidR="0024638C">
        <w:rPr>
          <w:rFonts w:cs="Times New Roman"/>
        </w:rPr>
        <w:t>’</w:t>
      </w:r>
      <w:r w:rsidRPr="006A3EA9">
        <w:rPr>
          <w:rFonts w:cs="Times New Roman"/>
        </w:rPr>
        <w:t>s souls. Make sure that you are not deceived.</w:t>
      </w:r>
    </w:p>
    <w:p w:rsidR="009D3283" w:rsidRPr="006A3EA9" w:rsidRDefault="009D3283" w:rsidP="006A3EA9">
      <w:pPr>
        <w:numPr>
          <w:ilvl w:val="0"/>
          <w:numId w:val="5"/>
        </w:numPr>
        <w:spacing w:after="0" w:line="276" w:lineRule="auto"/>
        <w:ind w:firstLine="284"/>
        <w:jc w:val="both"/>
        <w:rPr>
          <w:rFonts w:cs="Times New Roman"/>
        </w:rPr>
      </w:pPr>
      <w:r w:rsidRPr="006A3EA9">
        <w:rPr>
          <w:rFonts w:cs="Times New Roman"/>
        </w:rPr>
        <w:t xml:space="preserve">Take heed that your repentance be a business of </w:t>
      </w:r>
      <w:r w:rsidRPr="006A3EA9">
        <w:rPr>
          <w:rFonts w:cs="Times New Roman"/>
          <w:i/>
          <w:iCs/>
        </w:rPr>
        <w:t xml:space="preserve">your heart. </w:t>
      </w:r>
      <w:r w:rsidRPr="006A3EA9">
        <w:rPr>
          <w:rFonts w:cs="Times New Roman"/>
        </w:rPr>
        <w:t>It is not a grave face, or a sanctimonious countenance, or a round of self-imposed austerities,—it is not this alone which makes up true repentance towards God. The real grace is something far deeper than a mere affair of face, and clothes, and days, and forms. Ahab could put on sack</w:t>
      </w:r>
      <w:r w:rsidRPr="006A3EA9">
        <w:rPr>
          <w:rFonts w:cs="Times New Roman"/>
        </w:rPr>
        <w:softHyphen/>
        <w:t>cloth when it served his turn. But Ahab never repented.</w:t>
      </w:r>
    </w:p>
    <w:p w:rsidR="009D3283" w:rsidRPr="006A3EA9" w:rsidRDefault="009D3283" w:rsidP="006A3EA9">
      <w:pPr>
        <w:numPr>
          <w:ilvl w:val="0"/>
          <w:numId w:val="5"/>
        </w:numPr>
        <w:spacing w:after="0" w:line="276" w:lineRule="auto"/>
        <w:ind w:firstLine="284"/>
        <w:jc w:val="both"/>
        <w:rPr>
          <w:rFonts w:cs="Times New Roman"/>
        </w:rPr>
      </w:pPr>
      <w:r w:rsidRPr="006A3EA9">
        <w:rPr>
          <w:rFonts w:cs="Times New Roman"/>
        </w:rPr>
        <w:t xml:space="preserve">Take heed that your repentance be a repentance wherein you </w:t>
      </w:r>
      <w:r w:rsidRPr="006A3EA9">
        <w:rPr>
          <w:rFonts w:cs="Times New Roman"/>
          <w:i/>
          <w:iCs/>
        </w:rPr>
        <w:t xml:space="preserve">turn to God. </w:t>
      </w:r>
      <w:r w:rsidRPr="006A3EA9">
        <w:rPr>
          <w:rFonts w:cs="Times New Roman"/>
        </w:rPr>
        <w:t>Roman Catholics can run to priests and confessionals, when they are frightened. Felix could tremble, when he heard the Apostle Paul preach. But all this is not true repentance. See that your repent</w:t>
      </w:r>
      <w:r w:rsidRPr="006A3EA9">
        <w:rPr>
          <w:rFonts w:cs="Times New Roman"/>
        </w:rPr>
        <w:softHyphen/>
        <w:t>ance lead you unto God, and make you flee to Him as your best Friend.</w:t>
      </w:r>
    </w:p>
    <w:p w:rsidR="009D3283" w:rsidRPr="006A3EA9" w:rsidRDefault="009D3283" w:rsidP="006A3EA9">
      <w:pPr>
        <w:numPr>
          <w:ilvl w:val="0"/>
          <w:numId w:val="5"/>
        </w:numPr>
        <w:spacing w:after="0" w:line="276" w:lineRule="auto"/>
        <w:ind w:firstLine="284"/>
        <w:jc w:val="both"/>
        <w:rPr>
          <w:rFonts w:cs="Times New Roman"/>
        </w:rPr>
      </w:pPr>
      <w:r w:rsidRPr="006A3EA9">
        <w:rPr>
          <w:rFonts w:cs="Times New Roman"/>
        </w:rPr>
        <w:t xml:space="preserve">Take heed that your repentance be a repentance attended by a thorough </w:t>
      </w:r>
      <w:r w:rsidRPr="006A3EA9">
        <w:rPr>
          <w:rFonts w:cs="Times New Roman"/>
          <w:i/>
          <w:iCs/>
        </w:rPr>
        <w:t xml:space="preserve">forsaking of sin. </w:t>
      </w:r>
      <w:r w:rsidRPr="006A3EA9">
        <w:rPr>
          <w:rFonts w:cs="Times New Roman"/>
        </w:rPr>
        <w:t>Sentimental people can cry when they hear moving sermons on Sundays, and yet return to the ball, the theatre, and the opera in the week after. Herod liked to hear John the Baptist preach, and heard him gladly,</w:t>
      </w:r>
      <w:r w:rsidR="0024638C">
        <w:rPr>
          <w:rFonts w:cs="Times New Roman"/>
        </w:rPr>
        <w:t xml:space="preserve"> “</w:t>
      </w:r>
      <w:r w:rsidRPr="006A3EA9">
        <w:rPr>
          <w:rFonts w:cs="Times New Roman"/>
        </w:rPr>
        <w:t>and did many things.</w:t>
      </w:r>
      <w:r w:rsidR="0024638C">
        <w:rPr>
          <w:rFonts w:cs="Times New Roman"/>
        </w:rPr>
        <w:t>”</w:t>
      </w:r>
      <w:r w:rsidRPr="006A3EA9">
        <w:rPr>
          <w:rFonts w:cs="Times New Roman"/>
        </w:rPr>
        <w:t xml:space="preserve"> But feelings in religion are worse than worthless, unless they are accompanied by practice. Mere senti</w:t>
      </w:r>
      <w:r w:rsidRPr="006A3EA9">
        <w:rPr>
          <w:rFonts w:cs="Times New Roman"/>
        </w:rPr>
        <w:softHyphen/>
        <w:t>mental excitement, without thorough breaking off from sin, is not the repentance which God approves. (Mark vi. 20.)</w:t>
      </w:r>
    </w:p>
    <w:p w:rsidR="009D3283" w:rsidRPr="006A3EA9" w:rsidRDefault="009D3283" w:rsidP="006A3EA9">
      <w:pPr>
        <w:spacing w:after="0" w:line="276" w:lineRule="auto"/>
        <w:ind w:firstLine="284"/>
        <w:jc w:val="both"/>
        <w:rPr>
          <w:rFonts w:cs="Times New Roman"/>
        </w:rPr>
      </w:pPr>
      <w:r w:rsidRPr="006A3EA9">
        <w:rPr>
          <w:rFonts w:cs="Times New Roman"/>
          <w:iCs/>
        </w:rPr>
        <w:t>(d)</w:t>
      </w:r>
      <w:r w:rsidRPr="006A3EA9">
        <w:rPr>
          <w:rFonts w:cs="Times New Roman"/>
          <w:i/>
          <w:iCs/>
        </w:rPr>
        <w:t xml:space="preserve"> </w:t>
      </w:r>
      <w:r w:rsidRPr="006A3EA9">
        <w:rPr>
          <w:rFonts w:cs="Times New Roman"/>
        </w:rPr>
        <w:t xml:space="preserve">Take heed, above all things, that your repentance be closely </w:t>
      </w:r>
      <w:r w:rsidRPr="006A3EA9">
        <w:rPr>
          <w:rFonts w:cs="Times New Roman"/>
          <w:i/>
          <w:iCs/>
        </w:rPr>
        <w:t xml:space="preserve">bound up with faith in the Lord Jesus Christ. </w:t>
      </w:r>
      <w:r w:rsidRPr="006A3EA9">
        <w:rPr>
          <w:rFonts w:cs="Times New Roman"/>
        </w:rPr>
        <w:t>See that your convictions be convictions which never rest except at the foot of the cross whereon Jesus Christ died. Judas Iscariot could say,</w:t>
      </w:r>
      <w:r w:rsidR="0003323A">
        <w:rPr>
          <w:rFonts w:cs="Times New Roman"/>
        </w:rPr>
        <w:t xml:space="preserve"> “</w:t>
      </w:r>
      <w:r w:rsidRPr="006A3EA9">
        <w:rPr>
          <w:rFonts w:cs="Times New Roman"/>
        </w:rPr>
        <w:t>I have sinned,</w:t>
      </w:r>
      <w:r w:rsidR="0024638C">
        <w:rPr>
          <w:rFonts w:cs="Times New Roman"/>
        </w:rPr>
        <w:t>”</w:t>
      </w:r>
      <w:r w:rsidRPr="006A3EA9">
        <w:rPr>
          <w:rFonts w:cs="Times New Roman"/>
        </w:rPr>
        <w:t xml:space="preserve"> but Judas never turned to Jesus. Judas never looked by faith to Jesus, and therefore Judas died in his sins. Give me that conviction of sin which makes a man flee to Christ, and mourn, because by his sins he has pierced the Lord who bought him. Give me that contrition of soul under which a man feels much about Christ, and grieves to </w:t>
      </w:r>
      <w:r w:rsidRPr="006A3EA9">
        <w:rPr>
          <w:rFonts w:cs="Times New Roman"/>
        </w:rPr>
        <w:lastRenderedPageBreak/>
        <w:t>think of the despite he has done to so gracious a Saviour. Going to Sinai, hearing about the ten commandments, looking at hell, thinking about the terrors of damnation—all this may make people afraid, and has its use. But no repen</w:t>
      </w:r>
      <w:r w:rsidRPr="006A3EA9">
        <w:rPr>
          <w:rFonts w:cs="Times New Roman"/>
        </w:rPr>
        <w:softHyphen/>
        <w:t>tance ever lasts in which a man does not look at Calvary more than at Sinai, and see in a bleeding Jesus the strongest motive for contrition. Such repentance comes down from heaven. Such repentance is planted in man</w:t>
      </w:r>
      <w:r w:rsidR="0024638C">
        <w:rPr>
          <w:rFonts w:cs="Times New Roman"/>
        </w:rPr>
        <w:t>’</w:t>
      </w:r>
      <w:r w:rsidRPr="006A3EA9">
        <w:rPr>
          <w:rFonts w:cs="Times New Roman"/>
        </w:rPr>
        <w:t>s heart by God the Holy Ghost.</w:t>
      </w:r>
    </w:p>
    <w:p w:rsidR="006A3EA9" w:rsidRPr="006A3EA9" w:rsidRDefault="006A3EA9" w:rsidP="006A3EA9">
      <w:pPr>
        <w:spacing w:after="0" w:line="276" w:lineRule="auto"/>
        <w:ind w:firstLine="284"/>
        <w:jc w:val="both"/>
        <w:rPr>
          <w:rFonts w:cs="Times New Roman"/>
        </w:rPr>
      </w:pPr>
    </w:p>
    <w:p w:rsidR="009D3283" w:rsidRPr="006A3EA9" w:rsidRDefault="009D3283" w:rsidP="006A3EA9">
      <w:pPr>
        <w:spacing w:after="0" w:line="276" w:lineRule="auto"/>
        <w:ind w:firstLine="284"/>
        <w:jc w:val="both"/>
        <w:rPr>
          <w:rFonts w:cs="Times New Roman"/>
          <w:i/>
          <w:iCs/>
        </w:rPr>
      </w:pPr>
      <w:r w:rsidRPr="006A3EA9">
        <w:rPr>
          <w:rFonts w:cs="Times New Roman"/>
        </w:rPr>
        <w:t xml:space="preserve">II. I pass on now to the second point which I proposed to handle. I will consider the necessity of repentance. </w:t>
      </w:r>
      <w:r w:rsidRPr="006A3EA9">
        <w:rPr>
          <w:rFonts w:cs="Times New Roman"/>
          <w:i/>
          <w:iCs/>
        </w:rPr>
        <w:t>Why is repentance needful?</w:t>
      </w:r>
    </w:p>
    <w:p w:rsidR="009D3283" w:rsidRPr="006A3EA9" w:rsidRDefault="009D3283" w:rsidP="006A3EA9">
      <w:pPr>
        <w:spacing w:after="0" w:line="276" w:lineRule="auto"/>
        <w:ind w:firstLine="284"/>
        <w:jc w:val="both"/>
        <w:rPr>
          <w:rFonts w:cs="Times New Roman"/>
        </w:rPr>
      </w:pPr>
      <w:r w:rsidRPr="006A3EA9">
        <w:rPr>
          <w:rFonts w:cs="Times New Roman"/>
        </w:rPr>
        <w:t>The text which stands at the head of this paper shows clearly the necessity of repentance.—The words of our Lord Jesus Christ are distinct, express, and emphatic</w:t>
      </w:r>
      <w:r w:rsidR="0024638C">
        <w:rPr>
          <w:rFonts w:cs="Times New Roman"/>
        </w:rPr>
        <w:t>: “</w:t>
      </w:r>
      <w:r w:rsidRPr="006A3EA9">
        <w:rPr>
          <w:rFonts w:cs="Times New Roman"/>
        </w:rPr>
        <w:t>Except ye repent, ye shall all likewise perish.</w:t>
      </w:r>
      <w:r w:rsidR="0024638C">
        <w:rPr>
          <w:rFonts w:cs="Times New Roman"/>
        </w:rPr>
        <w:t>”</w:t>
      </w:r>
      <w:r w:rsidRPr="006A3EA9">
        <w:rPr>
          <w:rFonts w:cs="Times New Roman"/>
        </w:rPr>
        <w:t xml:space="preserve"> All, all, without exception, need repentance toward God. It is not only necessary for thieves, murderers, drunkards, adulterers, fornicators, and the inmates of prisons and of jails. No: all born of the seed of Adam,—all, without exception, need repentance toward God. The queen upon her throne and the pauper in the workhouse, the rich man in his drawing room, the servant maid in the kitchen, the professor of sciences at the University, the poor ignorant boy who follows the plough,—all by nature need repentance. All are born in sin, and all must repent and be converted, if they would be saved. All must have their hearts changed about sin. All must repent, as well as believe the Gospel. </w:t>
      </w:r>
      <w:r w:rsidR="0024638C">
        <w:rPr>
          <w:rFonts w:cs="Times New Roman"/>
        </w:rPr>
        <w:t>“</w:t>
      </w:r>
      <w:r w:rsidRPr="006A3EA9">
        <w:rPr>
          <w:rFonts w:cs="Times New Roman"/>
        </w:rPr>
        <w:t>Except ye be converted, and become as little children, ye shall in no wise enter the kingdom of heaven.</w:t>
      </w:r>
      <w:r w:rsidR="0024638C">
        <w:rPr>
          <w:rFonts w:cs="Times New Roman"/>
        </w:rPr>
        <w:t>”</w:t>
      </w:r>
      <w:r w:rsidRPr="006A3EA9">
        <w:rPr>
          <w:rFonts w:cs="Times New Roman"/>
        </w:rPr>
        <w:t xml:space="preserve"> </w:t>
      </w:r>
      <w:r w:rsidR="0024638C">
        <w:rPr>
          <w:rFonts w:cs="Times New Roman"/>
        </w:rPr>
        <w:t>“</w:t>
      </w:r>
      <w:r w:rsidRPr="006A3EA9">
        <w:rPr>
          <w:rFonts w:cs="Times New Roman"/>
        </w:rPr>
        <w:t>Except ye repent, ye shall all likewise perish.</w:t>
      </w:r>
      <w:r w:rsidR="0024638C">
        <w:rPr>
          <w:rFonts w:cs="Times New Roman"/>
        </w:rPr>
        <w:t>”</w:t>
      </w:r>
      <w:r w:rsidRPr="006A3EA9">
        <w:rPr>
          <w:rFonts w:cs="Times New Roman"/>
        </w:rPr>
        <w:t xml:space="preserve"> (Matt. xviii. 3</w:t>
      </w:r>
      <w:r w:rsidR="0024638C">
        <w:rPr>
          <w:rFonts w:cs="Times New Roman"/>
        </w:rPr>
        <w:t>;</w:t>
      </w:r>
      <w:r w:rsidRPr="006A3EA9">
        <w:rPr>
          <w:rFonts w:cs="Times New Roman"/>
        </w:rPr>
        <w:t xml:space="preserve"> Luke xiii. 3.)</w:t>
      </w:r>
    </w:p>
    <w:p w:rsidR="009D3283" w:rsidRPr="006A3EA9" w:rsidRDefault="009D3283" w:rsidP="006A3EA9">
      <w:pPr>
        <w:spacing w:after="0" w:line="276" w:lineRule="auto"/>
        <w:ind w:firstLine="284"/>
        <w:jc w:val="both"/>
        <w:rPr>
          <w:rFonts w:cs="Times New Roman"/>
        </w:rPr>
      </w:pPr>
      <w:r w:rsidRPr="006A3EA9">
        <w:rPr>
          <w:rFonts w:cs="Times New Roman"/>
        </w:rPr>
        <w:t>But whence comes the necessity of repentance</w:t>
      </w:r>
      <w:r w:rsidR="0024638C">
        <w:rPr>
          <w:rFonts w:cs="Times New Roman"/>
        </w:rPr>
        <w:t>?</w:t>
      </w:r>
      <w:r w:rsidRPr="006A3EA9">
        <w:rPr>
          <w:rFonts w:cs="Times New Roman"/>
        </w:rPr>
        <w:t xml:space="preserve"> Why is such tremendously strong language used about this necessity</w:t>
      </w:r>
      <w:r w:rsidR="0024638C">
        <w:rPr>
          <w:rFonts w:cs="Times New Roman"/>
        </w:rPr>
        <w:t>?</w:t>
      </w:r>
      <w:r w:rsidRPr="006A3EA9">
        <w:rPr>
          <w:rFonts w:cs="Times New Roman"/>
        </w:rPr>
        <w:t xml:space="preserve"> What are the reasons, what the causes, why repentance is so needful</w:t>
      </w:r>
      <w:r w:rsidR="0024638C">
        <w:rPr>
          <w:rFonts w:cs="Times New Roman"/>
        </w:rPr>
        <w:t>?</w:t>
      </w:r>
    </w:p>
    <w:p w:rsidR="009D3283" w:rsidRPr="006A3EA9" w:rsidRDefault="009D3283" w:rsidP="006A3EA9">
      <w:pPr>
        <w:spacing w:after="0" w:line="276" w:lineRule="auto"/>
        <w:ind w:firstLine="284"/>
        <w:jc w:val="both"/>
        <w:rPr>
          <w:rFonts w:cs="Times New Roman"/>
        </w:rPr>
      </w:pPr>
      <w:r w:rsidRPr="006A3EA9">
        <w:rPr>
          <w:rFonts w:cs="Times New Roman"/>
          <w:iCs/>
        </w:rPr>
        <w:t>(a)</w:t>
      </w:r>
      <w:r w:rsidRPr="006A3EA9">
        <w:rPr>
          <w:rFonts w:cs="Times New Roman"/>
          <w:i/>
          <w:iCs/>
        </w:rPr>
        <w:t xml:space="preserve"> </w:t>
      </w:r>
      <w:r w:rsidRPr="006A3EA9">
        <w:rPr>
          <w:rFonts w:cs="Times New Roman"/>
        </w:rPr>
        <w:t xml:space="preserve">For one thing, without repentance there is </w:t>
      </w:r>
      <w:r w:rsidR="0003323A">
        <w:rPr>
          <w:rFonts w:cs="Times New Roman"/>
          <w:i/>
          <w:iCs/>
        </w:rPr>
        <w:t>no forgive</w:t>
      </w:r>
      <w:r w:rsidRPr="006A3EA9">
        <w:rPr>
          <w:rFonts w:cs="Times New Roman"/>
          <w:i/>
          <w:iCs/>
        </w:rPr>
        <w:t xml:space="preserve">ness of sins. </w:t>
      </w:r>
      <w:r w:rsidRPr="006A3EA9">
        <w:rPr>
          <w:rFonts w:cs="Times New Roman"/>
        </w:rPr>
        <w:t>In saying this, I must guard myself against misconstruction. I ask you emphatically not to misunder</w:t>
      </w:r>
      <w:r w:rsidRPr="006A3EA9">
        <w:rPr>
          <w:rFonts w:cs="Times New Roman"/>
        </w:rPr>
        <w:softHyphen/>
        <w:t>stand me. The tears of repentance wash away no sins. It is bad divinity to say that they do. That is the office, that the work of the blood of Christ alone.—Contrition makes no atonement for transgression. It is wretched theology to say that it does. It can do nothing of the kind. Our best repentance is a poor, imperfect thing, and needs repenting over again. Our best contrition has defects enough about it to sink us into hell.</w:t>
      </w:r>
      <w:r w:rsidR="0003323A">
        <w:rPr>
          <w:rFonts w:cs="Times New Roman"/>
        </w:rPr>
        <w:t>—“</w:t>
      </w:r>
      <w:r w:rsidRPr="006A3EA9">
        <w:rPr>
          <w:rFonts w:cs="Times New Roman"/>
        </w:rPr>
        <w:t xml:space="preserve">We </w:t>
      </w:r>
      <w:r w:rsidR="005F100C" w:rsidRPr="006A3EA9">
        <w:rPr>
          <w:rFonts w:cs="Times New Roman"/>
        </w:rPr>
        <w:t>are</w:t>
      </w:r>
      <w:r w:rsidRPr="006A3EA9">
        <w:rPr>
          <w:rFonts w:cs="Times New Roman"/>
        </w:rPr>
        <w:t xml:space="preserve"> counted righteous before God only for the sake of our Lord Jesus Christ, by faith, and not for our own works or deservings:</w:t>
      </w:r>
      <w:r w:rsidR="0024638C">
        <w:rPr>
          <w:rFonts w:cs="Times New Roman"/>
        </w:rPr>
        <w:t>”</w:t>
      </w:r>
      <w:r w:rsidRPr="006A3EA9">
        <w:rPr>
          <w:rFonts w:cs="Times New Roman"/>
        </w:rPr>
        <w:t xml:space="preserve"> not for our repentance, holiness, almsgiving, sacrament-receiving, or anything of the kind.—All this is </w:t>
      </w:r>
      <w:r w:rsidRPr="006A3EA9">
        <w:rPr>
          <w:rFonts w:cs="Times New Roman"/>
        </w:rPr>
        <w:lastRenderedPageBreak/>
        <w:t>perfectly true. But still it is no less true that justified people are always penitent people, and that a forgiven sinner will always be a man who mourns over, and loathes his sins. God in Christ is willing to receive rebellious man, and grant him peace, if he only come to Him in Christ</w:t>
      </w:r>
      <w:r w:rsidR="0024638C">
        <w:rPr>
          <w:rFonts w:cs="Times New Roman"/>
        </w:rPr>
        <w:t>’</w:t>
      </w:r>
      <w:r w:rsidRPr="006A3EA9">
        <w:rPr>
          <w:rFonts w:cs="Times New Roman"/>
        </w:rPr>
        <w:t>s name, however wicked he may have been. But God requires, and requires justly, that the rebel shall throw down his arms. The Lord Jesus Christ is ready to pity, pardon, relieve, cleanse, wash, sanctify, and fit for heaven. But the Lord Jesus Christ desires to see a man hate the sins that he wishes to be forgiven. Let some men call this</w:t>
      </w:r>
      <w:r w:rsidR="0024638C">
        <w:rPr>
          <w:rFonts w:cs="Times New Roman"/>
        </w:rPr>
        <w:t xml:space="preserve"> “</w:t>
      </w:r>
      <w:r w:rsidRPr="006A3EA9">
        <w:rPr>
          <w:rFonts w:cs="Times New Roman"/>
        </w:rPr>
        <w:t>legality</w:t>
      </w:r>
      <w:r w:rsidR="0024638C">
        <w:rPr>
          <w:rFonts w:cs="Times New Roman"/>
        </w:rPr>
        <w:t>”</w:t>
      </w:r>
      <w:r w:rsidRPr="006A3EA9">
        <w:rPr>
          <w:rFonts w:cs="Times New Roman"/>
        </w:rPr>
        <w:t xml:space="preserve"> if they will. Let some call it </w:t>
      </w:r>
      <w:r w:rsidR="0024638C">
        <w:rPr>
          <w:rFonts w:cs="Times New Roman"/>
        </w:rPr>
        <w:t>“</w:t>
      </w:r>
      <w:r w:rsidRPr="006A3EA9">
        <w:rPr>
          <w:rFonts w:cs="Times New Roman"/>
        </w:rPr>
        <w:t>bondage</w:t>
      </w:r>
      <w:r w:rsidR="0024638C">
        <w:rPr>
          <w:rFonts w:cs="Times New Roman"/>
        </w:rPr>
        <w:t>”</w:t>
      </w:r>
      <w:r w:rsidRPr="006A3EA9">
        <w:rPr>
          <w:rFonts w:cs="Times New Roman"/>
        </w:rPr>
        <w:t xml:space="preserve"> if they please. I take my stand on Scripture. The testimony of God</w:t>
      </w:r>
      <w:r w:rsidR="0024638C">
        <w:rPr>
          <w:rFonts w:cs="Times New Roman"/>
        </w:rPr>
        <w:t>’</w:t>
      </w:r>
      <w:r w:rsidRPr="006A3EA9">
        <w:rPr>
          <w:rFonts w:cs="Times New Roman"/>
        </w:rPr>
        <w:t>s Word is plain and unmistakable. Justified people are always penitent people. Without repentance there is no forgiveness of sins.</w:t>
      </w:r>
    </w:p>
    <w:p w:rsidR="009D3283" w:rsidRPr="006A3EA9" w:rsidRDefault="009D3283" w:rsidP="006A3EA9">
      <w:pPr>
        <w:spacing w:after="0" w:line="276" w:lineRule="auto"/>
        <w:ind w:firstLine="284"/>
        <w:jc w:val="both"/>
        <w:rPr>
          <w:rFonts w:cs="Times New Roman"/>
        </w:rPr>
      </w:pPr>
      <w:r w:rsidRPr="006A3EA9">
        <w:rPr>
          <w:rFonts w:cs="Times New Roman"/>
          <w:iCs/>
        </w:rPr>
        <w:t>(b)</w:t>
      </w:r>
      <w:r w:rsidRPr="006A3EA9">
        <w:rPr>
          <w:rFonts w:cs="Times New Roman"/>
          <w:i/>
          <w:iCs/>
        </w:rPr>
        <w:t xml:space="preserve"> </w:t>
      </w:r>
      <w:r w:rsidRPr="006A3EA9">
        <w:rPr>
          <w:rFonts w:cs="Times New Roman"/>
        </w:rPr>
        <w:t xml:space="preserve">For another thing, without repentance there is </w:t>
      </w:r>
      <w:r w:rsidRPr="006A3EA9">
        <w:rPr>
          <w:rFonts w:cs="Times New Roman"/>
          <w:i/>
          <w:iCs/>
        </w:rPr>
        <w:t xml:space="preserve">no happiness in the life that now is. </w:t>
      </w:r>
      <w:r w:rsidRPr="006A3EA9">
        <w:rPr>
          <w:rFonts w:cs="Times New Roman"/>
        </w:rPr>
        <w:t>There may be high spirits, excitement, laughter and merriment, so long as health is good, and money is in the pocket. But these things are not solid happiness. There is a conscience in all men, and that conscience must be satisfied. So long as conscience feels that sin has not been repented of and forsaken, so long it will not be quiet, and will not let a man feel comfortable within. We all of us have an inner man, unknown to the world,—an inner man, with which our companions and friends have often no ac</w:t>
      </w:r>
      <w:r w:rsidRPr="006A3EA9">
        <w:rPr>
          <w:rFonts w:cs="Times New Roman"/>
        </w:rPr>
        <w:softHyphen/>
        <w:t>quaintance. That inner man has a burden upon it, so long as sin is not repented of; and until that burden is taken off, that inner man has no real comfort. Can you and I be comfortable, when we are not in</w:t>
      </w:r>
      <w:r w:rsidR="0003323A">
        <w:rPr>
          <w:rFonts w:cs="Times New Roman"/>
        </w:rPr>
        <w:t xml:space="preserve"> a</w:t>
      </w:r>
      <w:r w:rsidRPr="006A3EA9">
        <w:rPr>
          <w:rFonts w:cs="Times New Roman"/>
        </w:rPr>
        <w:t xml:space="preserve"> right position</w:t>
      </w:r>
      <w:r w:rsidR="0024638C">
        <w:rPr>
          <w:rFonts w:cs="Times New Roman"/>
        </w:rPr>
        <w:t>?</w:t>
      </w:r>
      <w:r w:rsidRPr="006A3EA9">
        <w:rPr>
          <w:rFonts w:cs="Times New Roman"/>
        </w:rPr>
        <w:t xml:space="preserve"> It is impossible. And what is a man</w:t>
      </w:r>
      <w:r w:rsidR="0024638C">
        <w:rPr>
          <w:rFonts w:cs="Times New Roman"/>
        </w:rPr>
        <w:t>’</w:t>
      </w:r>
      <w:r w:rsidRPr="006A3EA9">
        <w:rPr>
          <w:rFonts w:cs="Times New Roman"/>
        </w:rPr>
        <w:t>s true position</w:t>
      </w:r>
      <w:r w:rsidR="0024638C">
        <w:rPr>
          <w:rFonts w:cs="Times New Roman"/>
        </w:rPr>
        <w:t>?</w:t>
      </w:r>
      <w:r w:rsidRPr="006A3EA9">
        <w:rPr>
          <w:rFonts w:cs="Times New Roman"/>
        </w:rPr>
        <w:t xml:space="preserve"> He is never in his right position till he has turned his back upon sin, and turned his face towards God.—A man</w:t>
      </w:r>
      <w:r w:rsidR="0024638C">
        <w:rPr>
          <w:rFonts w:cs="Times New Roman"/>
        </w:rPr>
        <w:t>’</w:t>
      </w:r>
      <w:r w:rsidRPr="006A3EA9">
        <w:rPr>
          <w:rFonts w:cs="Times New Roman"/>
        </w:rPr>
        <w:t>s house is never comfortable till all things are in order. And when is the house of the inward man in order? Never, till God is king, and the world put down in the second place</w:t>
      </w:r>
      <w:r w:rsidR="0024638C">
        <w:rPr>
          <w:rFonts w:cs="Times New Roman"/>
        </w:rPr>
        <w:t>;</w:t>
      </w:r>
      <w:r w:rsidRPr="006A3EA9">
        <w:rPr>
          <w:rFonts w:cs="Times New Roman"/>
        </w:rPr>
        <w:t xml:space="preserve"> never, till God is upon the throne, and sin cast down and put out of doors. You might as well expect the solar system to go on well without the sun, as expect that heart of yours to be comfortable when God is not in His place. The great account with God must be settled. The King must be upon His throne. Then, and not till then, there will be peace within. Without repentance there can be no true happiness. We must repent if we want to be happy.</w:t>
      </w:r>
    </w:p>
    <w:p w:rsidR="009D3283" w:rsidRPr="006A3EA9" w:rsidRDefault="009D3283" w:rsidP="006A3EA9">
      <w:pPr>
        <w:spacing w:after="0" w:line="276" w:lineRule="auto"/>
        <w:ind w:firstLine="284"/>
        <w:jc w:val="both"/>
        <w:rPr>
          <w:rFonts w:cs="Times New Roman"/>
        </w:rPr>
      </w:pPr>
      <w:r w:rsidRPr="006A3EA9">
        <w:rPr>
          <w:rFonts w:cs="Times New Roman"/>
        </w:rPr>
        <w:t xml:space="preserve">For another thing, without repentance there can be </w:t>
      </w:r>
      <w:r w:rsidRPr="006A3EA9">
        <w:rPr>
          <w:rFonts w:cs="Times New Roman"/>
          <w:i/>
          <w:iCs/>
        </w:rPr>
        <w:t xml:space="preserve">no meetness for heaven in the world that is yet to come. </w:t>
      </w:r>
      <w:r w:rsidRPr="006A3EA9">
        <w:rPr>
          <w:rFonts w:cs="Times New Roman"/>
        </w:rPr>
        <w:t xml:space="preserve">Heaven is a prepared place, and they who go to heaven must be a prepared people. Our hearts must be in tune for the employments of heaven, or else heaven itself would be a miserable abode. Our minds must be in harmony with those of the inhabitants of heaven, or else the </w:t>
      </w:r>
      <w:r w:rsidRPr="006A3EA9">
        <w:rPr>
          <w:rFonts w:cs="Times New Roman"/>
        </w:rPr>
        <w:lastRenderedPageBreak/>
        <w:t xml:space="preserve">society of heaven would soon be intolerable to us. Gladly would I help </w:t>
      </w:r>
      <w:r w:rsidR="005F100C" w:rsidRPr="006A3EA9">
        <w:rPr>
          <w:rFonts w:cs="Times New Roman"/>
        </w:rPr>
        <w:t>everyone</w:t>
      </w:r>
      <w:r w:rsidRPr="006A3EA9">
        <w:rPr>
          <w:rFonts w:cs="Times New Roman"/>
        </w:rPr>
        <w:t xml:space="preserve"> to heaven into whose hands this paper may fall. But I never would have you ignorant that if you went there with an impenitent heart, heaven would be no heaven to your soul. What could you possibly do in heaven, if you got there with a heart loving sin</w:t>
      </w:r>
      <w:r w:rsidR="0024638C">
        <w:rPr>
          <w:rFonts w:cs="Times New Roman"/>
        </w:rPr>
        <w:t>?</w:t>
      </w:r>
      <w:r w:rsidRPr="006A3EA9">
        <w:rPr>
          <w:rFonts w:cs="Times New Roman"/>
        </w:rPr>
        <w:t xml:space="preserve"> To which of all the saints would you speak</w:t>
      </w:r>
      <w:r w:rsidR="0024638C">
        <w:rPr>
          <w:rFonts w:cs="Times New Roman"/>
        </w:rPr>
        <w:t>?</w:t>
      </w:r>
      <w:r w:rsidRPr="006A3EA9">
        <w:rPr>
          <w:rFonts w:cs="Times New Roman"/>
        </w:rPr>
        <w:t xml:space="preserve"> By whose side would you sit down</w:t>
      </w:r>
      <w:r w:rsidR="0024638C">
        <w:rPr>
          <w:rFonts w:cs="Times New Roman"/>
        </w:rPr>
        <w:t>?</w:t>
      </w:r>
      <w:r w:rsidRPr="006A3EA9">
        <w:rPr>
          <w:rFonts w:cs="Times New Roman"/>
        </w:rPr>
        <w:t xml:space="preserve"> Surely the angels of God would make no sweet music to the heart of him who cannot bear </w:t>
      </w:r>
      <w:r w:rsidRPr="006A3EA9">
        <w:rPr>
          <w:rFonts w:cs="Times New Roman"/>
          <w:i/>
          <w:iCs/>
        </w:rPr>
        <w:t xml:space="preserve">saints </w:t>
      </w:r>
      <w:r w:rsidRPr="006A3EA9">
        <w:rPr>
          <w:rFonts w:cs="Times New Roman"/>
        </w:rPr>
        <w:t>upon earth, and never praised the Lamb for redeeming love</w:t>
      </w:r>
      <w:r w:rsidR="0024638C">
        <w:rPr>
          <w:rFonts w:cs="Times New Roman"/>
        </w:rPr>
        <w:t>!</w:t>
      </w:r>
      <w:r w:rsidRPr="006A3EA9">
        <w:rPr>
          <w:rFonts w:cs="Times New Roman"/>
        </w:rPr>
        <w:t xml:space="preserve"> Surely the company of patriarchs, and apostles, and prophets, would be no joy to that man who will not read his Bible now, and does not care to know what apostles and prophets wrote. Oh, no</w:t>
      </w:r>
      <w:r w:rsidR="0024638C">
        <w:rPr>
          <w:rFonts w:cs="Times New Roman"/>
        </w:rPr>
        <w:t>!</w:t>
      </w:r>
      <w:r w:rsidRPr="006A3EA9">
        <w:rPr>
          <w:rFonts w:cs="Times New Roman"/>
        </w:rPr>
        <w:t xml:space="preserve"> no</w:t>
      </w:r>
      <w:r w:rsidR="0024638C">
        <w:rPr>
          <w:rFonts w:cs="Times New Roman"/>
        </w:rPr>
        <w:t>!</w:t>
      </w:r>
      <w:r w:rsidRPr="006A3EA9">
        <w:rPr>
          <w:rFonts w:cs="Times New Roman"/>
        </w:rPr>
        <w:t xml:space="preserve"> there can be no happiness in heaven, if we get there with an impenitent heart. The fish is not happy when it is out of water. The bird is not happy when it is confined in a cage. And why</w:t>
      </w:r>
      <w:r w:rsidR="0024638C">
        <w:rPr>
          <w:rFonts w:cs="Times New Roman"/>
        </w:rPr>
        <w:t>?</w:t>
      </w:r>
      <w:r w:rsidRPr="006A3EA9">
        <w:rPr>
          <w:rFonts w:cs="Times New Roman"/>
        </w:rPr>
        <w:t xml:space="preserve"> They are all out of their proper element and natural position. And man, uncon</w:t>
      </w:r>
      <w:r w:rsidRPr="006A3EA9">
        <w:rPr>
          <w:rFonts w:cs="Times New Roman"/>
        </w:rPr>
        <w:softHyphen/>
        <w:t xml:space="preserve">verted man, impenitent man, would not be happy if he got to heaven without a heart changed by the Holy Ghost. He would be a creature out of his proper element. He would have no faculties to enable him to enjoy his holy abode. Without a penitent heart there is no </w:t>
      </w:r>
      <w:r w:rsidR="0024638C">
        <w:rPr>
          <w:rFonts w:cs="Times New Roman"/>
        </w:rPr>
        <w:t>“</w:t>
      </w:r>
      <w:r w:rsidRPr="006A3EA9">
        <w:rPr>
          <w:rFonts w:cs="Times New Roman"/>
        </w:rPr>
        <w:t>meetness for the inheritance of the saints in light.</w:t>
      </w:r>
      <w:r w:rsidR="0024638C">
        <w:rPr>
          <w:rFonts w:cs="Times New Roman"/>
        </w:rPr>
        <w:t>”</w:t>
      </w:r>
      <w:r w:rsidRPr="006A3EA9">
        <w:rPr>
          <w:rFonts w:cs="Times New Roman"/>
        </w:rPr>
        <w:t xml:space="preserve"> We must repent, if we want to go to heaven. (Coloss. i. 12.)</w:t>
      </w:r>
    </w:p>
    <w:p w:rsidR="009D3283" w:rsidRPr="006A3EA9" w:rsidRDefault="009D3283" w:rsidP="006A3EA9">
      <w:pPr>
        <w:spacing w:after="0" w:line="276" w:lineRule="auto"/>
        <w:ind w:firstLine="284"/>
        <w:jc w:val="both"/>
        <w:rPr>
          <w:rFonts w:cs="Times New Roman"/>
        </w:rPr>
      </w:pPr>
      <w:r w:rsidRPr="006A3EA9">
        <w:rPr>
          <w:rFonts w:cs="Times New Roman"/>
        </w:rPr>
        <w:t>I beseech you by the mercies of God, to lay to heart the things which I have just been saying, and to ponder them well. You live in a world of cheating, imposition, and deception. Let no man deceive you about the necessity of repentance. Oh, that professing Christians would see, and know, and feel, more than they do, the necessity, the absolute necessity, of true repentance towards God</w:t>
      </w:r>
      <w:r w:rsidR="0024638C">
        <w:rPr>
          <w:rFonts w:cs="Times New Roman"/>
        </w:rPr>
        <w:t>!</w:t>
      </w:r>
      <w:r w:rsidRPr="006A3EA9">
        <w:rPr>
          <w:rFonts w:cs="Times New Roman"/>
        </w:rPr>
        <w:t xml:space="preserve"> There are many things which are not needful. Riches are not needful. Health is not needful. Fine clothes are not needful. Noble friends are not needful. The favour of the world is not needful. Gifts and learning are not needful. Millions have reached heaven without these things. Thousands are reaching heaven every year with</w:t>
      </w:r>
      <w:r w:rsidRPr="006A3EA9">
        <w:rPr>
          <w:rFonts w:cs="Times New Roman"/>
        </w:rPr>
        <w:softHyphen/>
        <w:t xml:space="preserve">out them. But no one ever reached heaven without </w:t>
      </w:r>
      <w:r w:rsidR="0024638C">
        <w:rPr>
          <w:rFonts w:cs="Times New Roman"/>
        </w:rPr>
        <w:t>“</w:t>
      </w:r>
      <w:r w:rsidRPr="006A3EA9">
        <w:rPr>
          <w:rFonts w:cs="Times New Roman"/>
        </w:rPr>
        <w:t>repentance toward God, and faith toward our Lord Jesus Christ.</w:t>
      </w:r>
      <w:r w:rsidR="0024638C">
        <w:rPr>
          <w:rFonts w:cs="Times New Roman"/>
        </w:rPr>
        <w:t>”</w:t>
      </w:r>
    </w:p>
    <w:p w:rsidR="009D3283" w:rsidRPr="006A3EA9" w:rsidRDefault="009D3283" w:rsidP="006A3EA9">
      <w:pPr>
        <w:spacing w:after="0" w:line="276" w:lineRule="auto"/>
        <w:ind w:firstLine="284"/>
        <w:jc w:val="both"/>
        <w:rPr>
          <w:rFonts w:cs="Times New Roman"/>
        </w:rPr>
      </w:pPr>
      <w:r w:rsidRPr="006A3EA9">
        <w:rPr>
          <w:rFonts w:cs="Times New Roman"/>
        </w:rPr>
        <w:t>Let no man ever persuade you that any religion deserves to be called the Gospel, in which repentance toward God has not a most prominent place. A Gospel, indeed</w:t>
      </w:r>
      <w:r w:rsidR="0024638C">
        <w:rPr>
          <w:rFonts w:cs="Times New Roman"/>
        </w:rPr>
        <w:t>!</w:t>
      </w:r>
      <w:r w:rsidRPr="006A3EA9">
        <w:rPr>
          <w:rFonts w:cs="Times New Roman"/>
        </w:rPr>
        <w:t xml:space="preserve"> That is no Gospel in which repentance is not a principal thing.—A Gospel</w:t>
      </w:r>
      <w:r w:rsidR="0024638C">
        <w:rPr>
          <w:rFonts w:cs="Times New Roman"/>
        </w:rPr>
        <w:t>!</w:t>
      </w:r>
      <w:r w:rsidRPr="006A3EA9">
        <w:rPr>
          <w:rFonts w:cs="Times New Roman"/>
        </w:rPr>
        <w:t xml:space="preserve"> It is the Gospel of man, but not of God.—A Gospel</w:t>
      </w:r>
      <w:r w:rsidR="0024638C">
        <w:rPr>
          <w:rFonts w:cs="Times New Roman"/>
        </w:rPr>
        <w:t>!</w:t>
      </w:r>
      <w:r w:rsidRPr="006A3EA9">
        <w:rPr>
          <w:rFonts w:cs="Times New Roman"/>
        </w:rPr>
        <w:t xml:space="preserve"> It comes f</w:t>
      </w:r>
      <w:r w:rsidR="00D30438">
        <w:rPr>
          <w:rFonts w:cs="Times New Roman"/>
        </w:rPr>
        <w:t>rom earth, but not from heaven.—A Gospel!</w:t>
      </w:r>
      <w:r w:rsidRPr="006A3EA9">
        <w:rPr>
          <w:rFonts w:cs="Times New Roman"/>
        </w:rPr>
        <w:t xml:space="preserve"> It is not the Gospel at all; it is rank antinomianism, and nothing else. So long as you hug your sins, and cleave to your sins, and will have your sins, so long you may talk as you please about the Gospel, but your sins are not forgiven. You may call that legal, if you like. You may say, if you please, you</w:t>
      </w:r>
      <w:r w:rsidR="0024638C">
        <w:rPr>
          <w:rFonts w:cs="Times New Roman"/>
        </w:rPr>
        <w:t xml:space="preserve"> “</w:t>
      </w:r>
      <w:r w:rsidRPr="006A3EA9">
        <w:rPr>
          <w:rFonts w:cs="Times New Roman"/>
        </w:rPr>
        <w:t>hope it will be all right at the last</w:t>
      </w:r>
      <w:r w:rsidR="0024638C">
        <w:rPr>
          <w:rFonts w:cs="Times New Roman"/>
        </w:rPr>
        <w:t>;</w:t>
      </w:r>
      <w:r w:rsidRPr="006A3EA9">
        <w:rPr>
          <w:rFonts w:cs="Times New Roman"/>
        </w:rPr>
        <w:t>—God is merciful;—God is love</w:t>
      </w:r>
      <w:r w:rsidR="0024638C">
        <w:rPr>
          <w:rFonts w:cs="Times New Roman"/>
        </w:rPr>
        <w:t>;</w:t>
      </w:r>
      <w:r w:rsidRPr="006A3EA9">
        <w:rPr>
          <w:rFonts w:cs="Times New Roman"/>
        </w:rPr>
        <w:t>—Christ has died</w:t>
      </w:r>
      <w:r w:rsidR="0024638C">
        <w:rPr>
          <w:rFonts w:cs="Times New Roman"/>
        </w:rPr>
        <w:t>;</w:t>
      </w:r>
      <w:r w:rsidRPr="006A3EA9">
        <w:rPr>
          <w:rFonts w:cs="Times New Roman"/>
        </w:rPr>
        <w:t xml:space="preserve">—I hope I shall </w:t>
      </w:r>
      <w:r w:rsidRPr="006A3EA9">
        <w:rPr>
          <w:rFonts w:cs="Times New Roman"/>
        </w:rPr>
        <w:lastRenderedPageBreak/>
        <w:t>go to heaven after all.</w:t>
      </w:r>
      <w:r w:rsidR="0024638C">
        <w:rPr>
          <w:rFonts w:cs="Times New Roman"/>
        </w:rPr>
        <w:t>”</w:t>
      </w:r>
      <w:r w:rsidRPr="006A3EA9">
        <w:rPr>
          <w:rFonts w:cs="Times New Roman"/>
        </w:rPr>
        <w:t xml:space="preserve"> No</w:t>
      </w:r>
      <w:r w:rsidR="005F100C">
        <w:rPr>
          <w:rFonts w:cs="Times New Roman"/>
        </w:rPr>
        <w:t>,</w:t>
      </w:r>
      <w:r w:rsidRPr="006A3EA9">
        <w:rPr>
          <w:rFonts w:cs="Times New Roman"/>
        </w:rPr>
        <w:t xml:space="preserve"> I tell you, it is not all right. It will never be all right, at that rate. You are trampling under foot the blood of atonement. You have as yet no part or lot in Christ. So long as you do not repent of sin, the Gospel of our Lord Jesus Christ is no Gospel to your soul. Christ is a Saviour </w:t>
      </w:r>
      <w:r w:rsidRPr="006A3EA9">
        <w:rPr>
          <w:rFonts w:cs="Times New Roman"/>
          <w:i/>
          <w:iCs/>
        </w:rPr>
        <w:t xml:space="preserve">from </w:t>
      </w:r>
      <w:r w:rsidRPr="006A3EA9">
        <w:rPr>
          <w:rFonts w:cs="Times New Roman"/>
        </w:rPr>
        <w:t xml:space="preserve">sin, not a Saviour for man </w:t>
      </w:r>
      <w:r w:rsidRPr="00D30438">
        <w:rPr>
          <w:rFonts w:cs="Times New Roman"/>
          <w:i/>
        </w:rPr>
        <w:t>in</w:t>
      </w:r>
      <w:r w:rsidRPr="006A3EA9">
        <w:rPr>
          <w:rFonts w:cs="Times New Roman"/>
        </w:rPr>
        <w:t xml:space="preserve"> sin. If a man will have his sins, the day will come when that merciful Saviour will say to him, </w:t>
      </w:r>
      <w:r w:rsidR="0024638C">
        <w:rPr>
          <w:rFonts w:cs="Times New Roman"/>
        </w:rPr>
        <w:t>“</w:t>
      </w:r>
      <w:r w:rsidRPr="006A3EA9">
        <w:rPr>
          <w:rFonts w:cs="Times New Roman"/>
        </w:rPr>
        <w:t>Depart from Me, thou worker of iniquity! depart into everlasting fire, prepared for the devil and his angels.</w:t>
      </w:r>
      <w:r w:rsidR="0024638C">
        <w:rPr>
          <w:rFonts w:cs="Times New Roman"/>
        </w:rPr>
        <w:t>”</w:t>
      </w:r>
      <w:r w:rsidRPr="006A3EA9">
        <w:rPr>
          <w:rFonts w:cs="Times New Roman"/>
        </w:rPr>
        <w:t xml:space="preserve"> (Matt. xxv. 41.)</w:t>
      </w:r>
    </w:p>
    <w:p w:rsidR="009D3283" w:rsidRPr="006A3EA9" w:rsidRDefault="009D3283" w:rsidP="006A3EA9">
      <w:pPr>
        <w:spacing w:after="0" w:line="276" w:lineRule="auto"/>
        <w:ind w:firstLine="284"/>
        <w:jc w:val="both"/>
        <w:rPr>
          <w:rFonts w:cs="Times New Roman"/>
        </w:rPr>
      </w:pPr>
      <w:r w:rsidRPr="006A3EA9">
        <w:rPr>
          <w:rFonts w:cs="Times New Roman"/>
        </w:rPr>
        <w:t>Let no man ever delude you into supposing that you can be happy in this world without repentance. Oh, no</w:t>
      </w:r>
      <w:r w:rsidR="0024638C">
        <w:rPr>
          <w:rFonts w:cs="Times New Roman"/>
        </w:rPr>
        <w:t>!</w:t>
      </w:r>
      <w:r w:rsidRPr="006A3EA9">
        <w:rPr>
          <w:rFonts w:cs="Times New Roman"/>
        </w:rPr>
        <w:t xml:space="preserve"> You may laugh and dance, and go upon Sundays in ex</w:t>
      </w:r>
      <w:r w:rsidRPr="006A3EA9">
        <w:rPr>
          <w:rFonts w:cs="Times New Roman"/>
        </w:rPr>
        <w:softHyphen/>
        <w:t xml:space="preserve">cursion-trains, and crack good jokes, and sing good songs, and say, </w:t>
      </w:r>
      <w:r w:rsidR="0024638C">
        <w:rPr>
          <w:rFonts w:cs="Times New Roman"/>
        </w:rPr>
        <w:t>“</w:t>
      </w:r>
      <w:r w:rsidRPr="006A3EA9">
        <w:rPr>
          <w:rFonts w:cs="Times New Roman"/>
        </w:rPr>
        <w:t>Cheer, boys, cheer</w:t>
      </w:r>
      <w:r w:rsidR="0024638C">
        <w:rPr>
          <w:rFonts w:cs="Times New Roman"/>
        </w:rPr>
        <w:t>!</w:t>
      </w:r>
      <w:r w:rsidR="00D30438">
        <w:rPr>
          <w:rFonts w:cs="Times New Roman"/>
        </w:rPr>
        <w:t>”</w:t>
      </w:r>
      <w:r w:rsidR="0024638C">
        <w:rPr>
          <w:rFonts w:cs="Times New Roman"/>
        </w:rPr>
        <w:t xml:space="preserve"> </w:t>
      </w:r>
      <w:r w:rsidRPr="006A3EA9">
        <w:rPr>
          <w:rFonts w:cs="Times New Roman"/>
        </w:rPr>
        <w:t>and</w:t>
      </w:r>
      <w:r w:rsidR="0024638C">
        <w:rPr>
          <w:rFonts w:cs="Times New Roman"/>
        </w:rPr>
        <w:t xml:space="preserve"> “</w:t>
      </w:r>
      <w:r w:rsidRPr="006A3EA9">
        <w:rPr>
          <w:rFonts w:cs="Times New Roman"/>
        </w:rPr>
        <w:t>There</w:t>
      </w:r>
      <w:r w:rsidR="0024638C">
        <w:rPr>
          <w:rFonts w:cs="Times New Roman"/>
        </w:rPr>
        <w:t>’</w:t>
      </w:r>
      <w:r w:rsidR="00D30438">
        <w:rPr>
          <w:rFonts w:cs="Times New Roman"/>
        </w:rPr>
        <w:t>s a good time coming;”</w:t>
      </w:r>
      <w:r w:rsidRPr="006A3EA9">
        <w:rPr>
          <w:rFonts w:cs="Times New Roman"/>
        </w:rPr>
        <w:t xml:space="preserve">—but all this is no proof that you are happy. So long as you do </w:t>
      </w:r>
      <w:r w:rsidR="00D30438">
        <w:rPr>
          <w:rFonts w:cs="Times New Roman"/>
        </w:rPr>
        <w:t xml:space="preserve">not quarrel with sin, you will </w:t>
      </w:r>
      <w:r w:rsidRPr="006A3EA9">
        <w:rPr>
          <w:rFonts w:cs="Times New Roman"/>
        </w:rPr>
        <w:t xml:space="preserve">never be a truly happy man. Thousands go on for a time in this way, and seem merry before the eyes of men, and yet in their hearts carry about a lurking sorrow. When they are </w:t>
      </w:r>
      <w:r w:rsidRPr="006A3EA9">
        <w:rPr>
          <w:rFonts w:cs="Times New Roman"/>
          <w:i/>
          <w:iCs/>
        </w:rPr>
        <w:t xml:space="preserve">alone </w:t>
      </w:r>
      <w:r w:rsidRPr="006A3EA9">
        <w:rPr>
          <w:rFonts w:cs="Times New Roman"/>
        </w:rPr>
        <w:t xml:space="preserve">they are wretched. When they are not in jovial company they are low. Conscience makes cowards of them. They do not like being by themselves. They hate quiet thinking. They must constantly have some new excitement. Every year they must have more. Just as </w:t>
      </w:r>
      <w:r w:rsidR="00D30438">
        <w:rPr>
          <w:rFonts w:cs="Times New Roman"/>
        </w:rPr>
        <w:t>an opium-eater needs a larger d</w:t>
      </w:r>
      <w:r w:rsidRPr="006A3EA9">
        <w:rPr>
          <w:rFonts w:cs="Times New Roman"/>
        </w:rPr>
        <w:t>ose every year he goes on eating opium, so does the man who seeks happiness in anything except in God need greater excitement every year that he lives, and after all is never happy.</w:t>
      </w:r>
    </w:p>
    <w:p w:rsidR="009D3283" w:rsidRPr="006A3EA9" w:rsidRDefault="009D3283" w:rsidP="006A3EA9">
      <w:pPr>
        <w:spacing w:after="0" w:line="276" w:lineRule="auto"/>
        <w:ind w:firstLine="284"/>
        <w:jc w:val="both"/>
        <w:rPr>
          <w:rFonts w:cs="Times New Roman"/>
        </w:rPr>
      </w:pPr>
      <w:r w:rsidRPr="006A3EA9">
        <w:rPr>
          <w:rFonts w:cs="Times New Roman"/>
        </w:rPr>
        <w:t>Yes</w:t>
      </w:r>
      <w:r w:rsidR="0024638C">
        <w:rPr>
          <w:rFonts w:cs="Times New Roman"/>
        </w:rPr>
        <w:t>!</w:t>
      </w:r>
      <w:r w:rsidRPr="006A3EA9">
        <w:rPr>
          <w:rFonts w:cs="Times New Roman"/>
        </w:rPr>
        <w:t xml:space="preserve"> and worse than all, the longer you go on without repentance, the more unhappy will that heart of yours be. When old age creeps over you, and grey hairs appear upon your head,—when you </w:t>
      </w:r>
      <w:r w:rsidR="005F100C" w:rsidRPr="006A3EA9">
        <w:rPr>
          <w:rFonts w:cs="Times New Roman"/>
        </w:rPr>
        <w:t>are</w:t>
      </w:r>
      <w:r w:rsidRPr="006A3EA9">
        <w:rPr>
          <w:rFonts w:cs="Times New Roman"/>
        </w:rPr>
        <w:t xml:space="preserve"> unable to go where you once went, and take pleasure where you once took pleasure,—your wretchedness and misery will break in upon you like an armed man. The more impenitent a man is, the more miserable he becomes. Have you ever heard of the great clock of St. Paul</w:t>
      </w:r>
      <w:r w:rsidR="0024638C">
        <w:rPr>
          <w:rFonts w:cs="Times New Roman"/>
        </w:rPr>
        <w:t>’</w:t>
      </w:r>
      <w:r w:rsidRPr="006A3EA9">
        <w:rPr>
          <w:rFonts w:cs="Times New Roman"/>
        </w:rPr>
        <w:t>s cathedral, in London</w:t>
      </w:r>
      <w:r w:rsidR="0024638C">
        <w:rPr>
          <w:rFonts w:cs="Times New Roman"/>
        </w:rPr>
        <w:t>?</w:t>
      </w:r>
      <w:r w:rsidR="00D30438">
        <w:rPr>
          <w:rFonts w:cs="Times New Roman"/>
        </w:rPr>
        <w:t xml:space="preserve"> At midday, in the</w:t>
      </w:r>
      <w:r w:rsidRPr="006A3EA9">
        <w:rPr>
          <w:rFonts w:cs="Times New Roman"/>
        </w:rPr>
        <w:t xml:space="preserve"> roar of business, when carriages, and carts, and waggons, and omnibuses, go rolling through the streets, how many never hear that great clock strike, unless they live very near it. But when the work of the day is over, and the roar of business has passed away,—when men are gone to sleep, and silence reigns in London,—then at twelve, at one, at two, at three, at four, the sound of that clock may be heard for miles round. Twelve</w:t>
      </w:r>
      <w:r w:rsidR="0024638C">
        <w:rPr>
          <w:rFonts w:cs="Times New Roman"/>
        </w:rPr>
        <w:t>!</w:t>
      </w:r>
      <w:r w:rsidRPr="006A3EA9">
        <w:rPr>
          <w:rFonts w:cs="Times New Roman"/>
        </w:rPr>
        <w:t>—One</w:t>
      </w:r>
      <w:r w:rsidR="0024638C">
        <w:rPr>
          <w:rFonts w:cs="Times New Roman"/>
        </w:rPr>
        <w:t>!</w:t>
      </w:r>
      <w:r w:rsidRPr="006A3EA9">
        <w:rPr>
          <w:rFonts w:cs="Times New Roman"/>
        </w:rPr>
        <w:t>—Two</w:t>
      </w:r>
      <w:r w:rsidR="0024638C">
        <w:rPr>
          <w:rFonts w:cs="Times New Roman"/>
        </w:rPr>
        <w:t>!</w:t>
      </w:r>
      <w:r w:rsidRPr="006A3EA9">
        <w:rPr>
          <w:rFonts w:cs="Times New Roman"/>
        </w:rPr>
        <w:t>—Three</w:t>
      </w:r>
      <w:r w:rsidR="0024638C">
        <w:rPr>
          <w:rFonts w:cs="Times New Roman"/>
        </w:rPr>
        <w:t>!</w:t>
      </w:r>
      <w:r w:rsidRPr="006A3EA9">
        <w:rPr>
          <w:rFonts w:cs="Times New Roman"/>
        </w:rPr>
        <w:t>—Four</w:t>
      </w:r>
      <w:r w:rsidR="0024638C">
        <w:rPr>
          <w:rFonts w:cs="Times New Roman"/>
        </w:rPr>
        <w:t>!</w:t>
      </w:r>
      <w:r w:rsidRPr="006A3EA9">
        <w:rPr>
          <w:rFonts w:cs="Times New Roman"/>
        </w:rPr>
        <w:t>—How that clock is heard by many a sleepless man</w:t>
      </w:r>
      <w:r w:rsidR="0024638C">
        <w:rPr>
          <w:rFonts w:cs="Times New Roman"/>
        </w:rPr>
        <w:t>!</w:t>
      </w:r>
      <w:r w:rsidRPr="006A3EA9">
        <w:rPr>
          <w:rFonts w:cs="Times New Roman"/>
        </w:rPr>
        <w:t xml:space="preserve"> That clock is just like the conscience of the impenitent man. While he has health and strength, and goes on in the whirl of business, he will not hear con</w:t>
      </w:r>
      <w:r w:rsidRPr="006A3EA9">
        <w:rPr>
          <w:rFonts w:cs="Times New Roman"/>
        </w:rPr>
        <w:softHyphen/>
        <w:t xml:space="preserve">science. He drowns and silences its voice by plunging into the world. He will not allow the inner man to speak to him. But the day will come when conscience will be heard, whether he likes </w:t>
      </w:r>
      <w:r w:rsidRPr="006A3EA9">
        <w:rPr>
          <w:rFonts w:cs="Times New Roman"/>
        </w:rPr>
        <w:lastRenderedPageBreak/>
        <w:t>it or not. The day will come when its voice will sound in his ears, and pierce him like a sword. The time will come when he must retire from the world, and lie down on the sick bed, and look death in the face. And then the clock of conscience, that solemn clock, will sound in his heart, and if he has not repented, will bring wretchedness and misery to his soul. Oh, no</w:t>
      </w:r>
      <w:r w:rsidR="0024638C">
        <w:rPr>
          <w:rFonts w:cs="Times New Roman"/>
        </w:rPr>
        <w:t>!</w:t>
      </w:r>
      <w:r w:rsidRPr="006A3EA9">
        <w:rPr>
          <w:rFonts w:cs="Times New Roman"/>
        </w:rPr>
        <w:t xml:space="preserve"> write it down in the tablets of your heart,—without repentance no peace</w:t>
      </w:r>
      <w:r w:rsidR="0024638C">
        <w:rPr>
          <w:rFonts w:cs="Times New Roman"/>
        </w:rPr>
        <w:t>!</w:t>
      </w:r>
    </w:p>
    <w:p w:rsidR="009D3283" w:rsidRPr="006A3EA9" w:rsidRDefault="009D3283" w:rsidP="006A3EA9">
      <w:pPr>
        <w:spacing w:after="0" w:line="276" w:lineRule="auto"/>
        <w:ind w:firstLine="284"/>
        <w:jc w:val="both"/>
        <w:rPr>
          <w:rFonts w:cs="Times New Roman"/>
        </w:rPr>
      </w:pPr>
      <w:r w:rsidRPr="006A3EA9">
        <w:rPr>
          <w:rFonts w:cs="Times New Roman"/>
        </w:rPr>
        <w:t>Above all, let no man make you dream that there is a possibility of reaching heaven without repentance toward God. We all want to go to heaven. A man would be justly set down as a madman, if he said that he wanted to go to hell. But never let it be forgotten, that none go to heaven except those whom the Holy Ghost has pre</w:t>
      </w:r>
      <w:r w:rsidRPr="006A3EA9">
        <w:rPr>
          <w:rFonts w:cs="Times New Roman"/>
        </w:rPr>
        <w:softHyphen/>
        <w:t>pared for it. I make my solemn protest against those modern delusions,</w:t>
      </w:r>
      <w:r w:rsidR="0024638C">
        <w:rPr>
          <w:rFonts w:cs="Times New Roman"/>
        </w:rPr>
        <w:t xml:space="preserve"> “</w:t>
      </w:r>
      <w:r w:rsidRPr="006A3EA9">
        <w:rPr>
          <w:rFonts w:cs="Times New Roman"/>
        </w:rPr>
        <w:t xml:space="preserve">that all </w:t>
      </w:r>
      <w:r w:rsidR="00D30438">
        <w:rPr>
          <w:rFonts w:cs="Times New Roman"/>
        </w:rPr>
        <w:t>men shall go to heaven at last,</w:t>
      </w:r>
      <w:r w:rsidRPr="006A3EA9">
        <w:rPr>
          <w:rFonts w:cs="Times New Roman"/>
        </w:rPr>
        <w:t>—that it matters not how you live,—that whether you are holy or unholy it does not signify,—that whether you are godless or God-fearing, it is all the same thing,—that all at length will get to heaven.</w:t>
      </w:r>
      <w:r w:rsidR="0024638C">
        <w:rPr>
          <w:rFonts w:cs="Times New Roman"/>
        </w:rPr>
        <w:t>”</w:t>
      </w:r>
      <w:r w:rsidRPr="006A3EA9">
        <w:rPr>
          <w:rFonts w:cs="Times New Roman"/>
        </w:rPr>
        <w:t xml:space="preserve"> I cannot find such teaching </w:t>
      </w:r>
      <w:r w:rsidRPr="006A3EA9">
        <w:rPr>
          <w:rFonts w:cs="Times New Roman"/>
          <w:bCs/>
        </w:rPr>
        <w:t xml:space="preserve">in </w:t>
      </w:r>
      <w:r w:rsidRPr="006A3EA9">
        <w:rPr>
          <w:rFonts w:cs="Times New Roman"/>
        </w:rPr>
        <w:t>the Bible. I find the Bible contradicting it flatly. However speciously this new idea may be pro</w:t>
      </w:r>
      <w:r w:rsidRPr="006A3EA9">
        <w:rPr>
          <w:rFonts w:cs="Times New Roman"/>
        </w:rPr>
        <w:softHyphen/>
        <w:t>pounded, and however plausibly it may be defended, it cannot stand the test of the Word of God. No</w:t>
      </w:r>
      <w:r w:rsidR="0024638C">
        <w:rPr>
          <w:rFonts w:cs="Times New Roman"/>
        </w:rPr>
        <w:t>!</w:t>
      </w:r>
      <w:r w:rsidRPr="006A3EA9">
        <w:rPr>
          <w:rFonts w:cs="Times New Roman"/>
        </w:rPr>
        <w:t xml:space="preserve"> let God be true, and every man a liar. Heaven is no such place as some seem to fancy. The inhabitants of heaven are no such mixed multitude as many try to believe. They are all of one heart, and one mind. Heaven is the place to which God</w:t>
      </w:r>
      <w:r w:rsidR="0024638C">
        <w:rPr>
          <w:rFonts w:cs="Times New Roman"/>
        </w:rPr>
        <w:t>’</w:t>
      </w:r>
      <w:r w:rsidRPr="006A3EA9">
        <w:rPr>
          <w:rFonts w:cs="Times New Roman"/>
        </w:rPr>
        <w:t>s people shall go. But for those who are impenitent and unbelieving, and will not come to Christ, for such the Bible says, plainly and unmistakably, there remains nothing but hell.</w:t>
      </w:r>
    </w:p>
    <w:p w:rsidR="009D3283" w:rsidRPr="006A3EA9" w:rsidRDefault="009D3283" w:rsidP="006A3EA9">
      <w:pPr>
        <w:spacing w:after="0" w:line="276" w:lineRule="auto"/>
        <w:ind w:firstLine="284"/>
        <w:jc w:val="both"/>
        <w:rPr>
          <w:rFonts w:cs="Times New Roman"/>
        </w:rPr>
      </w:pPr>
      <w:r w:rsidRPr="006A3EA9">
        <w:rPr>
          <w:rFonts w:cs="Times New Roman"/>
        </w:rPr>
        <w:t>It is a solemn thought that an impenitent man is unfit for heaven. He could not be happy in heaven, if he got there. I remember hearing of a clergyman who many years ago was travelling by coach. He sat by the coach</w:t>
      </w:r>
      <w:r w:rsidRPr="006A3EA9">
        <w:rPr>
          <w:rFonts w:cs="Times New Roman"/>
        </w:rPr>
        <w:softHyphen/>
        <w:t>man</w:t>
      </w:r>
      <w:r w:rsidR="0024638C">
        <w:rPr>
          <w:rFonts w:cs="Times New Roman"/>
        </w:rPr>
        <w:t>’</w:t>
      </w:r>
      <w:r w:rsidRPr="006A3EA9">
        <w:rPr>
          <w:rFonts w:cs="Times New Roman"/>
        </w:rPr>
        <w:t>s side upon the box. The coachman was one of those unhappy men who fancy nothing is to be done without swearing. He was cursing, swearing, blaspheming, taking God</w:t>
      </w:r>
      <w:r w:rsidR="0024638C">
        <w:rPr>
          <w:rFonts w:cs="Times New Roman"/>
        </w:rPr>
        <w:t>’</w:t>
      </w:r>
      <w:r w:rsidRPr="006A3EA9">
        <w:rPr>
          <w:rFonts w:cs="Times New Roman"/>
        </w:rPr>
        <w:t>s name in vain, for many a long mile together. On he drove, now flying into a passion, now beating his horses, now cursing and swearing again. Such were the coach</w:t>
      </w:r>
      <w:r w:rsidRPr="006A3EA9">
        <w:rPr>
          <w:rFonts w:cs="Times New Roman"/>
        </w:rPr>
        <w:softHyphen/>
        <w:t>man</w:t>
      </w:r>
      <w:r w:rsidR="0024638C">
        <w:rPr>
          <w:rFonts w:cs="Times New Roman"/>
        </w:rPr>
        <w:t>’</w:t>
      </w:r>
      <w:r w:rsidRPr="006A3EA9">
        <w:rPr>
          <w:rFonts w:cs="Times New Roman"/>
        </w:rPr>
        <w:t>s ways. At last the clergyman said to him quietly,</w:t>
      </w:r>
      <w:r w:rsidR="0024638C">
        <w:rPr>
          <w:rFonts w:cs="Times New Roman"/>
        </w:rPr>
        <w:t xml:space="preserve"> “</w:t>
      </w:r>
      <w:r w:rsidRPr="006A3EA9">
        <w:rPr>
          <w:rFonts w:cs="Times New Roman"/>
        </w:rPr>
        <w:t>Coachman, I am exceedingly afraid about you.</w:t>
      </w:r>
      <w:r w:rsidR="0024638C">
        <w:rPr>
          <w:rFonts w:cs="Times New Roman"/>
        </w:rPr>
        <w:t>”</w:t>
      </w:r>
      <w:r w:rsidRPr="006A3EA9">
        <w:rPr>
          <w:rFonts w:cs="Times New Roman"/>
        </w:rPr>
        <w:t>—</w:t>
      </w:r>
      <w:r w:rsidR="00D30438">
        <w:rPr>
          <w:rFonts w:cs="Times New Roman"/>
        </w:rPr>
        <w:t>“</w:t>
      </w:r>
      <w:r w:rsidRPr="006A3EA9">
        <w:rPr>
          <w:rFonts w:cs="Times New Roman"/>
        </w:rPr>
        <w:t>Sir,</w:t>
      </w:r>
      <w:r w:rsidR="0024638C">
        <w:rPr>
          <w:rFonts w:cs="Times New Roman"/>
        </w:rPr>
        <w:t>”</w:t>
      </w:r>
      <w:r w:rsidRPr="006A3EA9">
        <w:rPr>
          <w:rFonts w:cs="Times New Roman"/>
        </w:rPr>
        <w:t xml:space="preserve"> said the coachman,</w:t>
      </w:r>
      <w:r w:rsidR="0024638C">
        <w:rPr>
          <w:rFonts w:cs="Times New Roman"/>
        </w:rPr>
        <w:t xml:space="preserve"> “</w:t>
      </w:r>
      <w:r w:rsidRPr="006A3EA9">
        <w:rPr>
          <w:rFonts w:cs="Times New Roman"/>
        </w:rPr>
        <w:t>what should you be afraid of</w:t>
      </w:r>
      <w:r w:rsidR="0024638C">
        <w:rPr>
          <w:rFonts w:cs="Times New Roman"/>
        </w:rPr>
        <w:t>?</w:t>
      </w:r>
      <w:r w:rsidRPr="006A3EA9">
        <w:rPr>
          <w:rFonts w:cs="Times New Roman"/>
        </w:rPr>
        <w:t xml:space="preserve"> All is going on right, we are not likely to be upset.</w:t>
      </w:r>
      <w:r w:rsidR="0024638C">
        <w:rPr>
          <w:rFonts w:cs="Times New Roman"/>
        </w:rPr>
        <w:t>”</w:t>
      </w:r>
      <w:r w:rsidRPr="006A3EA9">
        <w:rPr>
          <w:rFonts w:cs="Times New Roman"/>
        </w:rPr>
        <w:t>—</w:t>
      </w:r>
      <w:r w:rsidR="00D30438">
        <w:rPr>
          <w:rFonts w:cs="Times New Roman"/>
        </w:rPr>
        <w:t>“</w:t>
      </w:r>
      <w:r w:rsidRPr="006A3EA9">
        <w:rPr>
          <w:rFonts w:cs="Times New Roman"/>
        </w:rPr>
        <w:t>Coach</w:t>
      </w:r>
      <w:r w:rsidRPr="006A3EA9">
        <w:rPr>
          <w:rFonts w:cs="Times New Roman"/>
        </w:rPr>
        <w:softHyphen/>
        <w:t>man,</w:t>
      </w:r>
      <w:r w:rsidR="0024638C">
        <w:rPr>
          <w:rFonts w:cs="Times New Roman"/>
        </w:rPr>
        <w:t>”</w:t>
      </w:r>
      <w:r w:rsidRPr="006A3EA9">
        <w:rPr>
          <w:rFonts w:cs="Times New Roman"/>
        </w:rPr>
        <w:t xml:space="preserve"> said the clergyman again, </w:t>
      </w:r>
      <w:r w:rsidR="0024638C">
        <w:rPr>
          <w:rFonts w:cs="Times New Roman"/>
        </w:rPr>
        <w:t>“</w:t>
      </w:r>
      <w:r w:rsidRPr="006A3EA9">
        <w:rPr>
          <w:rFonts w:cs="Times New Roman"/>
        </w:rPr>
        <w:t>I am exceedingly afraid about you; because I cannot think what you would do in heaven, if you got ther</w:t>
      </w:r>
      <w:r w:rsidR="00D30438">
        <w:rPr>
          <w:rFonts w:cs="Times New Roman"/>
        </w:rPr>
        <w:t>e. There will be no cursing in h</w:t>
      </w:r>
      <w:r w:rsidRPr="006A3EA9">
        <w:rPr>
          <w:rFonts w:cs="Times New Roman"/>
        </w:rPr>
        <w:t xml:space="preserve">eaven; there will be no </w:t>
      </w:r>
      <w:r w:rsidR="006A3EA9" w:rsidRPr="006A3EA9">
        <w:rPr>
          <w:rFonts w:cs="Times New Roman"/>
        </w:rPr>
        <w:t>swearing in heaven; there will b</w:t>
      </w:r>
      <w:r w:rsidRPr="006A3EA9">
        <w:rPr>
          <w:rFonts w:cs="Times New Roman"/>
        </w:rPr>
        <w:t>e no passion in heaven; there will be no horses to beat in heaven.</w:t>
      </w:r>
      <w:r w:rsidR="0024638C">
        <w:rPr>
          <w:rFonts w:cs="Times New Roman"/>
        </w:rPr>
        <w:t>”</w:t>
      </w:r>
      <w:r w:rsidRPr="006A3EA9">
        <w:rPr>
          <w:rFonts w:cs="Times New Roman"/>
        </w:rPr>
        <w:t xml:space="preserve"> </w:t>
      </w:r>
      <w:r w:rsidR="0024638C">
        <w:rPr>
          <w:rFonts w:cs="Times New Roman"/>
        </w:rPr>
        <w:t>“</w:t>
      </w:r>
      <w:r w:rsidRPr="006A3EA9">
        <w:rPr>
          <w:rFonts w:cs="Times New Roman"/>
        </w:rPr>
        <w:t>Coachman,</w:t>
      </w:r>
      <w:r w:rsidR="0024638C">
        <w:rPr>
          <w:rFonts w:cs="Times New Roman"/>
        </w:rPr>
        <w:t>”</w:t>
      </w:r>
      <w:r w:rsidRPr="006A3EA9">
        <w:rPr>
          <w:rFonts w:cs="Times New Roman"/>
        </w:rPr>
        <w:t xml:space="preserve"> said the minister once more, </w:t>
      </w:r>
      <w:r w:rsidR="0024638C">
        <w:rPr>
          <w:rFonts w:cs="Times New Roman"/>
        </w:rPr>
        <w:t>“</w:t>
      </w:r>
      <w:r w:rsidRPr="006A3EA9">
        <w:rPr>
          <w:rFonts w:cs="Times New Roman"/>
        </w:rPr>
        <w:t>I can</w:t>
      </w:r>
      <w:r w:rsidRPr="006A3EA9">
        <w:rPr>
          <w:rFonts w:cs="Times New Roman"/>
        </w:rPr>
        <w:softHyphen/>
        <w:t>not think what you would do in heaven.</w:t>
      </w:r>
      <w:r w:rsidR="0024638C">
        <w:rPr>
          <w:rFonts w:cs="Times New Roman"/>
        </w:rPr>
        <w:t>”</w:t>
      </w:r>
      <w:r w:rsidRPr="006A3EA9">
        <w:rPr>
          <w:rFonts w:cs="Times New Roman"/>
        </w:rPr>
        <w:t>—</w:t>
      </w:r>
      <w:r w:rsidR="00D30438">
        <w:rPr>
          <w:rFonts w:cs="Times New Roman"/>
        </w:rPr>
        <w:t>“</w:t>
      </w:r>
      <w:r w:rsidRPr="006A3EA9">
        <w:rPr>
          <w:rFonts w:cs="Times New Roman"/>
        </w:rPr>
        <w:t>Oh,</w:t>
      </w:r>
      <w:r w:rsidR="0024638C">
        <w:rPr>
          <w:rFonts w:cs="Times New Roman"/>
        </w:rPr>
        <w:t>”</w:t>
      </w:r>
      <w:r w:rsidRPr="006A3EA9">
        <w:rPr>
          <w:rFonts w:cs="Times New Roman"/>
        </w:rPr>
        <w:t xml:space="preserve"> said the coachman,</w:t>
      </w:r>
      <w:r w:rsidR="00D30438">
        <w:rPr>
          <w:rFonts w:cs="Times New Roman"/>
        </w:rPr>
        <w:t xml:space="preserve"> “</w:t>
      </w:r>
      <w:r w:rsidRPr="006A3EA9">
        <w:rPr>
          <w:rFonts w:cs="Times New Roman"/>
        </w:rPr>
        <w:t>that is your opinion</w:t>
      </w:r>
      <w:r w:rsidR="0024638C">
        <w:rPr>
          <w:rFonts w:cs="Times New Roman"/>
        </w:rPr>
        <w:t>:”</w:t>
      </w:r>
      <w:r w:rsidRPr="006A3EA9">
        <w:rPr>
          <w:rFonts w:cs="Times New Roman"/>
        </w:rPr>
        <w:t xml:space="preserve"> and no more was said.—Years passed away. A day came when a person told this </w:t>
      </w:r>
      <w:r w:rsidRPr="006A3EA9">
        <w:rPr>
          <w:rFonts w:cs="Times New Roman"/>
        </w:rPr>
        <w:lastRenderedPageBreak/>
        <w:t xml:space="preserve">same clergyman that a sick man desired to see him. He was a stranger. He had come into the parish, he said, because he wanted to die there. The clergyman went to see him. He entered a room and found a dying man, whose face he did not know. </w:t>
      </w:r>
      <w:r w:rsidR="0024638C">
        <w:rPr>
          <w:rFonts w:cs="Times New Roman"/>
        </w:rPr>
        <w:t>“</w:t>
      </w:r>
      <w:r w:rsidRPr="006A3EA9">
        <w:rPr>
          <w:rFonts w:cs="Times New Roman"/>
        </w:rPr>
        <w:t>Sir,</w:t>
      </w:r>
      <w:r w:rsidR="0024638C">
        <w:rPr>
          <w:rFonts w:cs="Times New Roman"/>
        </w:rPr>
        <w:t>”</w:t>
      </w:r>
      <w:r w:rsidRPr="006A3EA9">
        <w:rPr>
          <w:rFonts w:cs="Times New Roman"/>
        </w:rPr>
        <w:t xml:space="preserve"> said the dying man, </w:t>
      </w:r>
      <w:r w:rsidR="0024638C">
        <w:rPr>
          <w:rFonts w:cs="Times New Roman"/>
        </w:rPr>
        <w:t>“</w:t>
      </w:r>
      <w:r w:rsidRPr="006A3EA9">
        <w:rPr>
          <w:rFonts w:cs="Times New Roman"/>
        </w:rPr>
        <w:t>you do not remember me?</w:t>
      </w:r>
      <w:r w:rsidR="0024638C">
        <w:rPr>
          <w:rFonts w:cs="Times New Roman"/>
        </w:rPr>
        <w:t>”</w:t>
      </w:r>
      <w:r w:rsidRPr="006A3EA9">
        <w:rPr>
          <w:rFonts w:cs="Times New Roman"/>
        </w:rPr>
        <w:t xml:space="preserve"> </w:t>
      </w:r>
      <w:r w:rsidR="0024638C">
        <w:rPr>
          <w:rFonts w:cs="Times New Roman"/>
        </w:rPr>
        <w:t>“</w:t>
      </w:r>
      <w:r w:rsidRPr="006A3EA9">
        <w:rPr>
          <w:rFonts w:cs="Times New Roman"/>
        </w:rPr>
        <w:t>No,</w:t>
      </w:r>
      <w:r w:rsidR="0024638C">
        <w:rPr>
          <w:rFonts w:cs="Times New Roman"/>
        </w:rPr>
        <w:t>”</w:t>
      </w:r>
      <w:r w:rsidRPr="006A3EA9">
        <w:rPr>
          <w:rFonts w:cs="Times New Roman"/>
        </w:rPr>
        <w:t xml:space="preserve"> said the clergyman, </w:t>
      </w:r>
      <w:r w:rsidR="0024638C">
        <w:rPr>
          <w:rFonts w:cs="Times New Roman"/>
        </w:rPr>
        <w:t>“</w:t>
      </w:r>
      <w:r w:rsidRPr="006A3EA9">
        <w:rPr>
          <w:rFonts w:cs="Times New Roman"/>
        </w:rPr>
        <w:t>I do not.</w:t>
      </w:r>
      <w:r w:rsidR="0024638C">
        <w:rPr>
          <w:rFonts w:cs="Times New Roman"/>
        </w:rPr>
        <w:t>”</w:t>
      </w:r>
      <w:r w:rsidRPr="006A3EA9">
        <w:rPr>
          <w:rFonts w:cs="Times New Roman"/>
        </w:rPr>
        <w:t xml:space="preserve"> </w:t>
      </w:r>
      <w:r w:rsidR="0024638C">
        <w:rPr>
          <w:rFonts w:cs="Times New Roman"/>
        </w:rPr>
        <w:t>“</w:t>
      </w:r>
      <w:r w:rsidRPr="006A3EA9">
        <w:rPr>
          <w:rFonts w:cs="Times New Roman"/>
        </w:rPr>
        <w:t>Sir,</w:t>
      </w:r>
      <w:r w:rsidR="0024638C">
        <w:rPr>
          <w:rFonts w:cs="Times New Roman"/>
        </w:rPr>
        <w:t>”</w:t>
      </w:r>
      <w:r w:rsidRPr="006A3EA9">
        <w:rPr>
          <w:rFonts w:cs="Times New Roman"/>
        </w:rPr>
        <w:t xml:space="preserve"> said the man, </w:t>
      </w:r>
      <w:r w:rsidR="0024638C">
        <w:rPr>
          <w:rFonts w:cs="Times New Roman"/>
        </w:rPr>
        <w:t>“</w:t>
      </w:r>
      <w:r w:rsidRPr="006A3EA9">
        <w:rPr>
          <w:rFonts w:cs="Times New Roman"/>
        </w:rPr>
        <w:t xml:space="preserve">I remember you. I am that coachman to whom, many years ago, you said, </w:t>
      </w:r>
      <w:r w:rsidR="0024638C">
        <w:rPr>
          <w:rFonts w:cs="Times New Roman"/>
        </w:rPr>
        <w:t>‘</w:t>
      </w:r>
      <w:r w:rsidRPr="006A3EA9">
        <w:rPr>
          <w:rFonts w:cs="Times New Roman"/>
        </w:rPr>
        <w:t>Coachman, I am afraid about you, because I do not know what you would do if you got to heaven.</w:t>
      </w:r>
      <w:r w:rsidR="0024638C">
        <w:rPr>
          <w:rFonts w:cs="Times New Roman"/>
        </w:rPr>
        <w:t>’</w:t>
      </w:r>
      <w:r w:rsidRPr="006A3EA9">
        <w:rPr>
          <w:rFonts w:cs="Times New Roman"/>
        </w:rPr>
        <w:t xml:space="preserve"> Sir, those words laid hold upon me. I saw I was not fit to die. Those words worked, and worked, and worked in my heart, and I never rested till I had repented of sin, and fled to Christ, and found peace in Him, and became a new man. And now,</w:t>
      </w:r>
      <w:r w:rsidR="0024638C">
        <w:rPr>
          <w:rFonts w:cs="Times New Roman"/>
        </w:rPr>
        <w:t>”</w:t>
      </w:r>
      <w:r w:rsidRPr="006A3EA9">
        <w:rPr>
          <w:rFonts w:cs="Times New Roman"/>
        </w:rPr>
        <w:t xml:space="preserve"> said he,</w:t>
      </w:r>
      <w:r w:rsidR="0024638C">
        <w:rPr>
          <w:rFonts w:cs="Times New Roman"/>
        </w:rPr>
        <w:t xml:space="preserve"> “</w:t>
      </w:r>
      <w:r w:rsidRPr="006A3EA9">
        <w:rPr>
          <w:rFonts w:cs="Times New Roman"/>
        </w:rPr>
        <w:t>by the grace of God I trust I am prepared to meet my Maker, and am meet for the inheritance of the saints in light.</w:t>
      </w:r>
      <w:r w:rsidR="0024638C">
        <w:rPr>
          <w:rFonts w:cs="Times New Roman"/>
        </w:rPr>
        <w:t>”</w:t>
      </w:r>
    </w:p>
    <w:p w:rsidR="009D3283" w:rsidRPr="006A3EA9" w:rsidRDefault="009D3283" w:rsidP="006A3EA9">
      <w:pPr>
        <w:spacing w:after="0" w:line="276" w:lineRule="auto"/>
        <w:ind w:firstLine="284"/>
        <w:jc w:val="both"/>
        <w:rPr>
          <w:rFonts w:cs="Times New Roman"/>
        </w:rPr>
      </w:pPr>
      <w:r w:rsidRPr="006A3EA9">
        <w:rPr>
          <w:rFonts w:cs="Times New Roman"/>
        </w:rPr>
        <w:t>Once more I charge you to remember,—without re</w:t>
      </w:r>
      <w:r w:rsidRPr="006A3EA9">
        <w:rPr>
          <w:rFonts w:cs="Times New Roman"/>
        </w:rPr>
        <w:softHyphen/>
        <w:t xml:space="preserve">pentance toward God, there can be no meetness for heaven. It would give pain to an impenitent man to place him there. It would be no mercy to him.—He would not be happy. He could not be happy. There could be no enjoyment in heaven to a man who got there without a heart hating sin, and a heart loving God. I expect to see many wonders at the last day. I expect to see some at the right hand of the Lord Jesus Christ, whom I once feared I should see upon the left. I expect to see some at the left hand whom I supposed to be good Christians, and expected to see at the right. But there is one thing I am sure I shall not see.—I shall not see at the right hand of Jesus Christ one single impenitent man. I shall see Abraham there, who said, </w:t>
      </w:r>
      <w:r w:rsidR="0024638C">
        <w:rPr>
          <w:rFonts w:cs="Times New Roman"/>
        </w:rPr>
        <w:t>“</w:t>
      </w:r>
      <w:r w:rsidRPr="006A3EA9">
        <w:rPr>
          <w:rFonts w:cs="Times New Roman"/>
        </w:rPr>
        <w:t>I am dust and ashes.</w:t>
      </w:r>
      <w:r w:rsidR="0024638C">
        <w:rPr>
          <w:rFonts w:cs="Times New Roman"/>
        </w:rPr>
        <w:t>”</w:t>
      </w:r>
      <w:r w:rsidRPr="006A3EA9">
        <w:rPr>
          <w:rFonts w:cs="Times New Roman"/>
        </w:rPr>
        <w:t>—I shall see Jacob there, who said,</w:t>
      </w:r>
      <w:r w:rsidR="0024638C">
        <w:rPr>
          <w:rFonts w:cs="Times New Roman"/>
        </w:rPr>
        <w:t xml:space="preserve"> “</w:t>
      </w:r>
      <w:r w:rsidRPr="006A3EA9">
        <w:rPr>
          <w:rFonts w:cs="Times New Roman"/>
        </w:rPr>
        <w:t>I am not worthy of the least of all Thy mercies.</w:t>
      </w:r>
      <w:r w:rsidR="0024638C">
        <w:rPr>
          <w:rFonts w:cs="Times New Roman"/>
        </w:rPr>
        <w:t>”</w:t>
      </w:r>
      <w:r w:rsidRPr="006A3EA9">
        <w:rPr>
          <w:rFonts w:cs="Times New Roman"/>
        </w:rPr>
        <w:t xml:space="preserve">—I shall see Job there, who said, </w:t>
      </w:r>
      <w:r w:rsidR="0024638C">
        <w:rPr>
          <w:rFonts w:cs="Times New Roman"/>
        </w:rPr>
        <w:t>“</w:t>
      </w:r>
      <w:r w:rsidRPr="006A3EA9">
        <w:rPr>
          <w:rFonts w:cs="Times New Roman"/>
        </w:rPr>
        <w:t>I am vile.</w:t>
      </w:r>
      <w:r w:rsidR="0024638C">
        <w:rPr>
          <w:rFonts w:cs="Times New Roman"/>
        </w:rPr>
        <w:t>”</w:t>
      </w:r>
      <w:r w:rsidRPr="006A3EA9">
        <w:rPr>
          <w:rFonts w:cs="Times New Roman"/>
        </w:rPr>
        <w:t xml:space="preserve">—I shall see David there, who said, </w:t>
      </w:r>
      <w:r w:rsidR="0024638C">
        <w:rPr>
          <w:rFonts w:cs="Times New Roman"/>
        </w:rPr>
        <w:t>“</w:t>
      </w:r>
      <w:r w:rsidRPr="006A3EA9">
        <w:rPr>
          <w:rFonts w:cs="Times New Roman"/>
        </w:rPr>
        <w:t>I was shapen in iniquity</w:t>
      </w:r>
      <w:r w:rsidR="0024638C">
        <w:rPr>
          <w:rFonts w:cs="Times New Roman"/>
        </w:rPr>
        <w:t>:</w:t>
      </w:r>
      <w:r w:rsidRPr="006A3EA9">
        <w:rPr>
          <w:rFonts w:cs="Times New Roman"/>
        </w:rPr>
        <w:t xml:space="preserve"> in sin did my mother conceive me.</w:t>
      </w:r>
      <w:r w:rsidR="0024638C">
        <w:rPr>
          <w:rFonts w:cs="Times New Roman"/>
        </w:rPr>
        <w:t>”</w:t>
      </w:r>
      <w:r w:rsidRPr="006A3EA9">
        <w:rPr>
          <w:rFonts w:cs="Times New Roman"/>
        </w:rPr>
        <w:t xml:space="preserve">—I shall see Isaiah there, who said, </w:t>
      </w:r>
      <w:r w:rsidR="0024638C">
        <w:rPr>
          <w:rFonts w:cs="Times New Roman"/>
        </w:rPr>
        <w:t>“</w:t>
      </w:r>
      <w:r w:rsidRPr="006A3EA9">
        <w:rPr>
          <w:rFonts w:cs="Times New Roman"/>
        </w:rPr>
        <w:t>I am a man of unclean lips.</w:t>
      </w:r>
      <w:r w:rsidR="0024638C">
        <w:rPr>
          <w:rFonts w:cs="Times New Roman"/>
        </w:rPr>
        <w:t>”</w:t>
      </w:r>
      <w:r w:rsidRPr="006A3EA9">
        <w:rPr>
          <w:rFonts w:cs="Times New Roman"/>
        </w:rPr>
        <w:t xml:space="preserve">—I shall see Paul there, who said, </w:t>
      </w:r>
      <w:r w:rsidR="0024638C">
        <w:rPr>
          <w:rFonts w:cs="Times New Roman"/>
        </w:rPr>
        <w:t>“</w:t>
      </w:r>
      <w:r w:rsidRPr="006A3EA9">
        <w:rPr>
          <w:rFonts w:cs="Times New Roman"/>
        </w:rPr>
        <w:t>I am the chief of sinners.</w:t>
      </w:r>
      <w:r w:rsidR="0024638C">
        <w:rPr>
          <w:rFonts w:cs="Times New Roman"/>
        </w:rPr>
        <w:t>”</w:t>
      </w:r>
      <w:r w:rsidRPr="006A3EA9">
        <w:rPr>
          <w:rFonts w:cs="Times New Roman"/>
        </w:rPr>
        <w:t xml:space="preserve"> (Gen. xviii. 27; xxxii. 10; Job. xl. 4; Psalm li. 5</w:t>
      </w:r>
      <w:r w:rsidR="0024638C">
        <w:rPr>
          <w:rFonts w:cs="Times New Roman"/>
        </w:rPr>
        <w:t>;</w:t>
      </w:r>
      <w:r w:rsidRPr="006A3EA9">
        <w:rPr>
          <w:rFonts w:cs="Times New Roman"/>
        </w:rPr>
        <w:t xml:space="preserve"> Isa. vi. 5; 1 Tim. i. 15.) I shall see the martyr John Bradford there, who often signed himself at the end of his letters,</w:t>
      </w:r>
      <w:r w:rsidR="0024638C">
        <w:rPr>
          <w:rFonts w:cs="Times New Roman"/>
        </w:rPr>
        <w:t xml:space="preserve"> “</w:t>
      </w:r>
      <w:r w:rsidRPr="006A3EA9">
        <w:rPr>
          <w:rFonts w:cs="Times New Roman"/>
        </w:rPr>
        <w:t>That wretched sinner, that miserable sinner, John Bradford:</w:t>
      </w:r>
      <w:r w:rsidR="0024638C">
        <w:rPr>
          <w:rFonts w:cs="Times New Roman"/>
        </w:rPr>
        <w:t>”</w:t>
      </w:r>
      <w:r w:rsidRPr="006A3EA9">
        <w:rPr>
          <w:rFonts w:cs="Times New Roman"/>
        </w:rPr>
        <w:t xml:space="preserve"> that same John Bradford who said, whenever he saw a man going to be hanged,</w:t>
      </w:r>
      <w:r w:rsidR="0024638C">
        <w:rPr>
          <w:rFonts w:cs="Times New Roman"/>
        </w:rPr>
        <w:t xml:space="preserve"> “</w:t>
      </w:r>
      <w:r w:rsidRPr="006A3EA9">
        <w:rPr>
          <w:rFonts w:cs="Times New Roman"/>
        </w:rPr>
        <w:t>There goes John Bradford, but for the grace of God.</w:t>
      </w:r>
      <w:r w:rsidR="0024638C">
        <w:rPr>
          <w:rFonts w:cs="Times New Roman"/>
        </w:rPr>
        <w:t>”</w:t>
      </w:r>
      <w:r w:rsidRPr="006A3EA9">
        <w:rPr>
          <w:rFonts w:cs="Times New Roman"/>
        </w:rPr>
        <w:t xml:space="preserve">—I shall see Archbishop Usher there, whose last words were, </w:t>
      </w:r>
      <w:r w:rsidR="0024638C">
        <w:rPr>
          <w:rFonts w:cs="Times New Roman"/>
        </w:rPr>
        <w:t>“</w:t>
      </w:r>
      <w:r w:rsidRPr="006A3EA9">
        <w:rPr>
          <w:rFonts w:cs="Times New Roman"/>
        </w:rPr>
        <w:t>Pardon my many sins, especially my sins of omission.</w:t>
      </w:r>
      <w:r w:rsidR="0024638C">
        <w:rPr>
          <w:rFonts w:cs="Times New Roman"/>
        </w:rPr>
        <w:t>”</w:t>
      </w:r>
      <w:r w:rsidRPr="006A3EA9">
        <w:rPr>
          <w:rFonts w:cs="Times New Roman"/>
        </w:rPr>
        <w:t>—I shall see Grimshaw there, whose last words were,</w:t>
      </w:r>
      <w:r w:rsidR="0024638C">
        <w:rPr>
          <w:rFonts w:cs="Times New Roman"/>
        </w:rPr>
        <w:t xml:space="preserve"> “</w:t>
      </w:r>
      <w:r w:rsidRPr="006A3EA9">
        <w:rPr>
          <w:rFonts w:cs="Times New Roman"/>
        </w:rPr>
        <w:t>Here goes an unprofitable servant.</w:t>
      </w:r>
      <w:r w:rsidR="0024638C">
        <w:rPr>
          <w:rFonts w:cs="Times New Roman"/>
        </w:rPr>
        <w:t>”</w:t>
      </w:r>
      <w:r w:rsidRPr="006A3EA9">
        <w:rPr>
          <w:rFonts w:cs="Times New Roman"/>
        </w:rPr>
        <w:t>—But they will all be of one heart, one mind, one experience. They will all have hated sin. They will all have mourned for sin. They will all have confessed sin. They will all have forsaken sin. They will all have repented as well as believed,—</w:t>
      </w:r>
      <w:r w:rsidR="005F100C" w:rsidRPr="006A3EA9">
        <w:rPr>
          <w:rFonts w:cs="Times New Roman"/>
        </w:rPr>
        <w:t>repented</w:t>
      </w:r>
      <w:r w:rsidRPr="006A3EA9">
        <w:rPr>
          <w:rFonts w:cs="Times New Roman"/>
        </w:rPr>
        <w:t xml:space="preserve"> toward God as well as believed in Jesus Christ. They will all say with one voice,</w:t>
      </w:r>
      <w:r w:rsidR="0024638C">
        <w:rPr>
          <w:rFonts w:cs="Times New Roman"/>
        </w:rPr>
        <w:t xml:space="preserve"> “</w:t>
      </w:r>
      <w:r w:rsidRPr="006A3EA9">
        <w:rPr>
          <w:rFonts w:cs="Times New Roman"/>
        </w:rPr>
        <w:t>What hath God wrought</w:t>
      </w:r>
      <w:r w:rsidR="0024638C">
        <w:rPr>
          <w:rFonts w:cs="Times New Roman"/>
        </w:rPr>
        <w:t>!</w:t>
      </w:r>
      <w:r w:rsidR="00C53EFC">
        <w:rPr>
          <w:rFonts w:cs="Times New Roman"/>
        </w:rPr>
        <w:t>”</w:t>
      </w:r>
      <w:r w:rsidR="0024638C">
        <w:rPr>
          <w:rFonts w:cs="Times New Roman"/>
        </w:rPr>
        <w:t xml:space="preserve"> </w:t>
      </w:r>
      <w:r w:rsidRPr="006A3EA9">
        <w:rPr>
          <w:rFonts w:cs="Times New Roman"/>
        </w:rPr>
        <w:t xml:space="preserve">They will all say, </w:t>
      </w:r>
      <w:r w:rsidR="0024638C">
        <w:rPr>
          <w:rFonts w:cs="Times New Roman"/>
        </w:rPr>
        <w:t>“</w:t>
      </w:r>
      <w:r w:rsidRPr="006A3EA9">
        <w:rPr>
          <w:rFonts w:cs="Times New Roman"/>
        </w:rPr>
        <w:t xml:space="preserve">By the </w:t>
      </w:r>
      <w:r w:rsidRPr="006A3EA9">
        <w:rPr>
          <w:rFonts w:cs="Times New Roman"/>
        </w:rPr>
        <w:lastRenderedPageBreak/>
        <w:t>grace of God I am where I am,</w:t>
      </w:r>
      <w:r w:rsidR="0024638C">
        <w:rPr>
          <w:rFonts w:cs="Times New Roman"/>
        </w:rPr>
        <w:t>”</w:t>
      </w:r>
      <w:r w:rsidRPr="006A3EA9">
        <w:rPr>
          <w:rFonts w:cs="Times New Roman"/>
        </w:rPr>
        <w:t xml:space="preserve"> as well as</w:t>
      </w:r>
      <w:r w:rsidR="0024638C">
        <w:rPr>
          <w:rFonts w:cs="Times New Roman"/>
        </w:rPr>
        <w:t xml:space="preserve"> “</w:t>
      </w:r>
      <w:r w:rsidRPr="006A3EA9">
        <w:rPr>
          <w:rFonts w:cs="Times New Roman"/>
        </w:rPr>
        <w:t>By the grace of God I am what I am.</w:t>
      </w:r>
      <w:r w:rsidR="0024638C">
        <w:rPr>
          <w:rFonts w:cs="Times New Roman"/>
        </w:rPr>
        <w:t>”</w:t>
      </w:r>
    </w:p>
    <w:p w:rsidR="006A3EA9" w:rsidRPr="006A3EA9" w:rsidRDefault="006A3EA9" w:rsidP="006A3EA9">
      <w:pPr>
        <w:spacing w:after="0" w:line="276" w:lineRule="auto"/>
        <w:ind w:firstLine="284"/>
        <w:jc w:val="both"/>
        <w:rPr>
          <w:rFonts w:cs="Times New Roman"/>
        </w:rPr>
      </w:pPr>
    </w:p>
    <w:p w:rsidR="009D3283" w:rsidRPr="006A3EA9" w:rsidRDefault="009D3283" w:rsidP="006A3EA9">
      <w:pPr>
        <w:spacing w:after="0" w:line="276" w:lineRule="auto"/>
        <w:ind w:firstLine="284"/>
        <w:jc w:val="both"/>
        <w:rPr>
          <w:rFonts w:cs="Times New Roman"/>
        </w:rPr>
      </w:pPr>
      <w:r w:rsidRPr="006A3EA9">
        <w:rPr>
          <w:rFonts w:cs="Times New Roman"/>
        </w:rPr>
        <w:t xml:space="preserve">III. I come now to the third and last thing of which I promised to speak. I will consider </w:t>
      </w:r>
      <w:r w:rsidRPr="006A3EA9">
        <w:rPr>
          <w:rFonts w:cs="Times New Roman"/>
          <w:i/>
          <w:iCs/>
        </w:rPr>
        <w:t xml:space="preserve">the encouragement there is to repentance. </w:t>
      </w:r>
      <w:r w:rsidRPr="006A3EA9">
        <w:rPr>
          <w:rFonts w:cs="Times New Roman"/>
        </w:rPr>
        <w:t>What is there to lead a man to repent</w:t>
      </w:r>
      <w:r w:rsidR="0024638C">
        <w:rPr>
          <w:rFonts w:cs="Times New Roman"/>
        </w:rPr>
        <w:t>?</w:t>
      </w:r>
    </w:p>
    <w:p w:rsidR="009D3283" w:rsidRPr="006A3EA9" w:rsidRDefault="009D3283" w:rsidP="006A3EA9">
      <w:pPr>
        <w:spacing w:after="0" w:line="276" w:lineRule="auto"/>
        <w:ind w:firstLine="284"/>
        <w:jc w:val="both"/>
        <w:rPr>
          <w:rFonts w:cs="Times New Roman"/>
        </w:rPr>
      </w:pPr>
      <w:r w:rsidRPr="006A3EA9">
        <w:rPr>
          <w:rFonts w:cs="Times New Roman"/>
        </w:rPr>
        <w:t>I feel it very important to say something on this point. I know that many difficulties arise in the way when the subject of repentance is brought before us. I know how slow man is to give up sin. You might as well tell him to cut off a right hand, or pluck out a right eye, or cut off a right foot, as tell him to part with his darling sins.—I know the strength of old habits and early ways of think</w:t>
      </w:r>
      <w:r w:rsidRPr="006A3EA9">
        <w:rPr>
          <w:rFonts w:cs="Times New Roman"/>
        </w:rPr>
        <w:softHyphen/>
        <w:t xml:space="preserve">ing about religion. At first they are all like cobwebs. At last they are iron chains.—I know the power of pride, and that </w:t>
      </w:r>
      <w:r w:rsidR="0024638C">
        <w:rPr>
          <w:rFonts w:cs="Times New Roman"/>
        </w:rPr>
        <w:t>“</w:t>
      </w:r>
      <w:r w:rsidRPr="006A3EA9">
        <w:rPr>
          <w:rFonts w:cs="Times New Roman"/>
        </w:rPr>
        <w:t>fear of man that bringeth a snare.</w:t>
      </w:r>
      <w:r w:rsidR="0024638C">
        <w:rPr>
          <w:rFonts w:cs="Times New Roman"/>
        </w:rPr>
        <w:t>”</w:t>
      </w:r>
      <w:r w:rsidRPr="006A3EA9">
        <w:rPr>
          <w:rFonts w:cs="Times New Roman"/>
        </w:rPr>
        <w:t>—I know the dislike there is in people to being thought a saint, and supposed to care about religion.—I know that hundreds and thousands would never shrink from storming a Redan, a Malakhoff, and yet cannot bear to be laughed at and thought ridiculous because they care for their souls.—And I know, too, the malice of our great enemy, the devil. Will he part with his</w:t>
      </w:r>
      <w:r w:rsidR="0024638C">
        <w:rPr>
          <w:rFonts w:cs="Times New Roman"/>
        </w:rPr>
        <w:t xml:space="preserve"> “</w:t>
      </w:r>
      <w:r w:rsidRPr="006A3EA9">
        <w:rPr>
          <w:rFonts w:cs="Times New Roman"/>
        </w:rPr>
        <w:t>lawful captives</w:t>
      </w:r>
      <w:r w:rsidR="00742D04">
        <w:rPr>
          <w:rFonts w:cs="Times New Roman"/>
        </w:rPr>
        <w:t xml:space="preserve">” </w:t>
      </w:r>
      <w:r w:rsidRPr="006A3EA9">
        <w:rPr>
          <w:rFonts w:cs="Times New Roman"/>
        </w:rPr>
        <w:t>without a conflict? Never. Will he give up his prey without a fight</w:t>
      </w:r>
      <w:r w:rsidR="0024638C">
        <w:rPr>
          <w:rFonts w:cs="Times New Roman"/>
        </w:rPr>
        <w:t>?</w:t>
      </w:r>
      <w:r w:rsidRPr="006A3EA9">
        <w:rPr>
          <w:rFonts w:cs="Times New Roman"/>
        </w:rPr>
        <w:t xml:space="preserve"> Never. I once saw a lion, at the Zoological Gardens, being fed. I saw his meal cast down before him. I saw the keeper try to take that meal away.—I remember the lion</w:t>
      </w:r>
      <w:r w:rsidR="0024638C">
        <w:rPr>
          <w:rFonts w:cs="Times New Roman"/>
        </w:rPr>
        <w:t>’</w:t>
      </w:r>
      <w:r w:rsidRPr="006A3EA9">
        <w:rPr>
          <w:rFonts w:cs="Times New Roman"/>
        </w:rPr>
        <w:t xml:space="preserve">s roar, his spring, his struggle to retain his food. And I remember the </w:t>
      </w:r>
      <w:r w:rsidR="0024638C">
        <w:rPr>
          <w:rFonts w:cs="Times New Roman"/>
        </w:rPr>
        <w:t>“</w:t>
      </w:r>
      <w:r w:rsidRPr="006A3EA9">
        <w:rPr>
          <w:rFonts w:cs="Times New Roman"/>
        </w:rPr>
        <w:t>roaring lion that walketh about, seeking whom he may devour.</w:t>
      </w:r>
      <w:r w:rsidR="0024638C">
        <w:rPr>
          <w:rFonts w:cs="Times New Roman"/>
        </w:rPr>
        <w:t>”</w:t>
      </w:r>
      <w:r w:rsidRPr="006A3EA9">
        <w:rPr>
          <w:rFonts w:cs="Times New Roman"/>
        </w:rPr>
        <w:t xml:space="preserve"> (1 Pet. v. 8.) Will he give up a man, and let him repent, without a struggle</w:t>
      </w:r>
      <w:r w:rsidR="0024638C">
        <w:rPr>
          <w:rFonts w:cs="Times New Roman"/>
        </w:rPr>
        <w:t>?</w:t>
      </w:r>
      <w:r w:rsidRPr="006A3EA9">
        <w:rPr>
          <w:rFonts w:cs="Times New Roman"/>
        </w:rPr>
        <w:t xml:space="preserve"> Never,</w:t>
      </w:r>
      <w:r w:rsidR="006A3EA9" w:rsidRPr="006A3EA9">
        <w:rPr>
          <w:rFonts w:cs="Times New Roman"/>
        </w:rPr>
        <w:t xml:space="preserve"> </w:t>
      </w:r>
      <w:r w:rsidRPr="006A3EA9">
        <w:rPr>
          <w:rFonts w:cs="Times New Roman"/>
        </w:rPr>
        <w:t>never, never!</w:t>
      </w:r>
      <w:r w:rsidR="00742D04">
        <w:rPr>
          <w:rFonts w:cs="Times New Roman"/>
        </w:rPr>
        <w:t xml:space="preserve"> </w:t>
      </w:r>
      <w:r w:rsidRPr="006A3EA9">
        <w:rPr>
          <w:rFonts w:cs="Times New Roman"/>
        </w:rPr>
        <w:t>Man wants many encouragements to make</w:t>
      </w:r>
      <w:r w:rsidR="006A3EA9" w:rsidRPr="006A3EA9">
        <w:rPr>
          <w:rFonts w:cs="Times New Roman"/>
        </w:rPr>
        <w:t xml:space="preserve"> </w:t>
      </w:r>
      <w:r w:rsidRPr="006A3EA9">
        <w:rPr>
          <w:rFonts w:cs="Times New Roman"/>
        </w:rPr>
        <w:t>him repent.</w:t>
      </w:r>
    </w:p>
    <w:p w:rsidR="009D3283" w:rsidRPr="006A3EA9" w:rsidRDefault="009D3283" w:rsidP="006A3EA9">
      <w:pPr>
        <w:spacing w:after="0" w:line="276" w:lineRule="auto"/>
        <w:ind w:firstLine="284"/>
        <w:jc w:val="both"/>
        <w:rPr>
          <w:rFonts w:cs="Times New Roman"/>
        </w:rPr>
      </w:pPr>
      <w:r w:rsidRPr="006A3EA9">
        <w:rPr>
          <w:rFonts w:cs="Times New Roman"/>
        </w:rPr>
        <w:t xml:space="preserve">But there are encouragements, great, broad, wide, full and free. There are things in the Word of God which ought to nerve every heart, and arouse </w:t>
      </w:r>
      <w:r w:rsidR="005F100C" w:rsidRPr="006A3EA9">
        <w:rPr>
          <w:rFonts w:cs="Times New Roman"/>
        </w:rPr>
        <w:t>everyone</w:t>
      </w:r>
      <w:r w:rsidRPr="006A3EA9">
        <w:rPr>
          <w:rFonts w:cs="Times New Roman"/>
        </w:rPr>
        <w:t xml:space="preserve"> to repent without delay. I desire to bring these things before the readers of this volume. I would not have one soul lay down this paper and say,</w:t>
      </w:r>
      <w:r w:rsidR="00742D04">
        <w:rPr>
          <w:rFonts w:cs="Times New Roman"/>
        </w:rPr>
        <w:t xml:space="preserve"> “</w:t>
      </w:r>
      <w:r w:rsidRPr="006A3EA9">
        <w:rPr>
          <w:rFonts w:cs="Times New Roman"/>
        </w:rPr>
        <w:t>The thing cannot be done: it is impossible.</w:t>
      </w:r>
      <w:r w:rsidR="0024638C">
        <w:rPr>
          <w:rFonts w:cs="Times New Roman"/>
        </w:rPr>
        <w:t>”</w:t>
      </w:r>
      <w:r w:rsidRPr="006A3EA9">
        <w:rPr>
          <w:rFonts w:cs="Times New Roman"/>
        </w:rPr>
        <w:t xml:space="preserve"> I should like all to say, </w:t>
      </w:r>
      <w:r w:rsidR="0024638C">
        <w:rPr>
          <w:rFonts w:cs="Times New Roman"/>
        </w:rPr>
        <w:t>“</w:t>
      </w:r>
      <w:r w:rsidRPr="006A3EA9">
        <w:rPr>
          <w:rFonts w:cs="Times New Roman"/>
        </w:rPr>
        <w:t>There is hope: there is hope</w:t>
      </w:r>
      <w:r w:rsidR="0024638C">
        <w:rPr>
          <w:rFonts w:cs="Times New Roman"/>
        </w:rPr>
        <w:t>!</w:t>
      </w:r>
      <w:r w:rsidRPr="006A3EA9">
        <w:rPr>
          <w:rFonts w:cs="Times New Roman"/>
        </w:rPr>
        <w:t xml:space="preserve"> There is an open door</w:t>
      </w:r>
      <w:r w:rsidR="0024638C">
        <w:rPr>
          <w:rFonts w:cs="Times New Roman"/>
        </w:rPr>
        <w:t>:</w:t>
      </w:r>
      <w:r w:rsidRPr="006A3EA9">
        <w:rPr>
          <w:rFonts w:cs="Times New Roman"/>
        </w:rPr>
        <w:t xml:space="preserve"> It is possible</w:t>
      </w:r>
      <w:r w:rsidR="0024638C">
        <w:rPr>
          <w:rFonts w:cs="Times New Roman"/>
        </w:rPr>
        <w:t>:</w:t>
      </w:r>
      <w:r w:rsidRPr="006A3EA9">
        <w:rPr>
          <w:rFonts w:cs="Times New Roman"/>
        </w:rPr>
        <w:t xml:space="preserve"> the thing can be done</w:t>
      </w:r>
      <w:r w:rsidR="0024638C">
        <w:rPr>
          <w:rFonts w:cs="Times New Roman"/>
        </w:rPr>
        <w:t>!</w:t>
      </w:r>
      <w:r w:rsidRPr="006A3EA9">
        <w:rPr>
          <w:rFonts w:cs="Times New Roman"/>
        </w:rPr>
        <w:t xml:space="preserve"> By the grace of God a man may repent</w:t>
      </w:r>
      <w:r w:rsidR="0024638C">
        <w:rPr>
          <w:rFonts w:cs="Times New Roman"/>
        </w:rPr>
        <w:t>!</w:t>
      </w:r>
      <w:r w:rsidR="00742D04">
        <w:rPr>
          <w:rFonts w:cs="Times New Roman"/>
        </w:rPr>
        <w:t>”</w:t>
      </w:r>
    </w:p>
    <w:p w:rsidR="009D3283" w:rsidRPr="006A3EA9" w:rsidRDefault="009D3283" w:rsidP="006A3EA9">
      <w:pPr>
        <w:spacing w:after="0" w:line="276" w:lineRule="auto"/>
        <w:ind w:firstLine="284"/>
        <w:jc w:val="both"/>
        <w:rPr>
          <w:rFonts w:cs="Times New Roman"/>
        </w:rPr>
      </w:pPr>
      <w:r w:rsidRPr="006A3EA9">
        <w:rPr>
          <w:rFonts w:cs="Times New Roman"/>
        </w:rPr>
        <w:t xml:space="preserve">(a) Hear, for one thing, </w:t>
      </w:r>
      <w:r w:rsidRPr="006A3EA9">
        <w:rPr>
          <w:rFonts w:cs="Times New Roman"/>
          <w:i/>
          <w:iCs/>
        </w:rPr>
        <w:t xml:space="preserve">what a gracious Saviour the Lord Jesus Christ is. </w:t>
      </w:r>
      <w:r w:rsidRPr="006A3EA9">
        <w:rPr>
          <w:rFonts w:cs="Times New Roman"/>
        </w:rPr>
        <w:t xml:space="preserve">I place Him first and foremost, as the great argument to encourage a man to repentance. I say to every doubting soul, Look at Christ, think of Christ. He is one </w:t>
      </w:r>
      <w:r w:rsidR="0024638C">
        <w:rPr>
          <w:rFonts w:cs="Times New Roman"/>
        </w:rPr>
        <w:t>“</w:t>
      </w:r>
      <w:r w:rsidRPr="006A3EA9">
        <w:rPr>
          <w:rFonts w:cs="Times New Roman"/>
        </w:rPr>
        <w:t>able to save to the uttermost all that come unto God by Him.</w:t>
      </w:r>
      <w:r w:rsidR="0024638C">
        <w:rPr>
          <w:rFonts w:cs="Times New Roman"/>
        </w:rPr>
        <w:t>”</w:t>
      </w:r>
      <w:r w:rsidRPr="006A3EA9">
        <w:rPr>
          <w:rFonts w:cs="Times New Roman"/>
        </w:rPr>
        <w:t xml:space="preserve"> He is one anointed </w:t>
      </w:r>
      <w:r w:rsidR="0024638C">
        <w:rPr>
          <w:rFonts w:cs="Times New Roman"/>
        </w:rPr>
        <w:t>“</w:t>
      </w:r>
      <w:r w:rsidRPr="006A3EA9">
        <w:rPr>
          <w:rFonts w:cs="Times New Roman"/>
        </w:rPr>
        <w:t xml:space="preserve">a Prince and a Saviour, to give repentance as well as </w:t>
      </w:r>
      <w:r w:rsidR="00742D04">
        <w:rPr>
          <w:rFonts w:cs="Times New Roman"/>
        </w:rPr>
        <w:t>forgiveness</w:t>
      </w:r>
      <w:r w:rsidRPr="006A3EA9">
        <w:rPr>
          <w:rFonts w:cs="Times New Roman"/>
        </w:rPr>
        <w:t xml:space="preserve"> of sins.</w:t>
      </w:r>
      <w:r w:rsidR="0024638C">
        <w:rPr>
          <w:rFonts w:cs="Times New Roman"/>
        </w:rPr>
        <w:t>”</w:t>
      </w:r>
      <w:r w:rsidRPr="006A3EA9">
        <w:rPr>
          <w:rFonts w:cs="Times New Roman"/>
        </w:rPr>
        <w:t xml:space="preserve"> He is one who</w:t>
      </w:r>
      <w:r w:rsidR="0024638C">
        <w:rPr>
          <w:rFonts w:cs="Times New Roman"/>
        </w:rPr>
        <w:t xml:space="preserve"> “</w:t>
      </w:r>
      <w:r w:rsidRPr="006A3EA9">
        <w:rPr>
          <w:rFonts w:cs="Times New Roman"/>
        </w:rPr>
        <w:t>came to seek and to save that which was lost.</w:t>
      </w:r>
      <w:r w:rsidR="0024638C">
        <w:rPr>
          <w:rFonts w:cs="Times New Roman"/>
        </w:rPr>
        <w:t>”</w:t>
      </w:r>
      <w:r w:rsidRPr="006A3EA9">
        <w:rPr>
          <w:rFonts w:cs="Times New Roman"/>
        </w:rPr>
        <w:t xml:space="preserve"> He is one who said, </w:t>
      </w:r>
      <w:r w:rsidR="0024638C">
        <w:rPr>
          <w:rFonts w:cs="Times New Roman"/>
        </w:rPr>
        <w:t>“</w:t>
      </w:r>
      <w:r w:rsidRPr="006A3EA9">
        <w:rPr>
          <w:rFonts w:cs="Times New Roman"/>
        </w:rPr>
        <w:t xml:space="preserve">I came not to call the righteous, but sinners to </w:t>
      </w:r>
      <w:r w:rsidRPr="006A3EA9">
        <w:rPr>
          <w:rFonts w:cs="Times New Roman"/>
        </w:rPr>
        <w:lastRenderedPageBreak/>
        <w:t>repentance.</w:t>
      </w:r>
      <w:r w:rsidR="0024638C">
        <w:rPr>
          <w:rFonts w:cs="Times New Roman"/>
        </w:rPr>
        <w:t>”</w:t>
      </w:r>
      <w:r w:rsidRPr="006A3EA9">
        <w:rPr>
          <w:rFonts w:cs="Times New Roman"/>
        </w:rPr>
        <w:t xml:space="preserve"> He is one who cries, </w:t>
      </w:r>
      <w:r w:rsidR="0024638C">
        <w:rPr>
          <w:rFonts w:cs="Times New Roman"/>
        </w:rPr>
        <w:t>“</w:t>
      </w:r>
      <w:r w:rsidRPr="006A3EA9">
        <w:rPr>
          <w:rFonts w:cs="Times New Roman"/>
        </w:rPr>
        <w:t>Come unto Me, all ye that labour and are heavy laden, and I will give you rest.</w:t>
      </w:r>
      <w:r w:rsidR="0024638C">
        <w:rPr>
          <w:rFonts w:cs="Times New Roman"/>
        </w:rPr>
        <w:t>”</w:t>
      </w:r>
      <w:r w:rsidRPr="006A3EA9">
        <w:rPr>
          <w:rFonts w:cs="Times New Roman"/>
        </w:rPr>
        <w:t xml:space="preserve"> He is one who has pledged His royal word: </w:t>
      </w:r>
      <w:r w:rsidR="0024638C">
        <w:rPr>
          <w:rFonts w:cs="Times New Roman"/>
        </w:rPr>
        <w:t>“</w:t>
      </w:r>
      <w:r w:rsidRPr="006A3EA9">
        <w:rPr>
          <w:rFonts w:cs="Times New Roman"/>
        </w:rPr>
        <w:t xml:space="preserve">Him that cometh unto </w:t>
      </w:r>
      <w:r w:rsidR="00742D04">
        <w:rPr>
          <w:rFonts w:cs="Times New Roman"/>
        </w:rPr>
        <w:t>M</w:t>
      </w:r>
      <w:r w:rsidRPr="006A3EA9">
        <w:rPr>
          <w:rFonts w:cs="Times New Roman"/>
        </w:rPr>
        <w:t>e, I will in no wise cast out.</w:t>
      </w:r>
      <w:r w:rsidR="0024638C">
        <w:rPr>
          <w:rFonts w:cs="Times New Roman"/>
        </w:rPr>
        <w:t>”</w:t>
      </w:r>
      <w:r w:rsidRPr="006A3EA9">
        <w:rPr>
          <w:rFonts w:cs="Times New Roman"/>
        </w:rPr>
        <w:t xml:space="preserve"> And He it is of whom</w:t>
      </w:r>
      <w:r w:rsidRPr="006A3EA9">
        <w:rPr>
          <w:rFonts w:cs="Times New Roman"/>
          <w:vertAlign w:val="superscript"/>
        </w:rPr>
        <w:t>,</w:t>
      </w:r>
      <w:r w:rsidRPr="006A3EA9">
        <w:rPr>
          <w:rFonts w:cs="Times New Roman"/>
        </w:rPr>
        <w:t xml:space="preserve"> it is written, </w:t>
      </w:r>
      <w:r w:rsidR="0024638C">
        <w:rPr>
          <w:rFonts w:cs="Times New Roman"/>
        </w:rPr>
        <w:t>“</w:t>
      </w:r>
      <w:r w:rsidRPr="006A3EA9">
        <w:rPr>
          <w:rFonts w:cs="Times New Roman"/>
        </w:rPr>
        <w:t>As many as received Him, to them gave He power to become the sons of God, even to them that believe on His name.</w:t>
      </w:r>
      <w:r w:rsidR="0024638C">
        <w:rPr>
          <w:rFonts w:cs="Times New Roman"/>
        </w:rPr>
        <w:t>”</w:t>
      </w:r>
      <w:r w:rsidRPr="006A3EA9">
        <w:rPr>
          <w:rFonts w:cs="Times New Roman"/>
        </w:rPr>
        <w:t xml:space="preserve"> I answer all doubts, and questions, and difficulties, and objections, and fears with this simple argument. I say, to </w:t>
      </w:r>
      <w:r w:rsidR="005F100C" w:rsidRPr="006A3EA9">
        <w:rPr>
          <w:rFonts w:cs="Times New Roman"/>
        </w:rPr>
        <w:t>everyone</w:t>
      </w:r>
      <w:r w:rsidRPr="006A3EA9">
        <w:rPr>
          <w:rFonts w:cs="Times New Roman"/>
        </w:rPr>
        <w:t xml:space="preserve"> who wants encouragement, Look at Christ, think of Christ. Consider Jesus Christ the Lord</w:t>
      </w:r>
      <w:r w:rsidR="0024638C">
        <w:rPr>
          <w:rFonts w:cs="Times New Roman"/>
        </w:rPr>
        <w:t>;</w:t>
      </w:r>
      <w:r w:rsidRPr="006A3EA9">
        <w:rPr>
          <w:rFonts w:cs="Times New Roman"/>
        </w:rPr>
        <w:t xml:space="preserve"> and then doubt about repentance no more. (Heb. vii. 25</w:t>
      </w:r>
      <w:r w:rsidR="0024638C">
        <w:rPr>
          <w:rFonts w:cs="Times New Roman"/>
        </w:rPr>
        <w:t>;</w:t>
      </w:r>
      <w:r w:rsidRPr="006A3EA9">
        <w:rPr>
          <w:rFonts w:cs="Times New Roman"/>
        </w:rPr>
        <w:t xml:space="preserve"> Acts v. 31; Luke xix. 10</w:t>
      </w:r>
      <w:r w:rsidR="0024638C">
        <w:rPr>
          <w:rFonts w:cs="Times New Roman"/>
        </w:rPr>
        <w:t>;</w:t>
      </w:r>
      <w:r w:rsidRPr="006A3EA9">
        <w:rPr>
          <w:rFonts w:cs="Times New Roman"/>
        </w:rPr>
        <w:t xml:space="preserve"> Mark ii. 17; Matt. xi. 28; John vi. 37; John i. 12.)</w:t>
      </w:r>
    </w:p>
    <w:p w:rsidR="009D3283" w:rsidRPr="006A3EA9" w:rsidRDefault="009D3283" w:rsidP="006A3EA9">
      <w:pPr>
        <w:numPr>
          <w:ilvl w:val="0"/>
          <w:numId w:val="6"/>
        </w:numPr>
        <w:spacing w:after="0" w:line="276" w:lineRule="auto"/>
        <w:ind w:firstLine="284"/>
        <w:jc w:val="both"/>
        <w:rPr>
          <w:rFonts w:cs="Times New Roman"/>
        </w:rPr>
      </w:pPr>
      <w:r w:rsidRPr="006A3EA9">
        <w:rPr>
          <w:rFonts w:cs="Times New Roman"/>
        </w:rPr>
        <w:t xml:space="preserve">Hear, for another thing, </w:t>
      </w:r>
      <w:r w:rsidRPr="006A3EA9">
        <w:rPr>
          <w:rFonts w:cs="Times New Roman"/>
          <w:i/>
          <w:iCs/>
        </w:rPr>
        <w:t xml:space="preserve">what glorious promises the Word of God contains. </w:t>
      </w:r>
      <w:r w:rsidRPr="006A3EA9">
        <w:rPr>
          <w:rFonts w:cs="Times New Roman"/>
        </w:rPr>
        <w:t xml:space="preserve">It is written: </w:t>
      </w:r>
      <w:r w:rsidR="0024638C">
        <w:rPr>
          <w:rFonts w:cs="Times New Roman"/>
        </w:rPr>
        <w:t>“</w:t>
      </w:r>
      <w:r w:rsidRPr="006A3EA9">
        <w:rPr>
          <w:rFonts w:cs="Times New Roman"/>
        </w:rPr>
        <w:t>Whosoever con</w:t>
      </w:r>
      <w:r w:rsidRPr="006A3EA9">
        <w:rPr>
          <w:rFonts w:cs="Times New Roman"/>
        </w:rPr>
        <w:softHyphen/>
        <w:t>fesseth and forsaketh his sins shall find mercy.</w:t>
      </w:r>
      <w:r w:rsidR="0024638C">
        <w:rPr>
          <w:rFonts w:cs="Times New Roman"/>
        </w:rPr>
        <w:t>”</w:t>
      </w:r>
      <w:r w:rsidRPr="006A3EA9">
        <w:rPr>
          <w:rFonts w:cs="Times New Roman"/>
        </w:rPr>
        <w:t xml:space="preserve"> It is written again: </w:t>
      </w:r>
      <w:r w:rsidR="0024638C">
        <w:rPr>
          <w:rFonts w:cs="Times New Roman"/>
        </w:rPr>
        <w:t>“</w:t>
      </w:r>
      <w:r w:rsidRPr="006A3EA9">
        <w:rPr>
          <w:rFonts w:cs="Times New Roman"/>
        </w:rPr>
        <w:t>If we confess our sins, He is faithful and. just to forgive us our sins, and to cleanse us from all unrighteousness.</w:t>
      </w:r>
      <w:r w:rsidR="0024638C">
        <w:rPr>
          <w:rFonts w:cs="Times New Roman"/>
        </w:rPr>
        <w:t>”</w:t>
      </w:r>
      <w:r w:rsidRPr="006A3EA9">
        <w:rPr>
          <w:rFonts w:cs="Times New Roman"/>
        </w:rPr>
        <w:t xml:space="preserve"> It is written again</w:t>
      </w:r>
      <w:r w:rsidR="0024638C">
        <w:rPr>
          <w:rFonts w:cs="Times New Roman"/>
        </w:rPr>
        <w:t>:</w:t>
      </w:r>
      <w:r w:rsidRPr="006A3EA9">
        <w:rPr>
          <w:rFonts w:cs="Times New Roman"/>
        </w:rPr>
        <w:t xml:space="preserve"> </w:t>
      </w:r>
      <w:r w:rsidR="0024638C">
        <w:rPr>
          <w:rFonts w:cs="Times New Roman"/>
        </w:rPr>
        <w:t>“</w:t>
      </w:r>
      <w:r w:rsidRPr="006A3EA9">
        <w:rPr>
          <w:rFonts w:cs="Times New Roman"/>
        </w:rPr>
        <w:t>Blessed are the poor in spirit, for theirs is the kingdom of God. Blessed are they that mourn, for they shall be comforted. Blessed are they that hunger and thirst after righteousness, for they shall be filled.</w:t>
      </w:r>
      <w:r w:rsidR="0024638C">
        <w:rPr>
          <w:rFonts w:cs="Times New Roman"/>
        </w:rPr>
        <w:t>”</w:t>
      </w:r>
      <w:r w:rsidRPr="006A3EA9">
        <w:rPr>
          <w:rFonts w:cs="Times New Roman"/>
        </w:rPr>
        <w:t xml:space="preserve"> Surely these promises are encourage</w:t>
      </w:r>
      <w:r w:rsidRPr="006A3EA9">
        <w:rPr>
          <w:rFonts w:cs="Times New Roman"/>
        </w:rPr>
        <w:softHyphen/>
        <w:t xml:space="preserve">ments. Again I say, </w:t>
      </w:r>
      <w:r w:rsidRPr="006A3EA9">
        <w:rPr>
          <w:rFonts w:cs="Times New Roman"/>
          <w:i/>
          <w:iCs/>
        </w:rPr>
        <w:t xml:space="preserve">doubt about repentance no more. </w:t>
      </w:r>
      <w:r w:rsidRPr="006A3EA9">
        <w:rPr>
          <w:rFonts w:cs="Times New Roman"/>
        </w:rPr>
        <w:t>(Prov. xxviii. 13</w:t>
      </w:r>
      <w:r w:rsidR="0024638C">
        <w:rPr>
          <w:rFonts w:cs="Times New Roman"/>
        </w:rPr>
        <w:t>;</w:t>
      </w:r>
      <w:r w:rsidRPr="006A3EA9">
        <w:rPr>
          <w:rFonts w:cs="Times New Roman"/>
        </w:rPr>
        <w:t xml:space="preserve"> 1 John i. 9</w:t>
      </w:r>
      <w:r w:rsidR="0024638C">
        <w:rPr>
          <w:rFonts w:cs="Times New Roman"/>
        </w:rPr>
        <w:t>;</w:t>
      </w:r>
      <w:r w:rsidRPr="006A3EA9">
        <w:rPr>
          <w:rFonts w:cs="Times New Roman"/>
        </w:rPr>
        <w:t xml:space="preserve"> Matt. v. 3, 4, 6.)</w:t>
      </w:r>
    </w:p>
    <w:p w:rsidR="009D3283" w:rsidRPr="006A3EA9" w:rsidRDefault="009D3283" w:rsidP="006A3EA9">
      <w:pPr>
        <w:numPr>
          <w:ilvl w:val="0"/>
          <w:numId w:val="6"/>
        </w:numPr>
        <w:spacing w:after="0" w:line="276" w:lineRule="auto"/>
        <w:ind w:firstLine="284"/>
        <w:jc w:val="both"/>
        <w:rPr>
          <w:rFonts w:cs="Times New Roman"/>
          <w:i/>
          <w:iCs/>
        </w:rPr>
      </w:pPr>
      <w:r w:rsidRPr="006A3EA9">
        <w:rPr>
          <w:rFonts w:cs="Times New Roman"/>
        </w:rPr>
        <w:t xml:space="preserve">Hear, for another thing, </w:t>
      </w:r>
      <w:r w:rsidRPr="006A3EA9">
        <w:rPr>
          <w:rFonts w:cs="Times New Roman"/>
          <w:i/>
          <w:iCs/>
        </w:rPr>
        <w:t xml:space="preserve">what gracious declarations the Word of God contains: </w:t>
      </w:r>
      <w:r w:rsidR="0024638C">
        <w:rPr>
          <w:rFonts w:cs="Times New Roman"/>
        </w:rPr>
        <w:t>“</w:t>
      </w:r>
      <w:r w:rsidRPr="006A3EA9">
        <w:rPr>
          <w:rFonts w:cs="Times New Roman"/>
        </w:rPr>
        <w:t>When the wicked man turneth away from his wickedness that he hath committed, and doeth that which is lawful and right, he shall save his soul alive.</w:t>
      </w:r>
      <w:r w:rsidR="0024638C">
        <w:rPr>
          <w:rFonts w:cs="Times New Roman"/>
        </w:rPr>
        <w:t>”</w:t>
      </w:r>
      <w:r w:rsidRPr="006A3EA9">
        <w:rPr>
          <w:rFonts w:cs="Times New Roman"/>
        </w:rPr>
        <w:t>—</w:t>
      </w:r>
      <w:r w:rsidR="00742D04">
        <w:rPr>
          <w:rFonts w:cs="Times New Roman"/>
        </w:rPr>
        <w:t>“</w:t>
      </w:r>
      <w:r w:rsidRPr="006A3EA9">
        <w:rPr>
          <w:rFonts w:cs="Times New Roman"/>
        </w:rPr>
        <w:t xml:space="preserve">The sacrifices of God are a broken spirit: a broken and a contrite heart, </w:t>
      </w:r>
      <w:r w:rsidR="00D10232">
        <w:rPr>
          <w:rFonts w:cs="Times New Roman"/>
        </w:rPr>
        <w:t>O</w:t>
      </w:r>
      <w:r w:rsidRPr="006A3EA9">
        <w:rPr>
          <w:rFonts w:cs="Times New Roman"/>
        </w:rPr>
        <w:t xml:space="preserve"> God, Thou wilt not despise.</w:t>
      </w:r>
      <w:r w:rsidR="0024638C">
        <w:rPr>
          <w:rFonts w:cs="Times New Roman"/>
        </w:rPr>
        <w:t>”</w:t>
      </w:r>
      <w:r w:rsidRPr="006A3EA9">
        <w:rPr>
          <w:rFonts w:cs="Times New Roman"/>
        </w:rPr>
        <w:t>—</w:t>
      </w:r>
      <w:r w:rsidR="00742D04">
        <w:rPr>
          <w:rFonts w:cs="Times New Roman"/>
        </w:rPr>
        <w:t>“</w:t>
      </w:r>
      <w:r w:rsidRPr="006A3EA9">
        <w:rPr>
          <w:rFonts w:cs="Times New Roman"/>
        </w:rPr>
        <w:t>God is not willing that any should perish, but that all should come to repentance.</w:t>
      </w:r>
      <w:r w:rsidR="0024638C">
        <w:rPr>
          <w:rFonts w:cs="Times New Roman"/>
        </w:rPr>
        <w:t>”</w:t>
      </w:r>
      <w:r w:rsidRPr="006A3EA9">
        <w:rPr>
          <w:rFonts w:cs="Times New Roman"/>
        </w:rPr>
        <w:t>—</w:t>
      </w:r>
      <w:r w:rsidR="00742D04">
        <w:rPr>
          <w:rFonts w:cs="Times New Roman"/>
        </w:rPr>
        <w:t>“</w:t>
      </w:r>
      <w:r w:rsidRPr="006A3EA9">
        <w:rPr>
          <w:rFonts w:cs="Times New Roman"/>
        </w:rPr>
        <w:t>As I live, saith the Lord, I have no pleasure in the death of the wicked</w:t>
      </w:r>
      <w:r w:rsidR="0024638C">
        <w:rPr>
          <w:rFonts w:cs="Times New Roman"/>
        </w:rPr>
        <w:t>:</w:t>
      </w:r>
      <w:r w:rsidRPr="006A3EA9">
        <w:rPr>
          <w:rFonts w:cs="Times New Roman"/>
        </w:rPr>
        <w:t xml:space="preserve"> turn ye, turn ye, why will ye die</w:t>
      </w:r>
      <w:r w:rsidR="0024638C">
        <w:rPr>
          <w:rFonts w:cs="Times New Roman"/>
        </w:rPr>
        <w:t>?</w:t>
      </w:r>
      <w:r w:rsidR="00742D04">
        <w:rPr>
          <w:rFonts w:cs="Times New Roman"/>
        </w:rPr>
        <w:t>”</w:t>
      </w:r>
      <w:r w:rsidRPr="006A3EA9">
        <w:rPr>
          <w:rFonts w:cs="Times New Roman"/>
        </w:rPr>
        <w:t>—</w:t>
      </w:r>
      <w:r w:rsidR="00742D04">
        <w:rPr>
          <w:rFonts w:cs="Times New Roman"/>
        </w:rPr>
        <w:t>“</w:t>
      </w:r>
      <w:r w:rsidRPr="006A3EA9">
        <w:rPr>
          <w:rFonts w:cs="Times New Roman"/>
        </w:rPr>
        <w:t>There is joy in the presence of the angels of God over one sinner that repenteth.</w:t>
      </w:r>
      <w:r w:rsidR="0024638C">
        <w:rPr>
          <w:rFonts w:cs="Times New Roman"/>
        </w:rPr>
        <w:t>”</w:t>
      </w:r>
      <w:r w:rsidRPr="006A3EA9">
        <w:rPr>
          <w:rFonts w:cs="Times New Roman"/>
        </w:rPr>
        <w:t>—(Ezek. xviii. 27; Psalm li. 17; 2 Pet. iii. 9; Ezek. xxxiii. 11; Luke xv. 10.) Surely these words are encouraging, if any words can be</w:t>
      </w:r>
      <w:r w:rsidR="0024638C">
        <w:rPr>
          <w:rFonts w:cs="Times New Roman"/>
        </w:rPr>
        <w:t>!</w:t>
      </w:r>
      <w:r w:rsidRPr="006A3EA9">
        <w:rPr>
          <w:rFonts w:cs="Times New Roman"/>
        </w:rPr>
        <w:t xml:space="preserve"> Again I say, </w:t>
      </w:r>
      <w:r w:rsidRPr="006A3EA9">
        <w:rPr>
          <w:rFonts w:cs="Times New Roman"/>
          <w:i/>
          <w:iCs/>
        </w:rPr>
        <w:t>doubt</w:t>
      </w:r>
      <w:r w:rsidR="00742D04">
        <w:rPr>
          <w:rFonts w:cs="Times New Roman"/>
          <w:i/>
          <w:iCs/>
        </w:rPr>
        <w:t xml:space="preserve"> </w:t>
      </w:r>
      <w:r w:rsidRPr="006A3EA9">
        <w:rPr>
          <w:rFonts w:cs="Times New Roman"/>
          <w:i/>
          <w:iCs/>
        </w:rPr>
        <w:t>about repentance no more.</w:t>
      </w:r>
    </w:p>
    <w:p w:rsidR="009D3283" w:rsidRPr="006A3EA9" w:rsidRDefault="009D3283" w:rsidP="006A3EA9">
      <w:pPr>
        <w:spacing w:after="0" w:line="276" w:lineRule="auto"/>
        <w:ind w:firstLine="284"/>
        <w:jc w:val="both"/>
        <w:rPr>
          <w:rFonts w:cs="Times New Roman"/>
          <w:i/>
          <w:iCs/>
        </w:rPr>
      </w:pPr>
      <w:r w:rsidRPr="006A3EA9">
        <w:rPr>
          <w:rFonts w:cs="Times New Roman"/>
          <w:iCs/>
        </w:rPr>
        <w:t>(d)</w:t>
      </w:r>
      <w:r w:rsidRPr="006A3EA9">
        <w:rPr>
          <w:rFonts w:cs="Times New Roman"/>
          <w:i/>
          <w:iCs/>
        </w:rPr>
        <w:t xml:space="preserve"> </w:t>
      </w:r>
      <w:r w:rsidRPr="006A3EA9">
        <w:rPr>
          <w:rFonts w:cs="Times New Roman"/>
        </w:rPr>
        <w:t xml:space="preserve">Hear, for another thing, </w:t>
      </w:r>
      <w:r w:rsidRPr="006A3EA9">
        <w:rPr>
          <w:rFonts w:cs="Times New Roman"/>
          <w:i/>
          <w:iCs/>
        </w:rPr>
        <w:t xml:space="preserve">what marvellous parables our Lord Jesus spoke upon this subject. </w:t>
      </w:r>
      <w:r w:rsidR="0024638C">
        <w:rPr>
          <w:rFonts w:cs="Times New Roman"/>
        </w:rPr>
        <w:t>“</w:t>
      </w:r>
      <w:r w:rsidRPr="006A3EA9">
        <w:rPr>
          <w:rFonts w:cs="Times New Roman"/>
        </w:rPr>
        <w:t>Two men went up into the temple to pray; the one a Pharisee, and the other a publican. The Pharisee stood and prayed thus with himself: God, I thank Thee that I am not as other men are, extortioners, unjust, adulterers, or even as this publican. I fast twice in the week, I give tithes of all that I possess. And the publican, standing afar off, would not lift up so much as his eyes unto heaven, but smote upon his breast,</w:t>
      </w:r>
      <w:r w:rsidR="0024638C">
        <w:rPr>
          <w:rFonts w:cs="Times New Roman"/>
        </w:rPr>
        <w:t>”</w:t>
      </w:r>
      <w:r w:rsidRPr="006A3EA9">
        <w:rPr>
          <w:rFonts w:cs="Times New Roman"/>
        </w:rPr>
        <w:t>—as if his heart was so full of sorrow that he could not show it sufficiently,—</w:t>
      </w:r>
      <w:r w:rsidR="00742D04">
        <w:rPr>
          <w:rFonts w:cs="Times New Roman"/>
        </w:rPr>
        <w:t>“</w:t>
      </w:r>
      <w:r w:rsidRPr="006A3EA9">
        <w:rPr>
          <w:rFonts w:cs="Times New Roman"/>
        </w:rPr>
        <w:t>he smote upon his breast, saying, God be merciful to me a sinner. I tell you, this man went down to his house justified rather than the other.</w:t>
      </w:r>
      <w:r w:rsidR="0024638C">
        <w:rPr>
          <w:rFonts w:cs="Times New Roman"/>
        </w:rPr>
        <w:t>”</w:t>
      </w:r>
      <w:r w:rsidRPr="006A3EA9">
        <w:rPr>
          <w:rFonts w:cs="Times New Roman"/>
        </w:rPr>
        <w:t xml:space="preserve"> (Luke xviii. 10-14) Hear, </w:t>
      </w:r>
      <w:r w:rsidRPr="006A3EA9">
        <w:rPr>
          <w:rFonts w:cs="Times New Roman"/>
        </w:rPr>
        <w:lastRenderedPageBreak/>
        <w:t xml:space="preserve">again, that other marvellous parable,—the parable of the prodigal son. </w:t>
      </w:r>
      <w:r w:rsidR="0024638C">
        <w:rPr>
          <w:rFonts w:cs="Times New Roman"/>
        </w:rPr>
        <w:t>“</w:t>
      </w:r>
      <w:r w:rsidRPr="006A3EA9">
        <w:rPr>
          <w:rFonts w:cs="Times New Roman"/>
        </w:rPr>
        <w:t>A certain man had two sons: and the younger of them said to his father, Father, give me the portion of goods that falleth to me. And he divided unto them his living. And not many days after, the younger son gathered all together, and took his journey into a far country, and there wasted his substance with riotous living. And when he had spent all, there arose a mighty famine in that land; and he began to be in want. And he went and joined himself to a citizen of that country</w:t>
      </w:r>
      <w:r w:rsidR="0024638C">
        <w:rPr>
          <w:rFonts w:cs="Times New Roman"/>
        </w:rPr>
        <w:t>;</w:t>
      </w:r>
      <w:r w:rsidRPr="006A3EA9">
        <w:rPr>
          <w:rFonts w:cs="Times New Roman"/>
        </w:rPr>
        <w:t xml:space="preserve"> and he sent him into his fields to feed swine.</w:t>
      </w:r>
      <w:r w:rsidR="0024638C">
        <w:rPr>
          <w:rFonts w:cs="Times New Roman"/>
        </w:rPr>
        <w:t>”</w:t>
      </w:r>
      <w:r w:rsidRPr="006A3EA9">
        <w:rPr>
          <w:rFonts w:cs="Times New Roman"/>
        </w:rPr>
        <w:t xml:space="preserve"> And there, feeding swine, in his lowly case</w:t>
      </w:r>
      <w:r w:rsidR="0024638C">
        <w:rPr>
          <w:rFonts w:cs="Times New Roman"/>
        </w:rPr>
        <w:t xml:space="preserve"> “</w:t>
      </w:r>
      <w:r w:rsidRPr="006A3EA9">
        <w:rPr>
          <w:rFonts w:cs="Times New Roman"/>
        </w:rPr>
        <w:t xml:space="preserve">he </w:t>
      </w:r>
      <w:r w:rsidRPr="006A3EA9">
        <w:rPr>
          <w:rFonts w:cs="Times New Roman"/>
          <w:i/>
          <w:iCs/>
        </w:rPr>
        <w:t>came to himself,</w:t>
      </w:r>
      <w:r w:rsidR="0024638C" w:rsidRPr="00742D04">
        <w:rPr>
          <w:rFonts w:cs="Times New Roman"/>
          <w:iCs/>
        </w:rPr>
        <w:t>”</w:t>
      </w:r>
      <w:r w:rsidRPr="006A3EA9">
        <w:rPr>
          <w:rFonts w:cs="Times New Roman"/>
          <w:i/>
          <w:iCs/>
        </w:rPr>
        <w:t xml:space="preserve"> </w:t>
      </w:r>
      <w:r w:rsidRPr="006A3EA9">
        <w:rPr>
          <w:rFonts w:cs="Times New Roman"/>
        </w:rPr>
        <w:t>and said,</w:t>
      </w:r>
      <w:r w:rsidR="0024638C">
        <w:rPr>
          <w:rFonts w:cs="Times New Roman"/>
        </w:rPr>
        <w:t xml:space="preserve"> “</w:t>
      </w:r>
      <w:r w:rsidRPr="006A3EA9">
        <w:rPr>
          <w:rFonts w:cs="Times New Roman"/>
        </w:rPr>
        <w:t>How many hired servants of my father</w:t>
      </w:r>
      <w:r w:rsidR="0024638C">
        <w:rPr>
          <w:rFonts w:cs="Times New Roman"/>
        </w:rPr>
        <w:t>’</w:t>
      </w:r>
      <w:r w:rsidRPr="006A3EA9">
        <w:rPr>
          <w:rFonts w:cs="Times New Roman"/>
        </w:rPr>
        <w:t>s have bread enough, and to spare, and I perish with hunger</w:t>
      </w:r>
      <w:r w:rsidR="0024638C">
        <w:rPr>
          <w:rFonts w:cs="Times New Roman"/>
        </w:rPr>
        <w:t>!</w:t>
      </w:r>
      <w:r w:rsidR="00742D04">
        <w:rPr>
          <w:rFonts w:cs="Times New Roman"/>
        </w:rPr>
        <w:t xml:space="preserve"> I will </w:t>
      </w:r>
      <w:r w:rsidRPr="006A3EA9">
        <w:rPr>
          <w:rFonts w:cs="Times New Roman"/>
        </w:rPr>
        <w:t>arise, and go to my father, and will say unto him, Father, I have sinned against heaven, and before thee, and am no more worthy to be called thy son</w:t>
      </w:r>
      <w:r w:rsidR="0024638C">
        <w:rPr>
          <w:rFonts w:cs="Times New Roman"/>
        </w:rPr>
        <w:t>:</w:t>
      </w:r>
      <w:r w:rsidRPr="006A3EA9">
        <w:rPr>
          <w:rFonts w:cs="Times New Roman"/>
        </w:rPr>
        <w:t xml:space="preserve"> make me as one of thy hired servants. And he arose, and came to his father. But when he was yet a great way off,</w:t>
      </w:r>
      <w:r w:rsidR="0024638C">
        <w:rPr>
          <w:rFonts w:cs="Times New Roman"/>
        </w:rPr>
        <w:t>”</w:t>
      </w:r>
      <w:r w:rsidRPr="006A3EA9">
        <w:rPr>
          <w:rFonts w:cs="Times New Roman"/>
        </w:rPr>
        <w:t>—mark that,—</w:t>
      </w:r>
      <w:r w:rsidR="00742D04">
        <w:rPr>
          <w:rFonts w:cs="Times New Roman"/>
        </w:rPr>
        <w:t>“</w:t>
      </w:r>
      <w:r w:rsidRPr="006A3EA9">
        <w:rPr>
          <w:rFonts w:cs="Times New Roman"/>
        </w:rPr>
        <w:t>a great way off,—his father saw him, and had compassion, and ran, and fell on his neck, and kissed him. And the son said unto him, Father, I have sinned against heaven, and in thy sight, and am no more worthy to be called thy son. But the father said to his servants, Bring forth the best robe, and put it on him</w:t>
      </w:r>
      <w:r w:rsidR="0024638C">
        <w:rPr>
          <w:rFonts w:cs="Times New Roman"/>
        </w:rPr>
        <w:t>;</w:t>
      </w:r>
      <w:r w:rsidRPr="006A3EA9">
        <w:rPr>
          <w:rFonts w:cs="Times New Roman"/>
        </w:rPr>
        <w:t xml:space="preserve"> and put a ring on his hand, and shoes on his feet: and bring hither the fatted calf, and kill it; and let us eat and be merry</w:t>
      </w:r>
      <w:r w:rsidR="0024638C">
        <w:rPr>
          <w:rFonts w:cs="Times New Roman"/>
        </w:rPr>
        <w:t>:</w:t>
      </w:r>
      <w:r w:rsidRPr="006A3EA9">
        <w:rPr>
          <w:rFonts w:cs="Times New Roman"/>
        </w:rPr>
        <w:t xml:space="preserve"> for this my son was dead, and is alive again; he was lost, and is found. And they began to be merry.</w:t>
      </w:r>
      <w:r w:rsidR="0024638C">
        <w:rPr>
          <w:rFonts w:cs="Times New Roman"/>
        </w:rPr>
        <w:t>”</w:t>
      </w:r>
      <w:r w:rsidRPr="006A3EA9">
        <w:rPr>
          <w:rFonts w:cs="Times New Roman"/>
        </w:rPr>
        <w:t xml:space="preserve"> (Luke xv. 11-24.) Surely these are mighty encouragements to repentance. Again I say, </w:t>
      </w:r>
      <w:r w:rsidRPr="006A3EA9">
        <w:rPr>
          <w:rFonts w:cs="Times New Roman"/>
          <w:i/>
          <w:iCs/>
        </w:rPr>
        <w:t>doubt about repentance no more.</w:t>
      </w:r>
    </w:p>
    <w:p w:rsidR="009D3283" w:rsidRPr="006A3EA9" w:rsidRDefault="009D3283" w:rsidP="006A3EA9">
      <w:pPr>
        <w:spacing w:after="0" w:line="276" w:lineRule="auto"/>
        <w:ind w:firstLine="284"/>
        <w:jc w:val="both"/>
        <w:rPr>
          <w:rFonts w:cs="Times New Roman"/>
        </w:rPr>
      </w:pPr>
      <w:r w:rsidRPr="006A3EA9">
        <w:rPr>
          <w:rFonts w:cs="Times New Roman"/>
          <w:iCs/>
        </w:rPr>
        <w:t>(e)</w:t>
      </w:r>
      <w:r w:rsidRPr="006A3EA9">
        <w:rPr>
          <w:rFonts w:cs="Times New Roman"/>
          <w:i/>
          <w:iCs/>
        </w:rPr>
        <w:t xml:space="preserve"> </w:t>
      </w:r>
      <w:r w:rsidRPr="006A3EA9">
        <w:rPr>
          <w:rFonts w:cs="Times New Roman"/>
        </w:rPr>
        <w:t xml:space="preserve">Hear, lastly, </w:t>
      </w:r>
      <w:r w:rsidRPr="006A3EA9">
        <w:rPr>
          <w:rFonts w:cs="Times New Roman"/>
          <w:i/>
          <w:iCs/>
        </w:rPr>
        <w:t>what wonderful examples there are in the Word of God, of God</w:t>
      </w:r>
      <w:r w:rsidR="0024638C">
        <w:rPr>
          <w:rFonts w:cs="Times New Roman"/>
          <w:i/>
          <w:iCs/>
        </w:rPr>
        <w:t>’</w:t>
      </w:r>
      <w:r w:rsidRPr="006A3EA9">
        <w:rPr>
          <w:rFonts w:cs="Times New Roman"/>
          <w:i/>
          <w:iCs/>
        </w:rPr>
        <w:t xml:space="preserve">s mercy and kindness to penitent men. </w:t>
      </w:r>
      <w:r w:rsidRPr="006A3EA9">
        <w:rPr>
          <w:rFonts w:cs="Times New Roman"/>
        </w:rPr>
        <w:t>Read the story of David. What sin can be greater than David</w:t>
      </w:r>
      <w:r w:rsidR="0024638C">
        <w:rPr>
          <w:rFonts w:cs="Times New Roman"/>
        </w:rPr>
        <w:t>’</w:t>
      </w:r>
      <w:r w:rsidRPr="006A3EA9">
        <w:rPr>
          <w:rFonts w:cs="Times New Roman"/>
        </w:rPr>
        <w:t>s sin</w:t>
      </w:r>
      <w:r w:rsidR="0024638C">
        <w:rPr>
          <w:rFonts w:cs="Times New Roman"/>
        </w:rPr>
        <w:t>?</w:t>
      </w:r>
      <w:r w:rsidRPr="006A3EA9">
        <w:rPr>
          <w:rFonts w:cs="Times New Roman"/>
        </w:rPr>
        <w:t xml:space="preserve"> But when David turned to the Lord, and said, </w:t>
      </w:r>
      <w:r w:rsidR="0024638C">
        <w:rPr>
          <w:rFonts w:cs="Times New Roman"/>
        </w:rPr>
        <w:t>“</w:t>
      </w:r>
      <w:r w:rsidRPr="006A3EA9">
        <w:rPr>
          <w:rFonts w:cs="Times New Roman"/>
        </w:rPr>
        <w:t>I have sinned against the Lord,</w:t>
      </w:r>
      <w:r w:rsidR="0024638C">
        <w:rPr>
          <w:rFonts w:cs="Times New Roman"/>
        </w:rPr>
        <w:t>”</w:t>
      </w:r>
      <w:r w:rsidRPr="006A3EA9">
        <w:rPr>
          <w:rFonts w:cs="Times New Roman"/>
        </w:rPr>
        <w:t xml:space="preserve"> the answer came,</w:t>
      </w:r>
      <w:r w:rsidR="0024638C">
        <w:rPr>
          <w:rFonts w:cs="Times New Roman"/>
        </w:rPr>
        <w:t xml:space="preserve"> “</w:t>
      </w:r>
      <w:r w:rsidRPr="006A3EA9">
        <w:rPr>
          <w:rFonts w:cs="Times New Roman"/>
        </w:rPr>
        <w:t>The Lord hath put away thy sin.</w:t>
      </w:r>
      <w:r w:rsidR="0024638C">
        <w:rPr>
          <w:rFonts w:cs="Times New Roman"/>
        </w:rPr>
        <w:t>”</w:t>
      </w:r>
      <w:r w:rsidRPr="006A3EA9">
        <w:rPr>
          <w:rFonts w:cs="Times New Roman"/>
        </w:rPr>
        <w:t>—Read the story of Manasseh. What wickedness could have been greater than his</w:t>
      </w:r>
      <w:r w:rsidR="0024638C">
        <w:rPr>
          <w:rFonts w:cs="Times New Roman"/>
        </w:rPr>
        <w:t>?</w:t>
      </w:r>
      <w:r w:rsidRPr="006A3EA9">
        <w:rPr>
          <w:rFonts w:cs="Times New Roman"/>
        </w:rPr>
        <w:t xml:space="preserve"> He killed his own children. He turned his back upon his father</w:t>
      </w:r>
      <w:r w:rsidR="0024638C">
        <w:rPr>
          <w:rFonts w:cs="Times New Roman"/>
        </w:rPr>
        <w:t>’</w:t>
      </w:r>
      <w:r w:rsidR="007557FB">
        <w:rPr>
          <w:rFonts w:cs="Times New Roman"/>
        </w:rPr>
        <w:t>s G</w:t>
      </w:r>
      <w:r w:rsidRPr="006A3EA9">
        <w:rPr>
          <w:rFonts w:cs="Times New Roman"/>
        </w:rPr>
        <w:t xml:space="preserve">od. He placed idols in the temple. And yet, when Manasseh was in prison and humbled himself, and prayed to the Lord, the Lord heard his prayer, and brought him out of captivity.—Read the history of Peter. What </w:t>
      </w:r>
      <w:r w:rsidR="005F100C" w:rsidRPr="006A3EA9">
        <w:rPr>
          <w:rFonts w:cs="Times New Roman"/>
        </w:rPr>
        <w:t>apostasy</w:t>
      </w:r>
      <w:r w:rsidRPr="006A3EA9">
        <w:rPr>
          <w:rFonts w:cs="Times New Roman"/>
        </w:rPr>
        <w:t xml:space="preserve"> could be greater than his</w:t>
      </w:r>
      <w:r w:rsidR="0024638C">
        <w:rPr>
          <w:rFonts w:cs="Times New Roman"/>
        </w:rPr>
        <w:t>?</w:t>
      </w:r>
      <w:r w:rsidRPr="006A3EA9">
        <w:rPr>
          <w:rFonts w:cs="Times New Roman"/>
        </w:rPr>
        <w:t xml:space="preserve"> He denied his Master three times over with an oath</w:t>
      </w:r>
      <w:r w:rsidR="0024638C">
        <w:rPr>
          <w:rFonts w:cs="Times New Roman"/>
        </w:rPr>
        <w:t>!</w:t>
      </w:r>
      <w:r w:rsidRPr="006A3EA9">
        <w:rPr>
          <w:rFonts w:cs="Times New Roman"/>
        </w:rPr>
        <w:t xml:space="preserve"> And yet, when Peter wept, and mourned for his sin, there was mercy even for Peter, and penitent Peter was restored to his Master</w:t>
      </w:r>
      <w:r w:rsidR="0024638C">
        <w:rPr>
          <w:rFonts w:cs="Times New Roman"/>
        </w:rPr>
        <w:t>’</w:t>
      </w:r>
      <w:r w:rsidRPr="006A3EA9">
        <w:rPr>
          <w:rFonts w:cs="Times New Roman"/>
        </w:rPr>
        <w:t>s favour.—Read the story of the penitent thief. What case could be more desperate than his</w:t>
      </w:r>
      <w:r w:rsidR="0024638C">
        <w:rPr>
          <w:rFonts w:cs="Times New Roman"/>
        </w:rPr>
        <w:t>?</w:t>
      </w:r>
      <w:r w:rsidRPr="006A3EA9">
        <w:rPr>
          <w:rFonts w:cs="Times New Roman"/>
        </w:rPr>
        <w:t xml:space="preserve"> He was a dying man on the brink of hell. Yet when he said to Jesus, </w:t>
      </w:r>
      <w:r w:rsidR="0024638C">
        <w:rPr>
          <w:rFonts w:cs="Times New Roman"/>
        </w:rPr>
        <w:t>“</w:t>
      </w:r>
      <w:r w:rsidRPr="006A3EA9">
        <w:rPr>
          <w:rFonts w:cs="Times New Roman"/>
        </w:rPr>
        <w:t>Lord, remember me when Thou comest into Thy kingdom,</w:t>
      </w:r>
      <w:r w:rsidR="0024638C">
        <w:rPr>
          <w:rFonts w:cs="Times New Roman"/>
        </w:rPr>
        <w:t>”</w:t>
      </w:r>
      <w:r w:rsidRPr="006A3EA9">
        <w:rPr>
          <w:rFonts w:cs="Times New Roman"/>
        </w:rPr>
        <w:t xml:space="preserve"> at once the marvellous answer ca</w:t>
      </w:r>
      <w:r w:rsidR="007557FB">
        <w:rPr>
          <w:rFonts w:cs="Times New Roman"/>
        </w:rPr>
        <w:t>m</w:t>
      </w:r>
      <w:r w:rsidRPr="006A3EA9">
        <w:rPr>
          <w:rFonts w:cs="Times New Roman"/>
        </w:rPr>
        <w:t xml:space="preserve">e, </w:t>
      </w:r>
      <w:r w:rsidR="0024638C">
        <w:rPr>
          <w:rFonts w:cs="Times New Roman"/>
        </w:rPr>
        <w:t>“</w:t>
      </w:r>
      <w:r w:rsidRPr="006A3EA9">
        <w:rPr>
          <w:rFonts w:cs="Times New Roman"/>
        </w:rPr>
        <w:t>Verily I say unto thee, Today shalt thou</w:t>
      </w:r>
      <w:r w:rsidR="0024638C">
        <w:rPr>
          <w:rFonts w:cs="Times New Roman"/>
        </w:rPr>
        <w:t>”</w:t>
      </w:r>
      <w:r w:rsidRPr="006A3EA9">
        <w:rPr>
          <w:rFonts w:cs="Times New Roman"/>
        </w:rPr>
        <w:t xml:space="preserve"> (even </w:t>
      </w:r>
      <w:r w:rsidRPr="006A3EA9">
        <w:rPr>
          <w:rFonts w:cs="Times New Roman"/>
        </w:rPr>
        <w:lastRenderedPageBreak/>
        <w:t xml:space="preserve">thou) </w:t>
      </w:r>
      <w:r w:rsidR="0024638C">
        <w:rPr>
          <w:rFonts w:cs="Times New Roman"/>
        </w:rPr>
        <w:t>“</w:t>
      </w:r>
      <w:r w:rsidRPr="006A3EA9">
        <w:rPr>
          <w:rFonts w:cs="Times New Roman"/>
        </w:rPr>
        <w:t>be with Me in paradise.</w:t>
      </w:r>
      <w:r w:rsidR="0024638C">
        <w:rPr>
          <w:rFonts w:cs="Times New Roman"/>
        </w:rPr>
        <w:t>”</w:t>
      </w:r>
      <w:r w:rsidRPr="006A3EA9">
        <w:rPr>
          <w:rFonts w:cs="Times New Roman"/>
        </w:rPr>
        <w:t xml:space="preserve"> (2 Sa</w:t>
      </w:r>
      <w:r w:rsidR="005F100C">
        <w:rPr>
          <w:rFonts w:cs="Times New Roman"/>
        </w:rPr>
        <w:t>m</w:t>
      </w:r>
      <w:r w:rsidRPr="006A3EA9">
        <w:rPr>
          <w:rFonts w:cs="Times New Roman"/>
        </w:rPr>
        <w:t>. xii. 13; 2 C</w:t>
      </w:r>
      <w:r w:rsidR="00D10232">
        <w:rPr>
          <w:rFonts w:cs="Times New Roman"/>
        </w:rPr>
        <w:t>h</w:t>
      </w:r>
      <w:r w:rsidRPr="006A3EA9">
        <w:rPr>
          <w:rFonts w:cs="Times New Roman"/>
        </w:rPr>
        <w:t>ron. xxxiii. 1-19; Mark xvi. 7; Luke xxiii. 39-43.)</w:t>
      </w:r>
    </w:p>
    <w:p w:rsidR="009D3283" w:rsidRPr="006A3EA9" w:rsidRDefault="009D3283" w:rsidP="006A3EA9">
      <w:pPr>
        <w:spacing w:after="0" w:line="276" w:lineRule="auto"/>
        <w:ind w:firstLine="284"/>
        <w:jc w:val="both"/>
        <w:rPr>
          <w:rFonts w:cs="Times New Roman"/>
        </w:rPr>
      </w:pPr>
      <w:r w:rsidRPr="006A3EA9">
        <w:rPr>
          <w:rFonts w:cs="Times New Roman"/>
        </w:rPr>
        <w:t>What greater enc</w:t>
      </w:r>
      <w:r w:rsidR="007557FB">
        <w:rPr>
          <w:rFonts w:cs="Times New Roman"/>
        </w:rPr>
        <w:t>ouragement to repentance can be</w:t>
      </w:r>
      <w:r w:rsidRPr="006A3EA9">
        <w:rPr>
          <w:rFonts w:cs="Times New Roman"/>
        </w:rPr>
        <w:t xml:space="preserve"> imagined or conceived</w:t>
      </w:r>
      <w:r w:rsidR="0024638C">
        <w:rPr>
          <w:rFonts w:cs="Times New Roman"/>
        </w:rPr>
        <w:t>?</w:t>
      </w:r>
      <w:r w:rsidRPr="006A3EA9">
        <w:rPr>
          <w:rFonts w:cs="Times New Roman"/>
        </w:rPr>
        <w:t xml:space="preserve"> Why are all these cases recorded for our learning</w:t>
      </w:r>
      <w:r w:rsidR="0024638C">
        <w:rPr>
          <w:rFonts w:cs="Times New Roman"/>
        </w:rPr>
        <w:t>?</w:t>
      </w:r>
      <w:r w:rsidRPr="006A3EA9">
        <w:rPr>
          <w:rFonts w:cs="Times New Roman"/>
        </w:rPr>
        <w:t xml:space="preserve"> They are intended to lead men to repentance. They are all patterns of God</w:t>
      </w:r>
      <w:r w:rsidR="0024638C">
        <w:rPr>
          <w:rFonts w:cs="Times New Roman"/>
        </w:rPr>
        <w:t>’</w:t>
      </w:r>
      <w:r w:rsidR="007557FB">
        <w:rPr>
          <w:rFonts w:cs="Times New Roman"/>
        </w:rPr>
        <w:t>s long-suffering</w:t>
      </w:r>
      <w:r w:rsidRPr="006A3EA9">
        <w:rPr>
          <w:rFonts w:cs="Times New Roman"/>
        </w:rPr>
        <w:t>—patterns of God</w:t>
      </w:r>
      <w:r w:rsidR="0024638C">
        <w:rPr>
          <w:rFonts w:cs="Times New Roman"/>
        </w:rPr>
        <w:t>’</w:t>
      </w:r>
      <w:r w:rsidRPr="006A3EA9">
        <w:rPr>
          <w:rFonts w:cs="Times New Roman"/>
        </w:rPr>
        <w:t>s mercy—patterns of God</w:t>
      </w:r>
      <w:r w:rsidR="0024638C">
        <w:rPr>
          <w:rFonts w:cs="Times New Roman"/>
        </w:rPr>
        <w:t>’</w:t>
      </w:r>
      <w:r w:rsidRPr="006A3EA9">
        <w:rPr>
          <w:rFonts w:cs="Times New Roman"/>
        </w:rPr>
        <w:t>s willingness to receive penitent sinners. They are proofs of what God</w:t>
      </w:r>
      <w:r w:rsidR="0024638C">
        <w:rPr>
          <w:rFonts w:cs="Times New Roman"/>
        </w:rPr>
        <w:t>’</w:t>
      </w:r>
      <w:r w:rsidRPr="006A3EA9">
        <w:rPr>
          <w:rFonts w:cs="Times New Roman"/>
        </w:rPr>
        <w:t xml:space="preserve">s grace can do. They are a cloud of witnesses, proving that it is </w:t>
      </w:r>
      <w:r w:rsidR="00D10232" w:rsidRPr="006A3EA9">
        <w:rPr>
          <w:rFonts w:cs="Times New Roman"/>
        </w:rPr>
        <w:t>worthwhile</w:t>
      </w:r>
      <w:r w:rsidRPr="006A3EA9">
        <w:rPr>
          <w:rFonts w:cs="Times New Roman"/>
        </w:rPr>
        <w:t xml:space="preserve"> for man to repent—that there is en</w:t>
      </w:r>
      <w:r w:rsidRPr="006A3EA9">
        <w:rPr>
          <w:rFonts w:cs="Times New Roman"/>
        </w:rPr>
        <w:softHyphen/>
        <w:t>couragement for man to turn to God, and that such an one as goeth on still in his sins is utterly without excuse.</w:t>
      </w:r>
      <w:r w:rsidR="0024638C">
        <w:rPr>
          <w:rFonts w:cs="Times New Roman"/>
        </w:rPr>
        <w:t xml:space="preserve"> “</w:t>
      </w:r>
      <w:r w:rsidRPr="006A3EA9">
        <w:rPr>
          <w:rFonts w:cs="Times New Roman"/>
        </w:rPr>
        <w:t>The goodness of God leadeth him to repentance.</w:t>
      </w:r>
      <w:r w:rsidR="0024638C">
        <w:rPr>
          <w:rFonts w:cs="Times New Roman"/>
        </w:rPr>
        <w:t>”</w:t>
      </w:r>
      <w:r w:rsidRPr="006A3EA9">
        <w:rPr>
          <w:rFonts w:cs="Times New Roman"/>
        </w:rPr>
        <w:t xml:space="preserve"> (Rom. ii. 4.)</w:t>
      </w:r>
    </w:p>
    <w:p w:rsidR="009D3283" w:rsidRPr="006A3EA9" w:rsidRDefault="009D3283" w:rsidP="006A3EA9">
      <w:pPr>
        <w:spacing w:after="0" w:line="276" w:lineRule="auto"/>
        <w:ind w:firstLine="284"/>
        <w:jc w:val="both"/>
        <w:rPr>
          <w:rFonts w:cs="Times New Roman"/>
          <w:bCs/>
        </w:rPr>
      </w:pPr>
      <w:r w:rsidRPr="006A3EA9">
        <w:rPr>
          <w:rFonts w:cs="Times New Roman"/>
        </w:rPr>
        <w:t>I remember hearing of a mother whose daughter ran away from her, and lived a life of sin. For a long time no one could tell where she was.—Yet that daughter came back and was reclaimed. She became a true penitent. She was taught to mourn for sin. She turned to Christ and believed in Him. Old things passed away, and all things became new. Her mother was asked one day to tell what she had done to bring her daughter back.—What means had she used</w:t>
      </w:r>
      <w:r w:rsidR="0024638C">
        <w:rPr>
          <w:rFonts w:cs="Times New Roman"/>
        </w:rPr>
        <w:t>?</w:t>
      </w:r>
      <w:r w:rsidRPr="006A3EA9">
        <w:rPr>
          <w:rFonts w:cs="Times New Roman"/>
        </w:rPr>
        <w:t>—What steps had she taken</w:t>
      </w:r>
      <w:r w:rsidR="0024638C">
        <w:rPr>
          <w:rFonts w:cs="Times New Roman"/>
        </w:rPr>
        <w:t>?</w:t>
      </w:r>
      <w:r w:rsidRPr="006A3EA9">
        <w:rPr>
          <w:rFonts w:cs="Times New Roman"/>
        </w:rPr>
        <w:t xml:space="preserve"> Her reply was a very striking one. She said,</w:t>
      </w:r>
      <w:r w:rsidR="0024638C">
        <w:rPr>
          <w:rFonts w:cs="Times New Roman"/>
        </w:rPr>
        <w:t xml:space="preserve"> “</w:t>
      </w:r>
      <w:r w:rsidRPr="006A3EA9">
        <w:rPr>
          <w:rFonts w:cs="Times New Roman"/>
        </w:rPr>
        <w:t>I prayed for her night and day.</w:t>
      </w:r>
      <w:r w:rsidR="0024638C">
        <w:rPr>
          <w:rFonts w:cs="Times New Roman"/>
        </w:rPr>
        <w:t>”</w:t>
      </w:r>
      <w:r w:rsidRPr="006A3EA9">
        <w:rPr>
          <w:rFonts w:cs="Times New Roman"/>
        </w:rPr>
        <w:t xml:space="preserve"> But that was not all. She went on to say,</w:t>
      </w:r>
      <w:r w:rsidR="0024638C">
        <w:rPr>
          <w:rFonts w:cs="Times New Roman"/>
        </w:rPr>
        <w:t xml:space="preserve"> “</w:t>
      </w:r>
      <w:r w:rsidRPr="006A3EA9">
        <w:rPr>
          <w:rFonts w:cs="Times New Roman"/>
        </w:rPr>
        <w:t>I never went to bed at night without leaving my front door unlocked, and the door on the latch. I thought if my daughter came back some night when I was in bed, she should never be able to say that she found the door shut. She should never be able to say that she came to her mother</w:t>
      </w:r>
      <w:r w:rsidR="0024638C">
        <w:rPr>
          <w:rFonts w:cs="Times New Roman"/>
        </w:rPr>
        <w:t>’</w:t>
      </w:r>
      <w:r w:rsidRPr="006A3EA9">
        <w:rPr>
          <w:rFonts w:cs="Times New Roman"/>
        </w:rPr>
        <w:t>s home, but could not get in.</w:t>
      </w:r>
      <w:r w:rsidR="0024638C">
        <w:rPr>
          <w:rFonts w:cs="Times New Roman"/>
        </w:rPr>
        <w:t>”</w:t>
      </w:r>
      <w:r w:rsidRPr="006A3EA9">
        <w:rPr>
          <w:rFonts w:cs="Times New Roman"/>
        </w:rPr>
        <w:t xml:space="preserve"> And so it turned out. Her daughter came back one night, and tried the door, and found the door open, and at once came in, to go out and sin no more. That open door was the saving of her soul.—That open door is a beautiful illustration of the heart of God towards sinners</w:t>
      </w:r>
      <w:r w:rsidR="0024638C">
        <w:rPr>
          <w:rFonts w:cs="Times New Roman"/>
        </w:rPr>
        <w:t>!</w:t>
      </w:r>
      <w:r w:rsidRPr="006A3EA9">
        <w:rPr>
          <w:rFonts w:cs="Times New Roman"/>
        </w:rPr>
        <w:t xml:space="preserve"> The door of mercy is set wide open. The door is not yet locked. The door is always upon the latch. God</w:t>
      </w:r>
      <w:r w:rsidR="0024638C">
        <w:rPr>
          <w:rFonts w:cs="Times New Roman"/>
        </w:rPr>
        <w:t>’</w:t>
      </w:r>
      <w:r w:rsidRPr="006A3EA9">
        <w:rPr>
          <w:rFonts w:cs="Times New Roman"/>
        </w:rPr>
        <w:t>s heart is full of love. God</w:t>
      </w:r>
      <w:r w:rsidR="0024638C">
        <w:rPr>
          <w:rFonts w:cs="Times New Roman"/>
        </w:rPr>
        <w:t>’</w:t>
      </w:r>
      <w:r w:rsidRPr="006A3EA9">
        <w:rPr>
          <w:rFonts w:cs="Times New Roman"/>
        </w:rPr>
        <w:t xml:space="preserve">s heart is full of compassion. Whosoever a man may have been, </w:t>
      </w:r>
      <w:r w:rsidRPr="006A3EA9">
        <w:rPr>
          <w:rFonts w:cs="Times New Roman"/>
          <w:bCs/>
        </w:rPr>
        <w:t xml:space="preserve">and whatsoever a man may have been, at midnight, </w:t>
      </w:r>
      <w:r w:rsidRPr="006A3EA9">
        <w:rPr>
          <w:rFonts w:cs="Times New Roman"/>
        </w:rPr>
        <w:t xml:space="preserve">at any time, whenever he returns to God, he will find God willing to receive him, ready to pardon him, and glad to </w:t>
      </w:r>
      <w:r w:rsidRPr="006A3EA9">
        <w:rPr>
          <w:rFonts w:cs="Times New Roman"/>
          <w:bCs/>
        </w:rPr>
        <w:t>have him at home. All things are ready. Whosoever will may come in.</w:t>
      </w:r>
    </w:p>
    <w:p w:rsidR="009D3283" w:rsidRPr="006A3EA9" w:rsidRDefault="009D3283" w:rsidP="006A3EA9">
      <w:pPr>
        <w:spacing w:after="0" w:line="276" w:lineRule="auto"/>
        <w:ind w:firstLine="284"/>
        <w:jc w:val="both"/>
        <w:rPr>
          <w:rFonts w:cs="Times New Roman"/>
        </w:rPr>
      </w:pPr>
      <w:r w:rsidRPr="006A3EA9">
        <w:rPr>
          <w:rFonts w:cs="Times New Roman"/>
          <w:bCs/>
        </w:rPr>
        <w:t xml:space="preserve">And, out of all the millions who have turned to God </w:t>
      </w:r>
      <w:r w:rsidRPr="006A3EA9">
        <w:rPr>
          <w:rFonts w:cs="Times New Roman"/>
        </w:rPr>
        <w:t xml:space="preserve">and repented, </w:t>
      </w:r>
      <w:r w:rsidR="00D10232" w:rsidRPr="006A3EA9">
        <w:rPr>
          <w:rFonts w:cs="Times New Roman"/>
        </w:rPr>
        <w:t>whoever</w:t>
      </w:r>
      <w:r w:rsidRPr="006A3EA9">
        <w:rPr>
          <w:rFonts w:cs="Times New Roman"/>
        </w:rPr>
        <w:t xml:space="preserve"> repented of repentance</w:t>
      </w:r>
      <w:r w:rsidR="0024638C">
        <w:rPr>
          <w:rFonts w:cs="Times New Roman"/>
        </w:rPr>
        <w:t>?</w:t>
      </w:r>
      <w:r w:rsidRPr="006A3EA9">
        <w:rPr>
          <w:rFonts w:cs="Times New Roman"/>
        </w:rPr>
        <w:t xml:space="preserve"> </w:t>
      </w:r>
      <w:r w:rsidRPr="006A3EA9">
        <w:rPr>
          <w:rFonts w:cs="Times New Roman"/>
          <w:bCs/>
        </w:rPr>
        <w:t xml:space="preserve">I answer </w:t>
      </w:r>
      <w:r w:rsidRPr="006A3EA9">
        <w:rPr>
          <w:rFonts w:cs="Times New Roman"/>
        </w:rPr>
        <w:t xml:space="preserve">boldly, Not one. Thousands every year repent of folly </w:t>
      </w:r>
      <w:r w:rsidRPr="006A3EA9">
        <w:rPr>
          <w:rFonts w:cs="Times New Roman"/>
          <w:bCs/>
        </w:rPr>
        <w:t>and unbelief. Thousands mourn over time misspent. Thousands regret their drunkenness, and gambling, and fornication, and oaths, and idleness; and neglected oppor</w:t>
      </w:r>
      <w:r w:rsidRPr="006A3EA9">
        <w:rPr>
          <w:rFonts w:cs="Times New Roman"/>
          <w:bCs/>
        </w:rPr>
        <w:softHyphen/>
        <w:t xml:space="preserve">tunities. </w:t>
      </w:r>
      <w:r w:rsidRPr="006A3EA9">
        <w:rPr>
          <w:rFonts w:cs="Times New Roman"/>
        </w:rPr>
        <w:t xml:space="preserve">But no one has ever risen up and declared to the world that he repents of repenting and turning toward God. </w:t>
      </w:r>
      <w:r w:rsidRPr="006A3EA9">
        <w:rPr>
          <w:rFonts w:cs="Times New Roman"/>
          <w:bCs/>
        </w:rPr>
        <w:t xml:space="preserve">The steps in the narrow way of life are all in one direction. You will never see in the </w:t>
      </w:r>
      <w:r w:rsidRPr="006A3EA9">
        <w:rPr>
          <w:rFonts w:cs="Times New Roman"/>
          <w:bCs/>
        </w:rPr>
        <w:lastRenderedPageBreak/>
        <w:t xml:space="preserve">narrow way the step of one who turned back because the narrow way was </w:t>
      </w:r>
      <w:r w:rsidRPr="006A3EA9">
        <w:rPr>
          <w:rFonts w:cs="Times New Roman"/>
        </w:rPr>
        <w:t>not good.</w:t>
      </w:r>
    </w:p>
    <w:p w:rsidR="009D3283" w:rsidRPr="006A3EA9" w:rsidRDefault="009D3283" w:rsidP="006A3EA9">
      <w:pPr>
        <w:spacing w:after="0" w:line="276" w:lineRule="auto"/>
        <w:ind w:firstLine="284"/>
        <w:jc w:val="both"/>
        <w:rPr>
          <w:rFonts w:cs="Times New Roman"/>
        </w:rPr>
      </w:pPr>
      <w:r w:rsidRPr="006A3EA9">
        <w:rPr>
          <w:rFonts w:cs="Times New Roman"/>
          <w:bCs/>
        </w:rPr>
        <w:t xml:space="preserve">I remember </w:t>
      </w:r>
      <w:r w:rsidRPr="006A3EA9">
        <w:rPr>
          <w:rFonts w:cs="Times New Roman"/>
        </w:rPr>
        <w:t xml:space="preserve">reading </w:t>
      </w:r>
      <w:r w:rsidRPr="006A3EA9">
        <w:rPr>
          <w:rFonts w:cs="Times New Roman"/>
          <w:bCs/>
        </w:rPr>
        <w:t xml:space="preserve">of a </w:t>
      </w:r>
      <w:r w:rsidRPr="006A3EA9">
        <w:rPr>
          <w:rFonts w:cs="Times New Roman"/>
        </w:rPr>
        <w:t xml:space="preserve">remarkable event that occurred </w:t>
      </w:r>
      <w:r w:rsidRPr="006A3EA9">
        <w:rPr>
          <w:rFonts w:cs="Times New Roman"/>
          <w:bCs/>
        </w:rPr>
        <w:t>in a place of worship where a Puritan minister, Mr. Doolittle, was preaching, t</w:t>
      </w:r>
      <w:r w:rsidR="007557FB">
        <w:rPr>
          <w:rFonts w:cs="Times New Roman"/>
          <w:bCs/>
        </w:rPr>
        <w:t>wo hundred years ago. Just as h</w:t>
      </w:r>
      <w:r w:rsidRPr="006A3EA9">
        <w:rPr>
          <w:rFonts w:cs="Times New Roman"/>
          <w:bCs/>
        </w:rPr>
        <w:t xml:space="preserve">e was about to begin his sermon, he saw a young </w:t>
      </w:r>
      <w:r w:rsidRPr="006A3EA9">
        <w:rPr>
          <w:rFonts w:cs="Times New Roman"/>
        </w:rPr>
        <w:t>man, a stranger, coming into his church. He guessed by the young man</w:t>
      </w:r>
      <w:r w:rsidR="0024638C">
        <w:rPr>
          <w:rFonts w:cs="Times New Roman"/>
        </w:rPr>
        <w:t>’</w:t>
      </w:r>
      <w:r w:rsidRPr="006A3EA9">
        <w:rPr>
          <w:rFonts w:cs="Times New Roman"/>
        </w:rPr>
        <w:t xml:space="preserve">s manner that he was anxious about his soul, </w:t>
      </w:r>
      <w:r w:rsidRPr="006A3EA9">
        <w:rPr>
          <w:rFonts w:cs="Times New Roman"/>
          <w:bCs/>
        </w:rPr>
        <w:t>and yet undecided about religion. He took a remarkable course with him. He tried a curious experiment, but God blessed it to the young man</w:t>
      </w:r>
      <w:r w:rsidR="0024638C">
        <w:rPr>
          <w:rFonts w:cs="Times New Roman"/>
          <w:bCs/>
        </w:rPr>
        <w:t>’</w:t>
      </w:r>
      <w:r w:rsidRPr="006A3EA9">
        <w:rPr>
          <w:rFonts w:cs="Times New Roman"/>
          <w:bCs/>
        </w:rPr>
        <w:t xml:space="preserve">s soul. Before Mr. Doolittle gave </w:t>
      </w:r>
      <w:r w:rsidRPr="006A3EA9">
        <w:rPr>
          <w:rFonts w:cs="Times New Roman"/>
        </w:rPr>
        <w:t>out his text, he tu</w:t>
      </w:r>
      <w:r w:rsidR="007557FB">
        <w:rPr>
          <w:rFonts w:cs="Times New Roman"/>
        </w:rPr>
        <w:t>rned to an old Christian whom h</w:t>
      </w:r>
      <w:r w:rsidRPr="006A3EA9">
        <w:rPr>
          <w:rFonts w:cs="Times New Roman"/>
        </w:rPr>
        <w:t xml:space="preserve">e saw on one side of his church. He addressed him by name, </w:t>
      </w:r>
      <w:r w:rsidRPr="006A3EA9">
        <w:rPr>
          <w:rFonts w:cs="Times New Roman"/>
          <w:bCs/>
        </w:rPr>
        <w:t xml:space="preserve">and said to him, </w:t>
      </w:r>
      <w:r w:rsidR="0024638C">
        <w:rPr>
          <w:rFonts w:cs="Times New Roman"/>
          <w:bCs/>
        </w:rPr>
        <w:t>“</w:t>
      </w:r>
      <w:r w:rsidRPr="006A3EA9">
        <w:rPr>
          <w:rFonts w:cs="Times New Roman"/>
          <w:bCs/>
        </w:rPr>
        <w:t>Brother, do you repent of having served God</w:t>
      </w:r>
      <w:r w:rsidR="0024638C">
        <w:rPr>
          <w:rFonts w:cs="Times New Roman"/>
          <w:bCs/>
        </w:rPr>
        <w:t>?</w:t>
      </w:r>
      <w:r w:rsidR="007557FB">
        <w:rPr>
          <w:rFonts w:cs="Times New Roman"/>
          <w:bCs/>
        </w:rPr>
        <w:t>”</w:t>
      </w:r>
      <w:r w:rsidR="0024638C">
        <w:rPr>
          <w:rFonts w:cs="Times New Roman"/>
          <w:bCs/>
        </w:rPr>
        <w:t xml:space="preserve"> </w:t>
      </w:r>
      <w:r w:rsidRPr="006A3EA9">
        <w:rPr>
          <w:rFonts w:cs="Times New Roman"/>
          <w:bCs/>
        </w:rPr>
        <w:t xml:space="preserve">The old Christian stood up manfully before the congregation, and said, </w:t>
      </w:r>
      <w:r w:rsidR="0024638C">
        <w:rPr>
          <w:rFonts w:cs="Times New Roman"/>
          <w:bCs/>
        </w:rPr>
        <w:t>“</w:t>
      </w:r>
      <w:r w:rsidRPr="006A3EA9">
        <w:rPr>
          <w:rFonts w:cs="Times New Roman"/>
          <w:bCs/>
        </w:rPr>
        <w:t xml:space="preserve">Sir, I have served the Lord from my youth, and He has never </w:t>
      </w:r>
      <w:r w:rsidRPr="006A3EA9">
        <w:rPr>
          <w:rFonts w:cs="Times New Roman"/>
        </w:rPr>
        <w:t>done me anything but good.</w:t>
      </w:r>
      <w:r w:rsidR="0024638C">
        <w:rPr>
          <w:rFonts w:cs="Times New Roman"/>
        </w:rPr>
        <w:t>”</w:t>
      </w:r>
      <w:r w:rsidRPr="006A3EA9">
        <w:rPr>
          <w:rFonts w:cs="Times New Roman"/>
        </w:rPr>
        <w:t xml:space="preserve">—He turned to the left hand, </w:t>
      </w:r>
      <w:r w:rsidRPr="006A3EA9">
        <w:rPr>
          <w:rFonts w:cs="Times New Roman"/>
          <w:bCs/>
        </w:rPr>
        <w:t xml:space="preserve">where he saw another Christian, and addressed him in the same way. </w:t>
      </w:r>
      <w:r w:rsidR="0024638C">
        <w:rPr>
          <w:rFonts w:cs="Times New Roman"/>
          <w:bCs/>
        </w:rPr>
        <w:t>“</w:t>
      </w:r>
      <w:r w:rsidRPr="006A3EA9">
        <w:rPr>
          <w:rFonts w:cs="Times New Roman"/>
          <w:bCs/>
        </w:rPr>
        <w:t>Brother,</w:t>
      </w:r>
      <w:r w:rsidR="0024638C">
        <w:rPr>
          <w:rFonts w:cs="Times New Roman"/>
          <w:bCs/>
        </w:rPr>
        <w:t>”</w:t>
      </w:r>
      <w:r w:rsidRPr="006A3EA9">
        <w:rPr>
          <w:rFonts w:cs="Times New Roman"/>
          <w:bCs/>
        </w:rPr>
        <w:t xml:space="preserve"> said he, calling him by his name, </w:t>
      </w:r>
      <w:r w:rsidR="0024638C">
        <w:rPr>
          <w:rFonts w:cs="Times New Roman"/>
          <w:bCs/>
        </w:rPr>
        <w:t>“</w:t>
      </w:r>
      <w:r w:rsidRPr="006A3EA9">
        <w:rPr>
          <w:rFonts w:cs="Times New Roman"/>
          <w:bCs/>
        </w:rPr>
        <w:t>Do you repent of having served Christ</w:t>
      </w:r>
      <w:r w:rsidR="0024638C">
        <w:rPr>
          <w:rFonts w:cs="Times New Roman"/>
          <w:bCs/>
        </w:rPr>
        <w:t>?”</w:t>
      </w:r>
      <w:r w:rsidRPr="006A3EA9">
        <w:rPr>
          <w:rFonts w:cs="Times New Roman"/>
          <w:bCs/>
        </w:rPr>
        <w:t xml:space="preserve"> That </w:t>
      </w:r>
      <w:r w:rsidRPr="006A3EA9">
        <w:rPr>
          <w:rFonts w:cs="Times New Roman"/>
        </w:rPr>
        <w:t>man also stood up manfully before the congregation, and said,</w:t>
      </w:r>
      <w:r w:rsidR="0024638C">
        <w:rPr>
          <w:rFonts w:cs="Times New Roman"/>
        </w:rPr>
        <w:t xml:space="preserve"> “</w:t>
      </w:r>
      <w:r w:rsidRPr="006A3EA9">
        <w:rPr>
          <w:rFonts w:cs="Times New Roman"/>
        </w:rPr>
        <w:t>Sir, I never was truly happy till I took up the cross, and served the Lord Jesus Christ.</w:t>
      </w:r>
      <w:r w:rsidR="0024638C">
        <w:rPr>
          <w:rFonts w:cs="Times New Roman"/>
        </w:rPr>
        <w:t>”</w:t>
      </w:r>
      <w:r w:rsidRPr="006A3EA9">
        <w:rPr>
          <w:rFonts w:cs="Times New Roman"/>
        </w:rPr>
        <w:t xml:space="preserve"> Then Mr. Doolittle turned to the young man, and said,</w:t>
      </w:r>
      <w:r w:rsidR="0024638C">
        <w:rPr>
          <w:rFonts w:cs="Times New Roman"/>
        </w:rPr>
        <w:t xml:space="preserve"> “</w:t>
      </w:r>
      <w:r w:rsidRPr="006A3EA9">
        <w:rPr>
          <w:rFonts w:cs="Times New Roman"/>
        </w:rPr>
        <w:t>Young man, will you repent</w:t>
      </w:r>
      <w:r w:rsidR="0024638C">
        <w:rPr>
          <w:rFonts w:cs="Times New Roman"/>
        </w:rPr>
        <w:t>?</w:t>
      </w:r>
      <w:r w:rsidRPr="006A3EA9">
        <w:rPr>
          <w:rFonts w:cs="Times New Roman"/>
        </w:rPr>
        <w:t xml:space="preserve"> Young man, will you take up the cross</w:t>
      </w:r>
      <w:r w:rsidR="0024638C">
        <w:rPr>
          <w:rFonts w:cs="Times New Roman"/>
        </w:rPr>
        <w:t>?</w:t>
      </w:r>
      <w:r w:rsidRPr="006A3EA9">
        <w:rPr>
          <w:rFonts w:cs="Times New Roman"/>
        </w:rPr>
        <w:t xml:space="preserve"> Young man, will you this day begin to serve Christ</w:t>
      </w:r>
      <w:r w:rsidR="0024638C">
        <w:rPr>
          <w:rFonts w:cs="Times New Roman"/>
        </w:rPr>
        <w:t>?”</w:t>
      </w:r>
      <w:r w:rsidRPr="006A3EA9">
        <w:rPr>
          <w:rFonts w:cs="Times New Roman"/>
        </w:rPr>
        <w:t xml:space="preserve"> God sent power with these words. The young man stood up before the congregation, and said in a humble tone,</w:t>
      </w:r>
      <w:r w:rsidR="0024638C">
        <w:rPr>
          <w:rFonts w:cs="Times New Roman"/>
        </w:rPr>
        <w:t xml:space="preserve"> “</w:t>
      </w:r>
      <w:r w:rsidRPr="006A3EA9">
        <w:rPr>
          <w:rFonts w:cs="Times New Roman"/>
        </w:rPr>
        <w:t>Yes sir, I will.</w:t>
      </w:r>
      <w:r w:rsidR="0024638C">
        <w:rPr>
          <w:rFonts w:cs="Times New Roman"/>
        </w:rPr>
        <w:t>”</w:t>
      </w:r>
      <w:r w:rsidRPr="006A3EA9">
        <w:rPr>
          <w:rFonts w:cs="Times New Roman"/>
        </w:rPr>
        <w:t xml:space="preserve"> That very day was the beginning of eternal life in the young man</w:t>
      </w:r>
      <w:r w:rsidR="0024638C">
        <w:rPr>
          <w:rFonts w:cs="Times New Roman"/>
        </w:rPr>
        <w:t>’</w:t>
      </w:r>
      <w:r w:rsidRPr="006A3EA9">
        <w:rPr>
          <w:rFonts w:cs="Times New Roman"/>
        </w:rPr>
        <w:t xml:space="preserve">s soul. We may depend upon it, the two answers which Mr. Doolittle got that day are the experience of all true Christians. We may be quite sure that no man ever repents of repentance. No man was ever sorry that he served the Lord. No man ever said at the end of his days, </w:t>
      </w:r>
      <w:r w:rsidR="0024638C">
        <w:rPr>
          <w:rFonts w:cs="Times New Roman"/>
        </w:rPr>
        <w:t>“</w:t>
      </w:r>
      <w:r w:rsidRPr="006A3EA9">
        <w:rPr>
          <w:rFonts w:cs="Times New Roman"/>
        </w:rPr>
        <w:t xml:space="preserve">I have read </w:t>
      </w:r>
      <w:r w:rsidR="007557FB">
        <w:rPr>
          <w:rFonts w:cs="Times New Roman"/>
        </w:rPr>
        <w:t>m</w:t>
      </w:r>
      <w:r w:rsidRPr="006A3EA9">
        <w:rPr>
          <w:rFonts w:cs="Times New Roman"/>
        </w:rPr>
        <w:t>y Bible too much, I have thought of God too much, I have prayed too much, I have been too careful about my soul.</w:t>
      </w:r>
      <w:r w:rsidR="0024638C">
        <w:rPr>
          <w:rFonts w:cs="Times New Roman"/>
        </w:rPr>
        <w:t>”</w:t>
      </w:r>
      <w:r w:rsidRPr="006A3EA9">
        <w:rPr>
          <w:rFonts w:cs="Times New Roman"/>
        </w:rPr>
        <w:t xml:space="preserve"> Oh, no</w:t>
      </w:r>
      <w:r w:rsidR="0024638C">
        <w:rPr>
          <w:rFonts w:cs="Times New Roman"/>
        </w:rPr>
        <w:t>!</w:t>
      </w:r>
      <w:r w:rsidRPr="006A3EA9">
        <w:rPr>
          <w:rFonts w:cs="Times New Roman"/>
        </w:rPr>
        <w:t xml:space="preserve"> The people of God would always say,</w:t>
      </w:r>
      <w:r w:rsidR="0024638C">
        <w:rPr>
          <w:rFonts w:cs="Times New Roman"/>
        </w:rPr>
        <w:t xml:space="preserve"> “</w:t>
      </w:r>
      <w:r w:rsidRPr="006A3EA9">
        <w:rPr>
          <w:rFonts w:cs="Times New Roman"/>
        </w:rPr>
        <w:t>Had I my life over again, I would walk far more closely with God than ever I have done. I am sorry that I have not served God better, but I am not sorry that I have served Him. The way of Christ may have its cross. But it is a way of pleasantness, and a path of peace.</w:t>
      </w:r>
      <w:r w:rsidR="0024638C">
        <w:rPr>
          <w:rFonts w:cs="Times New Roman"/>
        </w:rPr>
        <w:t>”</w:t>
      </w:r>
      <w:r w:rsidRPr="006A3EA9">
        <w:rPr>
          <w:rFonts w:cs="Times New Roman"/>
        </w:rPr>
        <w:t xml:space="preserve"> Surely that fact alone speaks volumes. It is a fact that clinches every argument which I have already advanced. Surely it is </w:t>
      </w:r>
      <w:r w:rsidR="00D10232" w:rsidRPr="006A3EA9">
        <w:rPr>
          <w:rFonts w:cs="Times New Roman"/>
        </w:rPr>
        <w:t>worthwhile</w:t>
      </w:r>
      <w:r w:rsidRPr="006A3EA9">
        <w:rPr>
          <w:rFonts w:cs="Times New Roman"/>
        </w:rPr>
        <w:t xml:space="preserve"> for a man to repent. There are encouragements. The impenitent man is without excuse.</w:t>
      </w:r>
    </w:p>
    <w:p w:rsidR="006A3EA9" w:rsidRDefault="006A3EA9" w:rsidP="006A3EA9">
      <w:pPr>
        <w:spacing w:after="0" w:line="276" w:lineRule="auto"/>
        <w:ind w:firstLine="284"/>
        <w:jc w:val="both"/>
        <w:rPr>
          <w:rFonts w:cs="Times New Roman"/>
        </w:rPr>
      </w:pPr>
    </w:p>
    <w:p w:rsidR="009D3283" w:rsidRPr="006A3EA9" w:rsidRDefault="009D3283" w:rsidP="006A3EA9">
      <w:pPr>
        <w:spacing w:after="0" w:line="276" w:lineRule="auto"/>
        <w:ind w:firstLine="284"/>
        <w:jc w:val="both"/>
        <w:rPr>
          <w:rFonts w:cs="Times New Roman"/>
        </w:rPr>
      </w:pPr>
      <w:r w:rsidRPr="006A3EA9">
        <w:rPr>
          <w:rFonts w:cs="Times New Roman"/>
        </w:rPr>
        <w:t>And now, I have brought before my readers the three points which I proposed at the outset of this paper to con</w:t>
      </w:r>
      <w:r w:rsidRPr="006A3EA9">
        <w:rPr>
          <w:rFonts w:cs="Times New Roman"/>
        </w:rPr>
        <w:softHyphen/>
        <w:t xml:space="preserve">sider. I have shown you the nature of </w:t>
      </w:r>
      <w:r w:rsidRPr="006A3EA9">
        <w:rPr>
          <w:rFonts w:cs="Times New Roman"/>
        </w:rPr>
        <w:lastRenderedPageBreak/>
        <w:t>repentance toward God—the necessity of repentance—and the encourage</w:t>
      </w:r>
      <w:r w:rsidRPr="006A3EA9">
        <w:rPr>
          <w:rFonts w:cs="Times New Roman"/>
        </w:rPr>
        <w:softHyphen/>
        <w:t>ments to repentance. It only remains to conclude this paper by a few words of practical affectionate application to the souls of all who read it.</w:t>
      </w:r>
    </w:p>
    <w:p w:rsidR="009D3283" w:rsidRPr="006A3EA9" w:rsidRDefault="009D3283" w:rsidP="006A3EA9">
      <w:pPr>
        <w:spacing w:after="0" w:line="276" w:lineRule="auto"/>
        <w:ind w:firstLine="284"/>
        <w:jc w:val="both"/>
        <w:rPr>
          <w:rFonts w:cs="Times New Roman"/>
        </w:rPr>
      </w:pPr>
      <w:r w:rsidRPr="006A3EA9">
        <w:rPr>
          <w:rFonts w:cs="Times New Roman"/>
        </w:rPr>
        <w:t xml:space="preserve">(1) My first word shall be </w:t>
      </w:r>
      <w:r w:rsidRPr="006A3EA9">
        <w:rPr>
          <w:rFonts w:cs="Times New Roman"/>
          <w:i/>
          <w:iCs/>
        </w:rPr>
        <w:t xml:space="preserve">a word of warning. </w:t>
      </w:r>
      <w:r w:rsidRPr="006A3EA9">
        <w:rPr>
          <w:rFonts w:cs="Times New Roman"/>
        </w:rPr>
        <w:t>I offer</w:t>
      </w:r>
      <w:r w:rsidR="006A3EA9">
        <w:rPr>
          <w:rFonts w:cs="Times New Roman"/>
        </w:rPr>
        <w:t xml:space="preserve"> </w:t>
      </w:r>
      <w:r w:rsidRPr="006A3EA9">
        <w:rPr>
          <w:rFonts w:cs="Times New Roman"/>
        </w:rPr>
        <w:t>an affectionate warning to every impenitent soul into whose hands this volume may fall. I cannot for a moment suppose that all who read its pages are truly repentant toward God, and lively believers in Jesus Christ. I dare not think it.—I cannot think it. And my first word shall be a word o</w:t>
      </w:r>
      <w:r w:rsidR="007557FB">
        <w:rPr>
          <w:rFonts w:cs="Times New Roman"/>
        </w:rPr>
        <w:t>f warning,—tender, affectionate</w:t>
      </w:r>
      <w:r w:rsidRPr="006A3EA9">
        <w:rPr>
          <w:rFonts w:cs="Times New Roman"/>
        </w:rPr>
        <w:t xml:space="preserve"> warning,—to all impenitent and unconverted people who may happen to read this paper.</w:t>
      </w:r>
    </w:p>
    <w:p w:rsidR="009D3283" w:rsidRPr="006A3EA9" w:rsidRDefault="009D3283" w:rsidP="006A3EA9">
      <w:pPr>
        <w:spacing w:after="0" w:line="276" w:lineRule="auto"/>
        <w:ind w:firstLine="284"/>
        <w:jc w:val="both"/>
        <w:rPr>
          <w:rFonts w:cs="Times New Roman"/>
        </w:rPr>
      </w:pPr>
      <w:r w:rsidRPr="006A3EA9">
        <w:rPr>
          <w:rFonts w:cs="Times New Roman"/>
        </w:rPr>
        <w:t>What stronger warning can I give you than that which my text contains</w:t>
      </w:r>
      <w:r w:rsidR="0024638C">
        <w:rPr>
          <w:rFonts w:cs="Times New Roman"/>
        </w:rPr>
        <w:t>?</w:t>
      </w:r>
      <w:r w:rsidRPr="006A3EA9">
        <w:rPr>
          <w:rFonts w:cs="Times New Roman"/>
        </w:rPr>
        <w:t xml:space="preserve"> What words can I use more solemn and more heart-searching than the words of my Lord and Master</w:t>
      </w:r>
      <w:r w:rsidR="0024638C">
        <w:rPr>
          <w:rFonts w:cs="Times New Roman"/>
        </w:rPr>
        <w:t>: “</w:t>
      </w:r>
      <w:r w:rsidRPr="006A3EA9">
        <w:rPr>
          <w:rFonts w:cs="Times New Roman"/>
        </w:rPr>
        <w:t>Except ye repent, ye shall all likewise perish</w:t>
      </w:r>
      <w:r w:rsidR="007557FB">
        <w:rPr>
          <w:rFonts w:cs="Times New Roman"/>
        </w:rPr>
        <w:t>”</w:t>
      </w:r>
      <w:r w:rsidR="0024638C">
        <w:rPr>
          <w:rFonts w:cs="Times New Roman"/>
        </w:rPr>
        <w:t>?</w:t>
      </w:r>
      <w:r w:rsidRPr="006A3EA9">
        <w:rPr>
          <w:rFonts w:cs="Times New Roman"/>
        </w:rPr>
        <w:t xml:space="preserve"> Yes</w:t>
      </w:r>
      <w:r w:rsidR="0024638C">
        <w:rPr>
          <w:rFonts w:cs="Times New Roman"/>
        </w:rPr>
        <w:t>!</w:t>
      </w:r>
      <w:r w:rsidRPr="006A3EA9">
        <w:rPr>
          <w:rFonts w:cs="Times New Roman"/>
        </w:rPr>
        <w:t xml:space="preserve"> you who are reading, and, as you read, know you are not yet at peace with God,—you who are halting, lingering, undecided, in religion you are the man to whom the words of the text should come with power</w:t>
      </w:r>
      <w:r w:rsidR="0024638C">
        <w:rPr>
          <w:rFonts w:cs="Times New Roman"/>
        </w:rPr>
        <w:t>: “</w:t>
      </w:r>
      <w:r w:rsidRPr="006A3EA9">
        <w:rPr>
          <w:rFonts w:cs="Times New Roman"/>
        </w:rPr>
        <w:t>Except thou repentest, thou,</w:t>
      </w:r>
      <w:r w:rsidR="007557FB">
        <w:rPr>
          <w:rFonts w:cs="Times New Roman"/>
        </w:rPr>
        <w:t xml:space="preserve">” </w:t>
      </w:r>
      <w:r w:rsidRPr="006A3EA9">
        <w:rPr>
          <w:rFonts w:cs="Times New Roman"/>
        </w:rPr>
        <w:t xml:space="preserve">even thou, </w:t>
      </w:r>
      <w:r w:rsidR="0024638C">
        <w:rPr>
          <w:rFonts w:cs="Times New Roman"/>
        </w:rPr>
        <w:t>“</w:t>
      </w:r>
      <w:r w:rsidRPr="006A3EA9">
        <w:rPr>
          <w:rFonts w:cs="Times New Roman"/>
        </w:rPr>
        <w:t>shalt perish.</w:t>
      </w:r>
      <w:r w:rsidR="0024638C">
        <w:rPr>
          <w:rFonts w:cs="Times New Roman"/>
        </w:rPr>
        <w:t>”</w:t>
      </w:r>
    </w:p>
    <w:p w:rsidR="009D3283" w:rsidRPr="006A3EA9" w:rsidRDefault="009D3283" w:rsidP="006A3EA9">
      <w:pPr>
        <w:spacing w:after="0" w:line="276" w:lineRule="auto"/>
        <w:ind w:firstLine="284"/>
        <w:jc w:val="both"/>
        <w:rPr>
          <w:rFonts w:cs="Times New Roman"/>
        </w:rPr>
      </w:pPr>
      <w:r w:rsidRPr="006A3EA9">
        <w:rPr>
          <w:rFonts w:cs="Times New Roman"/>
        </w:rPr>
        <w:t>Oh, think what awful words are these</w:t>
      </w:r>
      <w:r w:rsidR="0024638C">
        <w:rPr>
          <w:rFonts w:cs="Times New Roman"/>
        </w:rPr>
        <w:t>!</w:t>
      </w:r>
      <w:r w:rsidRPr="006A3EA9">
        <w:rPr>
          <w:rFonts w:cs="Times New Roman"/>
        </w:rPr>
        <w:t xml:space="preserve"> Who can measure out the full amount of what they contain? </w:t>
      </w:r>
      <w:r w:rsidR="0024638C">
        <w:rPr>
          <w:rFonts w:cs="Times New Roman"/>
        </w:rPr>
        <w:t>“</w:t>
      </w:r>
      <w:r w:rsidRPr="006A3EA9">
        <w:rPr>
          <w:rFonts w:cs="Times New Roman"/>
        </w:rPr>
        <w:t>Shall perish</w:t>
      </w:r>
      <w:r w:rsidR="0024638C">
        <w:rPr>
          <w:rFonts w:cs="Times New Roman"/>
        </w:rPr>
        <w:t>!”</w:t>
      </w:r>
      <w:r w:rsidRPr="006A3EA9">
        <w:rPr>
          <w:rFonts w:cs="Times New Roman"/>
        </w:rPr>
        <w:t xml:space="preserve"> Perish in body,—perish in soul,—perish misera</w:t>
      </w:r>
      <w:r w:rsidRPr="006A3EA9">
        <w:rPr>
          <w:rFonts w:cs="Times New Roman"/>
        </w:rPr>
        <w:softHyphen/>
        <w:t>bly at last in hell</w:t>
      </w:r>
      <w:r w:rsidR="0024638C">
        <w:rPr>
          <w:rFonts w:cs="Times New Roman"/>
        </w:rPr>
        <w:t>!</w:t>
      </w:r>
      <w:r w:rsidRPr="006A3EA9">
        <w:rPr>
          <w:rFonts w:cs="Times New Roman"/>
        </w:rPr>
        <w:t xml:space="preserve"> I dare not attempt to paint the horrors of that thought. The worm that never dies, the fire that is not quenched, the blackness of darkness forever, the hopeless prison, the bottomless pit, the lake that burns with fire and brimstone,—all, all are but feeble emblems of the reality of hell. And to this hell all im</w:t>
      </w:r>
      <w:r w:rsidRPr="006A3EA9">
        <w:rPr>
          <w:rFonts w:cs="Times New Roman"/>
        </w:rPr>
        <w:softHyphen/>
        <w:t>penitent people are daily travelling! Yes: from churches and chapels,—from rich men</w:t>
      </w:r>
      <w:r w:rsidR="0024638C">
        <w:rPr>
          <w:rFonts w:cs="Times New Roman"/>
        </w:rPr>
        <w:t>’</w:t>
      </w:r>
      <w:r w:rsidRPr="006A3EA9">
        <w:rPr>
          <w:rFonts w:cs="Times New Roman"/>
        </w:rPr>
        <w:t>s drawing rooms and poor men</w:t>
      </w:r>
      <w:r w:rsidR="0024638C">
        <w:rPr>
          <w:rFonts w:cs="Times New Roman"/>
        </w:rPr>
        <w:t>’</w:t>
      </w:r>
      <w:r w:rsidRPr="006A3EA9">
        <w:rPr>
          <w:rFonts w:cs="Times New Roman"/>
        </w:rPr>
        <w:t>s cottages,—from the midst of knowledge, wealth, and respectability, all who will not repent are certainly travelling towards hell.</w:t>
      </w:r>
      <w:r w:rsidR="0024638C">
        <w:rPr>
          <w:rFonts w:cs="Times New Roman"/>
        </w:rPr>
        <w:t xml:space="preserve"> “</w:t>
      </w:r>
      <w:r w:rsidRPr="006A3EA9">
        <w:rPr>
          <w:rFonts w:cs="Times New Roman"/>
        </w:rPr>
        <w:t>Except ye repent, ye shall all perish.</w:t>
      </w:r>
      <w:r w:rsidR="0024638C">
        <w:rPr>
          <w:rFonts w:cs="Times New Roman"/>
        </w:rPr>
        <w:t>”</w:t>
      </w:r>
    </w:p>
    <w:p w:rsidR="009D3283" w:rsidRPr="006A3EA9" w:rsidRDefault="009D3283" w:rsidP="006A3EA9">
      <w:pPr>
        <w:spacing w:after="0" w:line="276" w:lineRule="auto"/>
        <w:ind w:firstLine="284"/>
        <w:jc w:val="both"/>
        <w:rPr>
          <w:rFonts w:cs="Times New Roman"/>
        </w:rPr>
      </w:pPr>
      <w:r w:rsidRPr="006A3EA9">
        <w:rPr>
          <w:rFonts w:cs="Times New Roman"/>
        </w:rPr>
        <w:t xml:space="preserve">Think how great is </w:t>
      </w:r>
      <w:r w:rsidRPr="006A3EA9">
        <w:rPr>
          <w:rFonts w:cs="Times New Roman"/>
          <w:i/>
          <w:iCs/>
        </w:rPr>
        <w:t>your danger</w:t>
      </w:r>
      <w:r w:rsidR="0024638C">
        <w:rPr>
          <w:rFonts w:cs="Times New Roman"/>
          <w:i/>
          <w:iCs/>
        </w:rPr>
        <w:t>!</w:t>
      </w:r>
      <w:r w:rsidRPr="006A3EA9">
        <w:rPr>
          <w:rFonts w:cs="Times New Roman"/>
          <w:i/>
          <w:iCs/>
        </w:rPr>
        <w:t xml:space="preserve"> </w:t>
      </w:r>
      <w:r w:rsidRPr="006A3EA9">
        <w:rPr>
          <w:rFonts w:cs="Times New Roman"/>
        </w:rPr>
        <w:t>Where are your sins, your many sins? You know you are a sinner. You must be aware of it. It is vain to pretend you have committed no sins. And w</w:t>
      </w:r>
      <w:r w:rsidR="007557FB">
        <w:rPr>
          <w:rFonts w:cs="Times New Roman"/>
        </w:rPr>
        <w:t>here are your sins, if you have</w:t>
      </w:r>
      <w:r w:rsidRPr="006A3EA9">
        <w:rPr>
          <w:rFonts w:cs="Times New Roman"/>
        </w:rPr>
        <w:t xml:space="preserve"> never yet repented, never mourned for sin, never confessed sin, never fled to Christ, and never found pardon through Christ</w:t>
      </w:r>
      <w:r w:rsidR="0024638C">
        <w:rPr>
          <w:rFonts w:cs="Times New Roman"/>
        </w:rPr>
        <w:t>’</w:t>
      </w:r>
      <w:r w:rsidRPr="006A3EA9">
        <w:rPr>
          <w:rFonts w:cs="Times New Roman"/>
        </w:rPr>
        <w:t>s blood</w:t>
      </w:r>
      <w:r w:rsidR="0024638C">
        <w:rPr>
          <w:rFonts w:cs="Times New Roman"/>
        </w:rPr>
        <w:t>?</w:t>
      </w:r>
      <w:r w:rsidRPr="006A3EA9">
        <w:rPr>
          <w:rFonts w:cs="Times New Roman"/>
        </w:rPr>
        <w:t xml:space="preserve"> Oh, take heed to yourself.—The pit opens her mouth for you. The devil is saying of you,</w:t>
      </w:r>
      <w:r w:rsidR="0024638C">
        <w:rPr>
          <w:rFonts w:cs="Times New Roman"/>
        </w:rPr>
        <w:t xml:space="preserve"> “</w:t>
      </w:r>
      <w:r w:rsidRPr="006A3EA9">
        <w:rPr>
          <w:rFonts w:cs="Times New Roman"/>
        </w:rPr>
        <w:t>He will be mine.</w:t>
      </w:r>
      <w:r w:rsidR="0024638C">
        <w:rPr>
          <w:rFonts w:cs="Times New Roman"/>
        </w:rPr>
        <w:t>”</w:t>
      </w:r>
      <w:r w:rsidRPr="006A3EA9">
        <w:rPr>
          <w:rFonts w:cs="Times New Roman"/>
        </w:rPr>
        <w:t xml:space="preserve"> Take heed to yourself. Remember the words of the text: </w:t>
      </w:r>
      <w:r w:rsidR="0024638C">
        <w:rPr>
          <w:rFonts w:cs="Times New Roman"/>
        </w:rPr>
        <w:t>“</w:t>
      </w:r>
      <w:r w:rsidRPr="006A3EA9">
        <w:rPr>
          <w:rFonts w:cs="Times New Roman"/>
        </w:rPr>
        <w:t>Except ye repent, ye shall all likewise perish.</w:t>
      </w:r>
      <w:r w:rsidR="0024638C">
        <w:rPr>
          <w:rFonts w:cs="Times New Roman"/>
        </w:rPr>
        <w:t>”</w:t>
      </w:r>
      <w:r w:rsidRPr="006A3EA9">
        <w:rPr>
          <w:rFonts w:cs="Times New Roman"/>
        </w:rPr>
        <w:t xml:space="preserve"> They are not my words, but Christ</w:t>
      </w:r>
      <w:r w:rsidR="0024638C">
        <w:rPr>
          <w:rFonts w:cs="Times New Roman"/>
        </w:rPr>
        <w:t>’</w:t>
      </w:r>
      <w:r w:rsidRPr="006A3EA9">
        <w:rPr>
          <w:rFonts w:cs="Times New Roman"/>
        </w:rPr>
        <w:t>s words. It is not my saying, but Christ</w:t>
      </w:r>
      <w:r w:rsidR="0024638C">
        <w:rPr>
          <w:rFonts w:cs="Times New Roman"/>
        </w:rPr>
        <w:t>’</w:t>
      </w:r>
      <w:r w:rsidRPr="006A3EA9">
        <w:rPr>
          <w:rFonts w:cs="Times New Roman"/>
        </w:rPr>
        <w:t>s saying. Christ says it—Christ, the merciful</w:t>
      </w:r>
      <w:r w:rsidR="0024638C">
        <w:rPr>
          <w:rFonts w:cs="Times New Roman"/>
        </w:rPr>
        <w:t>:</w:t>
      </w:r>
      <w:r w:rsidRPr="006A3EA9">
        <w:rPr>
          <w:rFonts w:cs="Times New Roman"/>
        </w:rPr>
        <w:t xml:space="preserve"> Christ, the gracious,—</w:t>
      </w:r>
      <w:r w:rsidR="007557FB">
        <w:rPr>
          <w:rFonts w:cs="Times New Roman"/>
        </w:rPr>
        <w:t>“</w:t>
      </w:r>
      <w:r w:rsidRPr="006A3EA9">
        <w:rPr>
          <w:rFonts w:cs="Times New Roman"/>
        </w:rPr>
        <w:t>Except thou repentest, thou wilt certainly perish.</w:t>
      </w:r>
      <w:r w:rsidR="0024638C">
        <w:rPr>
          <w:rFonts w:cs="Times New Roman"/>
        </w:rPr>
        <w:t>”</w:t>
      </w:r>
    </w:p>
    <w:p w:rsidR="009D3283" w:rsidRPr="006A3EA9" w:rsidRDefault="009D3283" w:rsidP="006A3EA9">
      <w:pPr>
        <w:spacing w:after="0" w:line="276" w:lineRule="auto"/>
        <w:ind w:firstLine="284"/>
        <w:jc w:val="both"/>
        <w:rPr>
          <w:rFonts w:cs="Times New Roman"/>
        </w:rPr>
      </w:pPr>
      <w:r w:rsidRPr="006A3EA9">
        <w:rPr>
          <w:rFonts w:cs="Times New Roman"/>
        </w:rPr>
        <w:t xml:space="preserve">Think again of your guilt.—Yes, I say, deliberately, think of </w:t>
      </w:r>
      <w:r w:rsidRPr="006A3EA9">
        <w:rPr>
          <w:rFonts w:cs="Times New Roman"/>
          <w:i/>
          <w:iCs/>
        </w:rPr>
        <w:t xml:space="preserve">your guilt. </w:t>
      </w:r>
      <w:r w:rsidRPr="006A3EA9">
        <w:rPr>
          <w:rFonts w:cs="Times New Roman"/>
        </w:rPr>
        <w:t xml:space="preserve">It is guilt when a man does not repent. We are responsible and accountable to </w:t>
      </w:r>
      <w:r w:rsidRPr="006A3EA9">
        <w:rPr>
          <w:rFonts w:cs="Times New Roman"/>
        </w:rPr>
        <w:lastRenderedPageBreak/>
        <w:t>God for repentance. It is vain to say we are not. What does St. Paul say to the Athenians</w:t>
      </w:r>
      <w:r w:rsidR="0024638C">
        <w:rPr>
          <w:rFonts w:cs="Times New Roman"/>
        </w:rPr>
        <w:t>: “</w:t>
      </w:r>
      <w:r w:rsidRPr="006A3EA9">
        <w:rPr>
          <w:rFonts w:cs="Times New Roman"/>
        </w:rPr>
        <w:t>God commandeth all men everywhere to repent.</w:t>
      </w:r>
      <w:r w:rsidR="0024638C">
        <w:rPr>
          <w:rFonts w:cs="Times New Roman"/>
        </w:rPr>
        <w:t>”</w:t>
      </w:r>
      <w:r w:rsidRPr="006A3EA9">
        <w:rPr>
          <w:rFonts w:cs="Times New Roman"/>
        </w:rPr>
        <w:t xml:space="preserve"> (Acts xvii. 30.) What does our Lord say of Chorazin and Bethsaida</w:t>
      </w:r>
      <w:r w:rsidR="0024638C">
        <w:rPr>
          <w:rFonts w:cs="Times New Roman"/>
        </w:rPr>
        <w:t>?</w:t>
      </w:r>
      <w:r w:rsidRPr="006A3EA9">
        <w:rPr>
          <w:rFonts w:cs="Times New Roman"/>
        </w:rPr>
        <w:t xml:space="preserve"> Why were they so guilty? Why was their position in hell to be so intolerable? Because they would not repent and believe.—It is the express testimony of the Son of God that the impenitent man who has been called to repentance, and refused to obey the call, is more guilty than the man who has never been urged to repent.</w:t>
      </w:r>
    </w:p>
    <w:p w:rsidR="009D3283" w:rsidRPr="006A3EA9" w:rsidRDefault="009D3283" w:rsidP="006A3EA9">
      <w:pPr>
        <w:spacing w:after="0" w:line="276" w:lineRule="auto"/>
        <w:ind w:firstLine="284"/>
        <w:jc w:val="both"/>
        <w:rPr>
          <w:rFonts w:cs="Times New Roman"/>
        </w:rPr>
      </w:pPr>
      <w:r w:rsidRPr="006A3EA9">
        <w:rPr>
          <w:rFonts w:cs="Times New Roman"/>
        </w:rPr>
        <w:t xml:space="preserve">Think again of </w:t>
      </w:r>
      <w:r w:rsidRPr="006A3EA9">
        <w:rPr>
          <w:rFonts w:cs="Times New Roman"/>
          <w:i/>
          <w:iCs/>
        </w:rPr>
        <w:t xml:space="preserve">the folly </w:t>
      </w:r>
      <w:r w:rsidRPr="006A3EA9">
        <w:rPr>
          <w:rFonts w:cs="Times New Roman"/>
        </w:rPr>
        <w:t>of remaining an impenitent man! Yes, I say the folly. The world you cleave to is melting beneath your feet already. What will bank-notes do for you in the life to come</w:t>
      </w:r>
      <w:r w:rsidR="0024638C">
        <w:rPr>
          <w:rFonts w:cs="Times New Roman"/>
        </w:rPr>
        <w:t>?</w:t>
      </w:r>
      <w:r w:rsidRPr="006A3EA9">
        <w:rPr>
          <w:rFonts w:cs="Times New Roman"/>
        </w:rPr>
        <w:t xml:space="preserve"> What will your gold be worth to you a hundred years hence</w:t>
      </w:r>
      <w:r w:rsidR="0024638C">
        <w:rPr>
          <w:rFonts w:cs="Times New Roman"/>
        </w:rPr>
        <w:t>?</w:t>
      </w:r>
      <w:r w:rsidRPr="006A3EA9">
        <w:rPr>
          <w:rFonts w:cs="Times New Roman"/>
        </w:rPr>
        <w:t xml:space="preserve"> When your last hour comes, what can all the gold in the globe do for you, if you die an impenitent man</w:t>
      </w:r>
      <w:r w:rsidR="0024638C">
        <w:rPr>
          <w:rFonts w:cs="Times New Roman"/>
        </w:rPr>
        <w:t>?</w:t>
      </w:r>
      <w:r w:rsidRPr="006A3EA9">
        <w:rPr>
          <w:rFonts w:cs="Times New Roman"/>
        </w:rPr>
        <w:t xml:space="preserve"> You live for the world, perhaps, now. You strive hard and furiously to be suc</w:t>
      </w:r>
      <w:r w:rsidRPr="006A3EA9">
        <w:rPr>
          <w:rFonts w:cs="Times New Roman"/>
        </w:rPr>
        <w:softHyphen/>
        <w:t>cessful in business. You compass sea and land to add acre to acre, or accumulate stock in the funds. You do all you can to get money, to amass riches, to make yourself com</w:t>
      </w:r>
      <w:r w:rsidRPr="006A3EA9">
        <w:rPr>
          <w:rFonts w:cs="Times New Roman"/>
        </w:rPr>
        <w:softHyphen/>
        <w:t>fortable, to have pleasure, to leave something for wife and children when you die. But, oh, remember</w:t>
      </w:r>
      <w:r w:rsidR="0024638C">
        <w:rPr>
          <w:rFonts w:cs="Times New Roman"/>
        </w:rPr>
        <w:t>!</w:t>
      </w:r>
      <w:r w:rsidRPr="006A3EA9">
        <w:rPr>
          <w:rFonts w:cs="Times New Roman"/>
        </w:rPr>
        <w:t xml:space="preserve"> Remember, if you have not got the grace of God and true repentance, you are a poor man, a pauper in the sight of God.</w:t>
      </w:r>
    </w:p>
    <w:p w:rsidR="009D3283" w:rsidRPr="006A3EA9" w:rsidRDefault="009D3283" w:rsidP="006A3EA9">
      <w:pPr>
        <w:spacing w:after="0" w:line="276" w:lineRule="auto"/>
        <w:ind w:firstLine="284"/>
        <w:jc w:val="both"/>
        <w:rPr>
          <w:rFonts w:cs="Times New Roman"/>
        </w:rPr>
      </w:pPr>
      <w:r w:rsidRPr="006A3EA9">
        <w:rPr>
          <w:rFonts w:cs="Times New Roman"/>
        </w:rPr>
        <w:t>I shall never forget the effect produced upon my own mind when I read some years ago of that fearful shipwreck, the loss of the Central America, a great steamer which was lost on the voyage from Havannah to New York. That steamer was bringing home from California three or four hundred gold-diggers. They had all got their gold, and were coming home, proposing to spend their latter days in ease in their own country. But man proposes and God disposes.</w:t>
      </w:r>
    </w:p>
    <w:p w:rsidR="009D3283" w:rsidRPr="006A3EA9" w:rsidRDefault="009D3283" w:rsidP="006A3EA9">
      <w:pPr>
        <w:spacing w:after="0" w:line="276" w:lineRule="auto"/>
        <w:ind w:firstLine="284"/>
        <w:jc w:val="both"/>
        <w:rPr>
          <w:rFonts w:cs="Times New Roman"/>
        </w:rPr>
      </w:pPr>
      <w:r w:rsidRPr="006A3EA9">
        <w:rPr>
          <w:rFonts w:cs="Times New Roman"/>
        </w:rPr>
        <w:t>About four-and-twenty hours after the Central America left Havanna, a mighty storm arose. Three or four heavy seas in succession struck the ship, and seriously damaged her. The engines became disabled and useless, and she fell off into the trough of the sea. She sprung a leak, and in spite of every effort the ship began to fill. And after a while, when all on board had pumped and baled, and baled and pumped, until they were exhausted, it became plain that the Central America, with her three or four hundred passengers and all her crew, was likely to go down into the deep, deep sea, and carry nearly all on board with her. The crew launched the only boats they had. They placed the women passengers in these boats, with just a sufficient complement of sailors to manage them. All honour be to them for their kind feeling to the weak and defenceless at a time like that</w:t>
      </w:r>
      <w:r w:rsidR="0024638C">
        <w:rPr>
          <w:rFonts w:cs="Times New Roman"/>
        </w:rPr>
        <w:t>!</w:t>
      </w:r>
      <w:r w:rsidRPr="006A3EA9">
        <w:rPr>
          <w:rFonts w:cs="Times New Roman"/>
        </w:rPr>
        <w:t xml:space="preserve"> The boats put off from the vessel; but there were left behind two or three hundred people, many of them gold-diggers, when the Central America went down. One who left the ship in one of the last boats which took the women, described what he saw in the cabin </w:t>
      </w:r>
      <w:r w:rsidRPr="006A3EA9">
        <w:rPr>
          <w:rFonts w:cs="Times New Roman"/>
        </w:rPr>
        <w:lastRenderedPageBreak/>
        <w:t xml:space="preserve">of the steamer when all hope was gone, and the great ship was about to go down. Men took out their gold. One said, holding his leather bag, containing his long-toiled-for accumulations, </w:t>
      </w:r>
      <w:r w:rsidR="0024638C">
        <w:rPr>
          <w:rFonts w:cs="Times New Roman"/>
        </w:rPr>
        <w:t>“</w:t>
      </w:r>
      <w:r w:rsidRPr="006A3EA9">
        <w:rPr>
          <w:rFonts w:cs="Times New Roman"/>
        </w:rPr>
        <w:t>Here</w:t>
      </w:r>
      <w:r w:rsidR="0024638C">
        <w:rPr>
          <w:rFonts w:cs="Times New Roman"/>
        </w:rPr>
        <w:t>:</w:t>
      </w:r>
      <w:r w:rsidRPr="006A3EA9">
        <w:rPr>
          <w:rFonts w:cs="Times New Roman"/>
        </w:rPr>
        <w:t xml:space="preserve"> take it who will! Take it who will. It is no more use to me</w:t>
      </w:r>
      <w:r w:rsidR="0024638C">
        <w:rPr>
          <w:rFonts w:cs="Times New Roman"/>
        </w:rPr>
        <w:t>:</w:t>
      </w:r>
      <w:r w:rsidRPr="006A3EA9">
        <w:rPr>
          <w:rFonts w:cs="Times New Roman"/>
        </w:rPr>
        <w:t xml:space="preserve"> the ship is going down. Take it who will.</w:t>
      </w:r>
      <w:r w:rsidR="0024638C">
        <w:rPr>
          <w:rFonts w:cs="Times New Roman"/>
        </w:rPr>
        <w:t>”</w:t>
      </w:r>
      <w:r w:rsidRPr="006A3EA9">
        <w:rPr>
          <w:rFonts w:cs="Times New Roman"/>
        </w:rPr>
        <w:t xml:space="preserve"> Others took out their gold-dust, and scattered it broadcast over the cabin.</w:t>
      </w:r>
      <w:r w:rsidR="0024638C">
        <w:rPr>
          <w:rFonts w:cs="Times New Roman"/>
        </w:rPr>
        <w:t xml:space="preserve"> “</w:t>
      </w:r>
      <w:r w:rsidRPr="006A3EA9">
        <w:rPr>
          <w:rFonts w:cs="Times New Roman"/>
        </w:rPr>
        <w:t>There,</w:t>
      </w:r>
      <w:r w:rsidR="0024638C">
        <w:rPr>
          <w:rFonts w:cs="Times New Roman"/>
        </w:rPr>
        <w:t>”</w:t>
      </w:r>
      <w:r w:rsidRPr="006A3EA9">
        <w:rPr>
          <w:rFonts w:cs="Times New Roman"/>
        </w:rPr>
        <w:t xml:space="preserve"> they said, </w:t>
      </w:r>
      <w:r w:rsidR="0024638C">
        <w:rPr>
          <w:rFonts w:cs="Times New Roman"/>
        </w:rPr>
        <w:t>“</w:t>
      </w:r>
      <w:r w:rsidRPr="006A3EA9">
        <w:rPr>
          <w:rFonts w:cs="Times New Roman"/>
        </w:rPr>
        <w:t>take it</w:t>
      </w:r>
      <w:r w:rsidR="0024638C">
        <w:rPr>
          <w:rFonts w:cs="Times New Roman"/>
        </w:rPr>
        <w:t>:</w:t>
      </w:r>
      <w:r w:rsidR="00AC5BCC">
        <w:rPr>
          <w:rFonts w:cs="Times New Roman"/>
        </w:rPr>
        <w:t xml:space="preserve"> take it who will!</w:t>
      </w:r>
      <w:r w:rsidRPr="006A3EA9">
        <w:rPr>
          <w:rFonts w:cs="Times New Roman"/>
        </w:rPr>
        <w:t xml:space="preserve"> We are all going down. There is no more chance for us. The gold will do us no good.</w:t>
      </w:r>
      <w:r w:rsidR="0024638C">
        <w:rPr>
          <w:rFonts w:cs="Times New Roman"/>
        </w:rPr>
        <w:t>”</w:t>
      </w:r>
      <w:r w:rsidRPr="006A3EA9">
        <w:rPr>
          <w:rFonts w:cs="Times New Roman"/>
        </w:rPr>
        <w:t xml:space="preserve"> Oh, what a comment that is on the truly valueless nature of riches when a man draws near to God</w:t>
      </w:r>
      <w:r w:rsidR="0024638C">
        <w:rPr>
          <w:rFonts w:cs="Times New Roman"/>
        </w:rPr>
        <w:t>!</w:t>
      </w:r>
      <w:r w:rsidRPr="006A3EA9">
        <w:rPr>
          <w:rFonts w:cs="Times New Roman"/>
        </w:rPr>
        <w:t xml:space="preserve"> </w:t>
      </w:r>
      <w:r w:rsidR="0024638C">
        <w:rPr>
          <w:rFonts w:cs="Times New Roman"/>
        </w:rPr>
        <w:t>“</w:t>
      </w:r>
      <w:r w:rsidRPr="006A3EA9">
        <w:rPr>
          <w:rFonts w:cs="Times New Roman"/>
        </w:rPr>
        <w:t>Riches profit not in the day of wrath, but righteousness delivereth from death.</w:t>
      </w:r>
      <w:r w:rsidR="0024638C">
        <w:rPr>
          <w:rFonts w:cs="Times New Roman"/>
        </w:rPr>
        <w:t>”</w:t>
      </w:r>
      <w:r w:rsidRPr="006A3EA9">
        <w:rPr>
          <w:rFonts w:cs="Times New Roman"/>
        </w:rPr>
        <w:t xml:space="preserve"> (Prov. xi. 4.) Think of your folly,—your folly as well as your danger, your folly as well as your guilt, if you will cleave to your sins. Think of your folly, if you will not hear the warning which I give you this day. In my Master</w:t>
      </w:r>
      <w:r w:rsidR="0024638C">
        <w:rPr>
          <w:rFonts w:cs="Times New Roman"/>
        </w:rPr>
        <w:t>’</w:t>
      </w:r>
      <w:r w:rsidRPr="006A3EA9">
        <w:rPr>
          <w:rFonts w:cs="Times New Roman"/>
        </w:rPr>
        <w:t>s name, I say to you once more,</w:t>
      </w:r>
      <w:r w:rsidR="0024638C">
        <w:rPr>
          <w:rFonts w:cs="Times New Roman"/>
        </w:rPr>
        <w:t xml:space="preserve"> “</w:t>
      </w:r>
      <w:r w:rsidRPr="006A3EA9">
        <w:rPr>
          <w:rFonts w:cs="Times New Roman"/>
        </w:rPr>
        <w:t>Except thou repentest,</w:t>
      </w:r>
      <w:r w:rsidR="0024638C">
        <w:rPr>
          <w:rFonts w:cs="Times New Roman"/>
        </w:rPr>
        <w:t>”</w:t>
      </w:r>
      <w:r w:rsidRPr="006A3EA9">
        <w:rPr>
          <w:rFonts w:cs="Times New Roman"/>
        </w:rPr>
        <w:t xml:space="preserve"> thou, even thou who art reading this paper,</w:t>
      </w:r>
      <w:r w:rsidR="0024638C">
        <w:rPr>
          <w:rFonts w:cs="Times New Roman"/>
        </w:rPr>
        <w:t xml:space="preserve"> “</w:t>
      </w:r>
      <w:r w:rsidRPr="006A3EA9">
        <w:rPr>
          <w:rFonts w:cs="Times New Roman"/>
        </w:rPr>
        <w:t>thou shalt likewise perish.</w:t>
      </w:r>
      <w:r w:rsidR="0024638C">
        <w:rPr>
          <w:rFonts w:cs="Times New Roman"/>
        </w:rPr>
        <w:t>”</w:t>
      </w:r>
    </w:p>
    <w:p w:rsidR="009D3283" w:rsidRPr="006A3EA9" w:rsidRDefault="009D3283" w:rsidP="006A3EA9">
      <w:pPr>
        <w:spacing w:after="0" w:line="276" w:lineRule="auto"/>
        <w:ind w:firstLine="284"/>
        <w:jc w:val="both"/>
        <w:rPr>
          <w:rFonts w:cs="Times New Roman"/>
        </w:rPr>
      </w:pPr>
      <w:r w:rsidRPr="006A3EA9">
        <w:rPr>
          <w:rFonts w:cs="Times New Roman"/>
        </w:rPr>
        <w:t xml:space="preserve">(2) My second word of application shall be an </w:t>
      </w:r>
      <w:r w:rsidRPr="006A3EA9">
        <w:rPr>
          <w:rFonts w:cs="Times New Roman"/>
          <w:i/>
          <w:iCs/>
        </w:rPr>
        <w:t>invita</w:t>
      </w:r>
      <w:r w:rsidRPr="006A3EA9">
        <w:rPr>
          <w:rFonts w:cs="Times New Roman"/>
          <w:i/>
          <w:iCs/>
        </w:rPr>
        <w:softHyphen/>
        <w:t xml:space="preserve">tion to all who feel their sins and desire to repent, and yet know not what to do. </w:t>
      </w:r>
      <w:r w:rsidRPr="006A3EA9">
        <w:rPr>
          <w:rFonts w:cs="Times New Roman"/>
        </w:rPr>
        <w:t>I give it broadly and fully to all who ask me,</w:t>
      </w:r>
      <w:r w:rsidR="0024638C">
        <w:rPr>
          <w:rFonts w:cs="Times New Roman"/>
        </w:rPr>
        <w:t xml:space="preserve"> “</w:t>
      </w:r>
      <w:r w:rsidRPr="006A3EA9">
        <w:rPr>
          <w:rFonts w:cs="Times New Roman"/>
        </w:rPr>
        <w:t>What shall I do, this very day, if I am to take your advice</w:t>
      </w:r>
      <w:r w:rsidR="0024638C">
        <w:rPr>
          <w:rFonts w:cs="Times New Roman"/>
        </w:rPr>
        <w:t>?</w:t>
      </w:r>
      <w:r w:rsidR="00AC5BCC">
        <w:rPr>
          <w:rFonts w:cs="Times New Roman"/>
        </w:rPr>
        <w:t>”</w:t>
      </w:r>
      <w:r w:rsidR="0024638C">
        <w:rPr>
          <w:rFonts w:cs="Times New Roman"/>
        </w:rPr>
        <w:t xml:space="preserve"> </w:t>
      </w:r>
      <w:r w:rsidRPr="006A3EA9">
        <w:rPr>
          <w:rFonts w:cs="Times New Roman"/>
        </w:rPr>
        <w:t>I answer that question without any hesitation. I say to you, in my Master</w:t>
      </w:r>
      <w:r w:rsidR="0024638C">
        <w:rPr>
          <w:rFonts w:cs="Times New Roman"/>
        </w:rPr>
        <w:t>’</w:t>
      </w:r>
      <w:r w:rsidRPr="006A3EA9">
        <w:rPr>
          <w:rFonts w:cs="Times New Roman"/>
        </w:rPr>
        <w:t>s name, Repent, Repent, Repent this very day. Repent without delay.</w:t>
      </w:r>
    </w:p>
    <w:p w:rsidR="009D3283" w:rsidRPr="006A3EA9" w:rsidRDefault="009D3283" w:rsidP="006A3EA9">
      <w:pPr>
        <w:spacing w:after="0" w:line="276" w:lineRule="auto"/>
        <w:ind w:firstLine="284"/>
        <w:jc w:val="both"/>
        <w:rPr>
          <w:rFonts w:cs="Times New Roman"/>
        </w:rPr>
      </w:pPr>
      <w:r w:rsidRPr="006A3EA9">
        <w:rPr>
          <w:rFonts w:cs="Times New Roman"/>
        </w:rPr>
        <w:t>I feel no difficulty in saying this. I cannot agree with those who say that unconverted people should not be told to repent or pray. I find the Apostle Peter saying to Simon Magus,</w:t>
      </w:r>
      <w:r w:rsidR="0024638C">
        <w:rPr>
          <w:rFonts w:cs="Times New Roman"/>
        </w:rPr>
        <w:t xml:space="preserve"> “</w:t>
      </w:r>
      <w:r w:rsidRPr="006A3EA9">
        <w:rPr>
          <w:rFonts w:cs="Times New Roman"/>
        </w:rPr>
        <w:t>Repent of this thy wickedness.</w:t>
      </w:r>
      <w:r w:rsidR="0024638C">
        <w:rPr>
          <w:rFonts w:cs="Times New Roman"/>
        </w:rPr>
        <w:t>”</w:t>
      </w:r>
      <w:r w:rsidRPr="006A3EA9">
        <w:rPr>
          <w:rFonts w:cs="Times New Roman"/>
        </w:rPr>
        <w:t xml:space="preserve"> I find him saying, </w:t>
      </w:r>
      <w:r w:rsidR="0024638C">
        <w:rPr>
          <w:rFonts w:cs="Times New Roman"/>
        </w:rPr>
        <w:t>“</w:t>
      </w:r>
      <w:r w:rsidRPr="006A3EA9">
        <w:rPr>
          <w:rFonts w:cs="Times New Roman"/>
        </w:rPr>
        <w:t>Pray God, if perhaps the thought of thy heart may be forgiven.</w:t>
      </w:r>
      <w:r w:rsidR="0024638C">
        <w:rPr>
          <w:rFonts w:cs="Times New Roman"/>
        </w:rPr>
        <w:t>”</w:t>
      </w:r>
      <w:r w:rsidRPr="006A3EA9">
        <w:rPr>
          <w:rFonts w:cs="Times New Roman"/>
        </w:rPr>
        <w:t xml:space="preserve"> (Acts viii. 22.) I am content to follow in the Apostle</w:t>
      </w:r>
      <w:r w:rsidR="0024638C">
        <w:rPr>
          <w:rFonts w:cs="Times New Roman"/>
        </w:rPr>
        <w:t>’</w:t>
      </w:r>
      <w:r w:rsidRPr="006A3EA9">
        <w:rPr>
          <w:rFonts w:cs="Times New Roman"/>
        </w:rPr>
        <w:t xml:space="preserve">s wake. I say the same to </w:t>
      </w:r>
      <w:r w:rsidR="00D10232" w:rsidRPr="006A3EA9">
        <w:rPr>
          <w:rFonts w:cs="Times New Roman"/>
        </w:rPr>
        <w:t>everyone</w:t>
      </w:r>
      <w:r w:rsidRPr="006A3EA9">
        <w:rPr>
          <w:rFonts w:cs="Times New Roman"/>
        </w:rPr>
        <w:t xml:space="preserve"> who is anxious about his soul. I say Repent, Repent, Repent without delay. The time will soon come when you must be decided, if you ever mean to be. Why not this very day</w:t>
      </w:r>
      <w:r w:rsidR="0024638C">
        <w:rPr>
          <w:rFonts w:cs="Times New Roman"/>
        </w:rPr>
        <w:t>?</w:t>
      </w:r>
      <w:r w:rsidRPr="006A3EA9">
        <w:rPr>
          <w:rFonts w:cs="Times New Roman"/>
        </w:rPr>
        <w:t xml:space="preserve"> Why not tonight</w:t>
      </w:r>
      <w:r w:rsidR="0024638C">
        <w:rPr>
          <w:rFonts w:cs="Times New Roman"/>
        </w:rPr>
        <w:t>?</w:t>
      </w:r>
      <w:r w:rsidRPr="006A3EA9">
        <w:rPr>
          <w:rFonts w:cs="Times New Roman"/>
        </w:rPr>
        <w:t xml:space="preserve"> Sermon-hearing cannot go on for ever. Going to churches and chapels must have an end. Liking this minister and liking that minister, belonging to this church and belonging to that chapel, holding these views and holding those views, thinking this preacher sound and that preacher unsound, is not enough to save a soul. A man must act at last, as well as think, if he means to go to heaven. A man must break off from his sins, and flee to the Lord Jesus, if he does not intend to be damned. A man must come out from the world, and take up the cross. A man must be decided, and repent, and believe. A man must show his colours, and be on the Lord Jesus Christ</w:t>
      </w:r>
      <w:r w:rsidR="0024638C">
        <w:rPr>
          <w:rFonts w:cs="Times New Roman"/>
        </w:rPr>
        <w:t>’</w:t>
      </w:r>
      <w:r w:rsidRPr="006A3EA9">
        <w:rPr>
          <w:rFonts w:cs="Times New Roman"/>
        </w:rPr>
        <w:t>s side, if he means to be saved. And why not begin all this today</w:t>
      </w:r>
      <w:r w:rsidR="0024638C">
        <w:rPr>
          <w:rFonts w:cs="Times New Roman"/>
        </w:rPr>
        <w:t>?</w:t>
      </w:r>
      <w:r w:rsidRPr="006A3EA9">
        <w:rPr>
          <w:rFonts w:cs="Times New Roman"/>
        </w:rPr>
        <w:t xml:space="preserve"> </w:t>
      </w:r>
      <w:r w:rsidR="006A3EA9">
        <w:rPr>
          <w:rFonts w:cs="Times New Roman"/>
        </w:rPr>
        <w:t>Oh, Repent, Repent, Repent with</w:t>
      </w:r>
      <w:r w:rsidRPr="006A3EA9">
        <w:rPr>
          <w:rFonts w:cs="Times New Roman"/>
        </w:rPr>
        <w:t>out delay</w:t>
      </w:r>
      <w:r w:rsidR="0024638C">
        <w:rPr>
          <w:rFonts w:cs="Times New Roman"/>
        </w:rPr>
        <w:t>!</w:t>
      </w:r>
      <w:r w:rsidRPr="006A3EA9">
        <w:rPr>
          <w:rFonts w:cs="Times New Roman"/>
        </w:rPr>
        <w:tab/>
      </w:r>
    </w:p>
    <w:p w:rsidR="009D3283" w:rsidRPr="006A3EA9" w:rsidRDefault="009D3283" w:rsidP="006A3EA9">
      <w:pPr>
        <w:spacing w:after="0" w:line="276" w:lineRule="auto"/>
        <w:ind w:firstLine="284"/>
        <w:jc w:val="both"/>
        <w:rPr>
          <w:rFonts w:cs="Times New Roman"/>
        </w:rPr>
      </w:pPr>
      <w:r w:rsidRPr="006A3EA9">
        <w:rPr>
          <w:rFonts w:cs="Times New Roman"/>
        </w:rPr>
        <w:t>Do you ask me again what you ought to do</w:t>
      </w:r>
      <w:r w:rsidR="0024638C">
        <w:rPr>
          <w:rFonts w:cs="Times New Roman"/>
        </w:rPr>
        <w:t>?</w:t>
      </w:r>
      <w:r w:rsidRPr="006A3EA9">
        <w:rPr>
          <w:rFonts w:cs="Times New Roman"/>
        </w:rPr>
        <w:t xml:space="preserve"> Go, I tell you, and cry to the Lord Jesus Christ this very day. Go and pour out your heart before Him. Go </w:t>
      </w:r>
      <w:r w:rsidRPr="006A3EA9">
        <w:rPr>
          <w:rFonts w:cs="Times New Roman"/>
        </w:rPr>
        <w:lastRenderedPageBreak/>
        <w:t>and tell Him what you are, and tell Him what you desire. Tell Him you are a sinner: He will not be ashamed of you. Tell Him you want to be saved</w:t>
      </w:r>
      <w:r w:rsidR="0024638C">
        <w:rPr>
          <w:rFonts w:cs="Times New Roman"/>
        </w:rPr>
        <w:t>:</w:t>
      </w:r>
      <w:r w:rsidRPr="006A3EA9">
        <w:rPr>
          <w:rFonts w:cs="Times New Roman"/>
        </w:rPr>
        <w:t xml:space="preserve"> He will hear you. Tell Him you are a poor weak creature</w:t>
      </w:r>
      <w:r w:rsidR="0024638C">
        <w:rPr>
          <w:rFonts w:cs="Times New Roman"/>
        </w:rPr>
        <w:t>:</w:t>
      </w:r>
      <w:r w:rsidRPr="006A3EA9">
        <w:rPr>
          <w:rFonts w:cs="Times New Roman"/>
        </w:rPr>
        <w:t xml:space="preserve"> He will listen to you. Tell Him you do not know what to do or how to repent: He will give you His grace. He will pour out His Spirit upon you. He will hear you. He will grant your prayer. He will save your soul. There is enough in Christ, and to spare, for all the wants of all the world,—for all the wants of every heart that is unconverted, unsanctified, unbelieving, impenitent, and unrenewed. </w:t>
      </w:r>
      <w:r w:rsidR="0024638C">
        <w:rPr>
          <w:rFonts w:cs="Times New Roman"/>
        </w:rPr>
        <w:t>“</w:t>
      </w:r>
      <w:r w:rsidRPr="006A3EA9">
        <w:rPr>
          <w:rFonts w:cs="Times New Roman"/>
        </w:rPr>
        <w:t>What is your hope</w:t>
      </w:r>
      <w:r w:rsidR="0024638C">
        <w:rPr>
          <w:rFonts w:cs="Times New Roman"/>
        </w:rPr>
        <w:t>?</w:t>
      </w:r>
      <w:r w:rsidR="00AC5BCC">
        <w:rPr>
          <w:rFonts w:cs="Times New Roman"/>
        </w:rPr>
        <w:t>”</w:t>
      </w:r>
      <w:r w:rsidR="0024638C">
        <w:rPr>
          <w:rFonts w:cs="Times New Roman"/>
        </w:rPr>
        <w:t xml:space="preserve"> </w:t>
      </w:r>
      <w:r w:rsidRPr="006A3EA9">
        <w:rPr>
          <w:rFonts w:cs="Times New Roman"/>
        </w:rPr>
        <w:t>said a man to a poor Welsh boy, who could not speak much English, and was found dying in an inn one day.—</w:t>
      </w:r>
      <w:r w:rsidR="00AC5BCC">
        <w:rPr>
          <w:rFonts w:cs="Times New Roman"/>
        </w:rPr>
        <w:t>“</w:t>
      </w:r>
      <w:r w:rsidRPr="006A3EA9">
        <w:rPr>
          <w:rFonts w:cs="Times New Roman"/>
        </w:rPr>
        <w:t>What is your hope about your soul</w:t>
      </w:r>
      <w:r w:rsidR="0024638C">
        <w:rPr>
          <w:rFonts w:cs="Times New Roman"/>
        </w:rPr>
        <w:t>?</w:t>
      </w:r>
      <w:r w:rsidR="00AC5BCC">
        <w:rPr>
          <w:rFonts w:cs="Times New Roman"/>
        </w:rPr>
        <w:t>”</w:t>
      </w:r>
      <w:r w:rsidR="0024638C">
        <w:rPr>
          <w:rFonts w:cs="Times New Roman"/>
        </w:rPr>
        <w:t xml:space="preserve"> </w:t>
      </w:r>
      <w:r w:rsidRPr="006A3EA9">
        <w:rPr>
          <w:rFonts w:cs="Times New Roman"/>
        </w:rPr>
        <w:t>What was his reply</w:t>
      </w:r>
      <w:r w:rsidR="0024638C">
        <w:rPr>
          <w:rFonts w:cs="Times New Roman"/>
        </w:rPr>
        <w:t>?</w:t>
      </w:r>
      <w:r w:rsidRPr="006A3EA9">
        <w:rPr>
          <w:rFonts w:cs="Times New Roman"/>
        </w:rPr>
        <w:t xml:space="preserve"> He turned to the questioner, and said to him, in broken English,</w:t>
      </w:r>
      <w:r w:rsidR="0024638C">
        <w:rPr>
          <w:rFonts w:cs="Times New Roman"/>
        </w:rPr>
        <w:t xml:space="preserve"> “</w:t>
      </w:r>
      <w:r w:rsidRPr="006A3EA9">
        <w:rPr>
          <w:rFonts w:cs="Times New Roman"/>
        </w:rPr>
        <w:t>Jesus Christ is plenty for everybody</w:t>
      </w:r>
      <w:r w:rsidR="0024638C">
        <w:rPr>
          <w:rFonts w:cs="Times New Roman"/>
        </w:rPr>
        <w:t>!</w:t>
      </w:r>
      <w:r w:rsidRPr="006A3EA9">
        <w:rPr>
          <w:rFonts w:cs="Times New Roman"/>
        </w:rPr>
        <w:t xml:space="preserve"> Jesus Christ is plenty for everybody!</w:t>
      </w:r>
      <w:r w:rsidR="0024638C">
        <w:rPr>
          <w:rFonts w:cs="Times New Roman"/>
        </w:rPr>
        <w:t>”</w:t>
      </w:r>
      <w:r w:rsidRPr="006A3EA9">
        <w:rPr>
          <w:rFonts w:cs="Times New Roman"/>
        </w:rPr>
        <w:t xml:space="preserve"> There was a mine of truth in those words. And well said another,—a navigator who died in the Lord at Beckenham</w:t>
      </w:r>
      <w:r w:rsidR="0024638C">
        <w:rPr>
          <w:rFonts w:cs="Times New Roman"/>
        </w:rPr>
        <w:t>: “</w:t>
      </w:r>
      <w:r w:rsidRPr="006A3EA9">
        <w:rPr>
          <w:rFonts w:cs="Times New Roman"/>
        </w:rPr>
        <w:t>Tell them all,—tell every man you meet,—Christ is for every man</w:t>
      </w:r>
      <w:r w:rsidR="0024638C">
        <w:rPr>
          <w:rFonts w:cs="Times New Roman"/>
        </w:rPr>
        <w:t>!</w:t>
      </w:r>
      <w:r w:rsidRPr="006A3EA9">
        <w:rPr>
          <w:rFonts w:cs="Times New Roman"/>
        </w:rPr>
        <w:t xml:space="preserve"> </w:t>
      </w:r>
      <w:r w:rsidRPr="006A3EA9">
        <w:rPr>
          <w:rFonts w:cs="Times New Roman"/>
          <w:sz w:val="22"/>
        </w:rPr>
        <w:t>JESUS CHRIST IS FOR EVERY MAN</w:t>
      </w:r>
      <w:r w:rsidR="0024638C">
        <w:rPr>
          <w:rFonts w:cs="Times New Roman"/>
        </w:rPr>
        <w:t>!</w:t>
      </w:r>
      <w:r w:rsidR="00AC5BCC">
        <w:rPr>
          <w:rFonts w:cs="Times New Roman"/>
        </w:rPr>
        <w:t xml:space="preserve">” </w:t>
      </w:r>
      <w:r w:rsidRPr="006A3EA9">
        <w:rPr>
          <w:rFonts w:cs="Times New Roman"/>
        </w:rPr>
        <w:t>Go to that Saviour this day, and tell Him the wants of your soul. Go to Him, in the words of that beautiful hymn which says,—</w:t>
      </w:r>
    </w:p>
    <w:p w:rsidR="006A3EA9" w:rsidRDefault="006A3EA9" w:rsidP="006A3EA9">
      <w:pPr>
        <w:spacing w:after="0" w:line="276" w:lineRule="auto"/>
        <w:ind w:firstLine="284"/>
        <w:jc w:val="both"/>
        <w:rPr>
          <w:rFonts w:cs="Times New Roman"/>
        </w:rPr>
      </w:pPr>
    </w:p>
    <w:p w:rsidR="009D3283" w:rsidRPr="006A3EA9" w:rsidRDefault="0024638C" w:rsidP="006A3EA9">
      <w:pPr>
        <w:spacing w:after="0" w:line="276" w:lineRule="auto"/>
        <w:ind w:left="1134" w:firstLine="284"/>
        <w:jc w:val="both"/>
        <w:rPr>
          <w:rFonts w:cs="Times New Roman"/>
          <w:sz w:val="20"/>
          <w:szCs w:val="20"/>
        </w:rPr>
      </w:pPr>
      <w:r>
        <w:rPr>
          <w:rFonts w:cs="Times New Roman"/>
          <w:sz w:val="20"/>
          <w:szCs w:val="20"/>
        </w:rPr>
        <w:t>“</w:t>
      </w:r>
      <w:r w:rsidR="009D3283" w:rsidRPr="006A3EA9">
        <w:rPr>
          <w:rFonts w:cs="Times New Roman"/>
          <w:sz w:val="20"/>
          <w:szCs w:val="20"/>
        </w:rPr>
        <w:t>Just as I am</w:t>
      </w:r>
      <w:r>
        <w:rPr>
          <w:rFonts w:cs="Times New Roman"/>
          <w:sz w:val="20"/>
          <w:szCs w:val="20"/>
        </w:rPr>
        <w:t>:</w:t>
      </w:r>
      <w:r w:rsidR="009D3283" w:rsidRPr="006A3EA9">
        <w:rPr>
          <w:rFonts w:cs="Times New Roman"/>
          <w:sz w:val="20"/>
          <w:szCs w:val="20"/>
        </w:rPr>
        <w:t xml:space="preserve"> without one plea,</w:t>
      </w:r>
    </w:p>
    <w:p w:rsidR="009D3283" w:rsidRPr="006A3EA9" w:rsidRDefault="009D3283" w:rsidP="006A3EA9">
      <w:pPr>
        <w:spacing w:after="0" w:line="276" w:lineRule="auto"/>
        <w:ind w:left="1134" w:firstLine="284"/>
        <w:jc w:val="both"/>
        <w:rPr>
          <w:rFonts w:cs="Times New Roman"/>
          <w:sz w:val="20"/>
          <w:szCs w:val="20"/>
        </w:rPr>
      </w:pPr>
      <w:r w:rsidRPr="006A3EA9">
        <w:rPr>
          <w:rFonts w:cs="Times New Roman"/>
          <w:sz w:val="20"/>
          <w:szCs w:val="20"/>
        </w:rPr>
        <w:t>But that Thy blood was shed for me,</w:t>
      </w:r>
    </w:p>
    <w:p w:rsidR="009D3283" w:rsidRPr="006A3EA9" w:rsidRDefault="009D3283" w:rsidP="006A3EA9">
      <w:pPr>
        <w:spacing w:after="0" w:line="276" w:lineRule="auto"/>
        <w:ind w:left="1134" w:firstLine="284"/>
        <w:jc w:val="both"/>
        <w:rPr>
          <w:rFonts w:cs="Times New Roman"/>
          <w:sz w:val="20"/>
          <w:szCs w:val="20"/>
        </w:rPr>
      </w:pPr>
      <w:r w:rsidRPr="006A3EA9">
        <w:rPr>
          <w:rFonts w:cs="Times New Roman"/>
          <w:sz w:val="20"/>
          <w:szCs w:val="20"/>
        </w:rPr>
        <w:t>And that Thou bidst me come to Thee,</w:t>
      </w:r>
      <w:r w:rsidR="00AC5BCC">
        <w:rPr>
          <w:rFonts w:cs="Times New Roman"/>
          <w:sz w:val="20"/>
          <w:szCs w:val="20"/>
        </w:rPr>
        <w:t>–</w:t>
      </w:r>
    </w:p>
    <w:p w:rsidR="009D3283" w:rsidRPr="006A3EA9" w:rsidRDefault="006A3EA9" w:rsidP="006A3EA9">
      <w:pPr>
        <w:spacing w:after="0" w:line="276" w:lineRule="auto"/>
        <w:ind w:left="1134" w:firstLine="567"/>
        <w:jc w:val="both"/>
        <w:rPr>
          <w:rFonts w:cs="Times New Roman"/>
          <w:sz w:val="20"/>
          <w:szCs w:val="20"/>
        </w:rPr>
      </w:pPr>
      <w:r w:rsidRPr="006A3EA9">
        <w:rPr>
          <w:rFonts w:cs="Times New Roman"/>
          <w:sz w:val="20"/>
          <w:szCs w:val="20"/>
        </w:rPr>
        <w:t>O</w:t>
      </w:r>
      <w:r w:rsidR="009D3283" w:rsidRPr="006A3EA9">
        <w:rPr>
          <w:rFonts w:cs="Times New Roman"/>
          <w:sz w:val="20"/>
          <w:szCs w:val="20"/>
        </w:rPr>
        <w:t xml:space="preserve"> Lamb of God, I come</w:t>
      </w:r>
      <w:r w:rsidR="0024638C">
        <w:rPr>
          <w:rFonts w:cs="Times New Roman"/>
          <w:sz w:val="20"/>
          <w:szCs w:val="20"/>
        </w:rPr>
        <w:t>!</w:t>
      </w:r>
    </w:p>
    <w:p w:rsidR="006A3EA9" w:rsidRPr="006A3EA9" w:rsidRDefault="006A3EA9" w:rsidP="006A3EA9">
      <w:pPr>
        <w:spacing w:after="0" w:line="276" w:lineRule="auto"/>
        <w:ind w:left="1134" w:firstLine="284"/>
        <w:jc w:val="both"/>
        <w:rPr>
          <w:rFonts w:cs="Times New Roman"/>
          <w:sz w:val="20"/>
          <w:szCs w:val="20"/>
        </w:rPr>
      </w:pPr>
    </w:p>
    <w:p w:rsidR="009D3283" w:rsidRPr="006A3EA9" w:rsidRDefault="0024638C" w:rsidP="006A3EA9">
      <w:pPr>
        <w:spacing w:after="0" w:line="276" w:lineRule="auto"/>
        <w:ind w:left="1134" w:firstLine="284"/>
        <w:jc w:val="both"/>
        <w:rPr>
          <w:rFonts w:cs="Times New Roman"/>
          <w:sz w:val="20"/>
          <w:szCs w:val="20"/>
        </w:rPr>
      </w:pPr>
      <w:r>
        <w:rPr>
          <w:rFonts w:cs="Times New Roman"/>
          <w:sz w:val="20"/>
          <w:szCs w:val="20"/>
        </w:rPr>
        <w:t>“</w:t>
      </w:r>
      <w:r w:rsidR="009D3283" w:rsidRPr="006A3EA9">
        <w:rPr>
          <w:rFonts w:cs="Times New Roman"/>
          <w:sz w:val="20"/>
          <w:szCs w:val="20"/>
        </w:rPr>
        <w:t>Just as I am</w:t>
      </w:r>
      <w:r>
        <w:rPr>
          <w:rFonts w:cs="Times New Roman"/>
          <w:sz w:val="20"/>
          <w:szCs w:val="20"/>
        </w:rPr>
        <w:t>:</w:t>
      </w:r>
      <w:r w:rsidR="009D3283" w:rsidRPr="006A3EA9">
        <w:rPr>
          <w:rFonts w:cs="Times New Roman"/>
          <w:sz w:val="20"/>
          <w:szCs w:val="20"/>
        </w:rPr>
        <w:t xml:space="preserve"> and waiting not</w:t>
      </w:r>
    </w:p>
    <w:p w:rsidR="009D3283" w:rsidRPr="006A3EA9" w:rsidRDefault="009D3283" w:rsidP="006A3EA9">
      <w:pPr>
        <w:spacing w:after="0" w:line="276" w:lineRule="auto"/>
        <w:ind w:left="1134" w:firstLine="284"/>
        <w:jc w:val="both"/>
        <w:rPr>
          <w:rFonts w:cs="Times New Roman"/>
          <w:sz w:val="20"/>
          <w:szCs w:val="20"/>
        </w:rPr>
      </w:pPr>
      <w:r w:rsidRPr="006A3EA9">
        <w:rPr>
          <w:rFonts w:cs="Times New Roman"/>
          <w:sz w:val="20"/>
          <w:szCs w:val="20"/>
        </w:rPr>
        <w:t>To rid my soul of one dark blot,</w:t>
      </w:r>
    </w:p>
    <w:p w:rsidR="009D3283" w:rsidRPr="006A3EA9" w:rsidRDefault="009D3283" w:rsidP="006A3EA9">
      <w:pPr>
        <w:spacing w:after="0" w:line="276" w:lineRule="auto"/>
        <w:ind w:left="1134" w:firstLine="284"/>
        <w:jc w:val="both"/>
        <w:rPr>
          <w:rFonts w:cs="Times New Roman"/>
          <w:sz w:val="20"/>
          <w:szCs w:val="20"/>
        </w:rPr>
      </w:pPr>
      <w:r w:rsidRPr="006A3EA9">
        <w:rPr>
          <w:rFonts w:cs="Times New Roman"/>
          <w:sz w:val="20"/>
          <w:szCs w:val="20"/>
        </w:rPr>
        <w:t>To Thee, whose blood can cleanse each spot,</w:t>
      </w:r>
      <w:r w:rsidR="00AC5BCC">
        <w:rPr>
          <w:rFonts w:cs="Times New Roman"/>
          <w:sz w:val="20"/>
          <w:szCs w:val="20"/>
        </w:rPr>
        <w:t>–</w:t>
      </w:r>
    </w:p>
    <w:p w:rsidR="009D3283" w:rsidRPr="006A3EA9" w:rsidRDefault="006A3EA9" w:rsidP="006A3EA9">
      <w:pPr>
        <w:spacing w:after="0" w:line="276" w:lineRule="auto"/>
        <w:ind w:left="1134" w:firstLine="567"/>
        <w:jc w:val="both"/>
        <w:rPr>
          <w:rFonts w:cs="Times New Roman"/>
          <w:sz w:val="20"/>
          <w:szCs w:val="20"/>
        </w:rPr>
      </w:pPr>
      <w:r w:rsidRPr="006A3EA9">
        <w:rPr>
          <w:rFonts w:cs="Times New Roman"/>
          <w:sz w:val="20"/>
          <w:szCs w:val="20"/>
        </w:rPr>
        <w:t>O</w:t>
      </w:r>
      <w:r w:rsidR="009D3283" w:rsidRPr="006A3EA9">
        <w:rPr>
          <w:rFonts w:cs="Times New Roman"/>
          <w:sz w:val="20"/>
          <w:szCs w:val="20"/>
        </w:rPr>
        <w:t xml:space="preserve"> Lamb of God, I come</w:t>
      </w:r>
      <w:r w:rsidR="0024638C">
        <w:rPr>
          <w:rFonts w:cs="Times New Roman"/>
          <w:sz w:val="20"/>
          <w:szCs w:val="20"/>
        </w:rPr>
        <w:t>!</w:t>
      </w:r>
      <w:r w:rsidR="00BB1761">
        <w:rPr>
          <w:rFonts w:cs="Times New Roman"/>
          <w:sz w:val="20"/>
          <w:szCs w:val="20"/>
        </w:rPr>
        <w:t>”</w:t>
      </w:r>
    </w:p>
    <w:p w:rsidR="006A3EA9" w:rsidRDefault="006A3EA9" w:rsidP="006A3EA9">
      <w:pPr>
        <w:spacing w:after="0" w:line="276" w:lineRule="auto"/>
        <w:ind w:firstLine="284"/>
        <w:jc w:val="both"/>
        <w:rPr>
          <w:rFonts w:cs="Times New Roman"/>
        </w:rPr>
      </w:pPr>
    </w:p>
    <w:p w:rsidR="009D3283" w:rsidRPr="006A3EA9" w:rsidRDefault="009D3283" w:rsidP="006A3EA9">
      <w:pPr>
        <w:spacing w:after="0" w:line="276" w:lineRule="auto"/>
        <w:ind w:firstLine="284"/>
        <w:jc w:val="both"/>
        <w:rPr>
          <w:rFonts w:cs="Times New Roman"/>
        </w:rPr>
      </w:pPr>
      <w:r w:rsidRPr="006A3EA9">
        <w:rPr>
          <w:rFonts w:cs="Times New Roman"/>
        </w:rPr>
        <w:t>Go to the Lord Jesus in that spirit; and He will receive you. He will not refuse you. He will not despise you. He will grant you pardon, peace, everlasting life, and give you the grace of the Holy Ghost.</w:t>
      </w:r>
    </w:p>
    <w:p w:rsidR="009D3283" w:rsidRPr="006A3EA9" w:rsidRDefault="009D3283" w:rsidP="006A3EA9">
      <w:pPr>
        <w:spacing w:after="0" w:line="276" w:lineRule="auto"/>
        <w:ind w:firstLine="284"/>
        <w:jc w:val="both"/>
        <w:rPr>
          <w:rFonts w:cs="Times New Roman"/>
        </w:rPr>
      </w:pPr>
      <w:r w:rsidRPr="006A3EA9">
        <w:rPr>
          <w:rFonts w:cs="Times New Roman"/>
        </w:rPr>
        <w:t>Do you ask me whether there is anything else you ought to do</w:t>
      </w:r>
      <w:r w:rsidR="0024638C">
        <w:rPr>
          <w:rFonts w:cs="Times New Roman"/>
        </w:rPr>
        <w:t>?</w:t>
      </w:r>
      <w:r w:rsidRPr="006A3EA9">
        <w:rPr>
          <w:rFonts w:cs="Times New Roman"/>
        </w:rPr>
        <w:t xml:space="preserve"> Yes</w:t>
      </w:r>
      <w:r w:rsidR="0024638C">
        <w:rPr>
          <w:rFonts w:cs="Times New Roman"/>
        </w:rPr>
        <w:t>!</w:t>
      </w:r>
      <w:r w:rsidRPr="006A3EA9">
        <w:rPr>
          <w:rFonts w:cs="Times New Roman"/>
        </w:rPr>
        <w:t xml:space="preserve"> I reply. Go and resolve to break </w:t>
      </w:r>
      <w:r w:rsidR="00D10232" w:rsidRPr="006A3EA9">
        <w:rPr>
          <w:rFonts w:cs="Times New Roman"/>
        </w:rPr>
        <w:t>off</w:t>
      </w:r>
      <w:r w:rsidRPr="006A3EA9">
        <w:rPr>
          <w:rFonts w:cs="Times New Roman"/>
        </w:rPr>
        <w:t xml:space="preserve"> from every known sin. Let those who will call such advice legal: I trust I may never shrink from giving it. It never can be right to sit still in wickedness. It never can be wrong to say with Isaiah,</w:t>
      </w:r>
      <w:r w:rsidR="0024638C">
        <w:rPr>
          <w:rFonts w:cs="Times New Roman"/>
        </w:rPr>
        <w:t xml:space="preserve"> “</w:t>
      </w:r>
      <w:r w:rsidRPr="006A3EA9">
        <w:rPr>
          <w:rFonts w:cs="Times New Roman"/>
        </w:rPr>
        <w:t>Cease to do evil.</w:t>
      </w:r>
      <w:r w:rsidR="0024638C">
        <w:rPr>
          <w:rFonts w:cs="Times New Roman"/>
        </w:rPr>
        <w:t>”</w:t>
      </w:r>
      <w:r w:rsidRPr="006A3EA9">
        <w:rPr>
          <w:rFonts w:cs="Times New Roman"/>
        </w:rPr>
        <w:t xml:space="preserve"> (Isa. i. 16.) Whatever be your sin, resolve, by God</w:t>
      </w:r>
      <w:r w:rsidR="0024638C">
        <w:rPr>
          <w:rFonts w:cs="Times New Roman"/>
        </w:rPr>
        <w:t>’</w:t>
      </w:r>
      <w:r w:rsidRPr="006A3EA9">
        <w:rPr>
          <w:rFonts w:cs="Times New Roman"/>
        </w:rPr>
        <w:t>s help, that tomorrow morning you will rise an altered man, and break off from that sin.—Whether it be drinking or swearing, or Sabbath-breaking, or passion, or lying, or cheating, or covetousness,—whatever your sin and fault,—determine, by God</w:t>
      </w:r>
      <w:r w:rsidR="0024638C">
        <w:rPr>
          <w:rFonts w:cs="Times New Roman"/>
        </w:rPr>
        <w:t>’</w:t>
      </w:r>
      <w:r w:rsidRPr="006A3EA9">
        <w:rPr>
          <w:rFonts w:cs="Times New Roman"/>
        </w:rPr>
        <w:t>s grace, that you will break off sharp from it. Give it up without delay, and turn from it, by God</w:t>
      </w:r>
      <w:r w:rsidR="0024638C">
        <w:rPr>
          <w:rFonts w:cs="Times New Roman"/>
        </w:rPr>
        <w:t>’</w:t>
      </w:r>
      <w:r w:rsidRPr="006A3EA9">
        <w:rPr>
          <w:rFonts w:cs="Times New Roman"/>
        </w:rPr>
        <w:t>s help, for the rest of your days. Cast it from you</w:t>
      </w:r>
      <w:r w:rsidR="0024638C">
        <w:rPr>
          <w:rFonts w:cs="Times New Roman"/>
        </w:rPr>
        <w:t>:</w:t>
      </w:r>
      <w:r w:rsidRPr="006A3EA9">
        <w:rPr>
          <w:rFonts w:cs="Times New Roman"/>
        </w:rPr>
        <w:t xml:space="preserve"> it is a serpent that will bite you to death. Throw it from you: it is useless </w:t>
      </w:r>
      <w:r w:rsidRPr="006A3EA9">
        <w:rPr>
          <w:rFonts w:cs="Times New Roman"/>
        </w:rPr>
        <w:lastRenderedPageBreak/>
        <w:t>lumber; it will sink the ship down to perdition. Cast away your besetting sin—give it up—turn from it—break it off. By God</w:t>
      </w:r>
      <w:r w:rsidR="0024638C">
        <w:rPr>
          <w:rFonts w:cs="Times New Roman"/>
        </w:rPr>
        <w:t>’</w:t>
      </w:r>
      <w:r w:rsidRPr="006A3EA9">
        <w:rPr>
          <w:rFonts w:cs="Times New Roman"/>
        </w:rPr>
        <w:t>s help resolve that in that respect you will sin no more.</w:t>
      </w:r>
    </w:p>
    <w:p w:rsidR="009D3283" w:rsidRPr="006A3EA9" w:rsidRDefault="009D3283" w:rsidP="00BB1761">
      <w:pPr>
        <w:spacing w:after="0" w:line="276" w:lineRule="auto"/>
        <w:ind w:firstLine="284"/>
        <w:jc w:val="both"/>
        <w:rPr>
          <w:rFonts w:cs="Times New Roman"/>
        </w:rPr>
      </w:pPr>
      <w:r w:rsidRPr="006A3EA9">
        <w:rPr>
          <w:rFonts w:cs="Times New Roman"/>
        </w:rPr>
        <w:t xml:space="preserve">But I think it just possible that some reader of this volume may be </w:t>
      </w:r>
      <w:r w:rsidRPr="006A3EA9">
        <w:rPr>
          <w:rFonts w:cs="Times New Roman"/>
          <w:i/>
          <w:iCs/>
        </w:rPr>
        <w:t xml:space="preserve">ashamed </w:t>
      </w:r>
      <w:r w:rsidRPr="006A3EA9">
        <w:rPr>
          <w:rFonts w:cs="Times New Roman"/>
        </w:rPr>
        <w:t>of repentance. I do beseech you: to cast away such sham</w:t>
      </w:r>
      <w:r w:rsidR="00BB1761">
        <w:rPr>
          <w:rFonts w:cs="Times New Roman"/>
        </w:rPr>
        <w:t>e for ever. Never be ashamed of</w:t>
      </w:r>
      <w:r w:rsidRPr="006A3EA9">
        <w:rPr>
          <w:rFonts w:cs="Times New Roman"/>
        </w:rPr>
        <w:t xml:space="preserve"> repentance toward God. Of sin you might be ashamed. Of lying, swearing, drunkenness, gambling, Sabbath-breaking,—of these a man ought to be ashamed. But of repentance, of prayer, of faith in Christ, of seeking God, of caring for the soul,—never, never, so long as you live, never be ashamed of such things as these. I remember, long ago, a thing th</w:t>
      </w:r>
      <w:r w:rsidR="00BB1761">
        <w:rPr>
          <w:rFonts w:cs="Times New Roman"/>
        </w:rPr>
        <w:t>at came under my own knowledge,</w:t>
      </w:r>
      <w:r w:rsidRPr="006A3EA9">
        <w:rPr>
          <w:rFonts w:cs="Times New Roman"/>
        </w:rPr>
        <w:t xml:space="preserve"> which gave me some idea what the fear of man can do. I was attending a dying man, who had been a sergeant in the 7th Dragoon Guards. He had ruined his health by drinking spirits. He had been a careless, th</w:t>
      </w:r>
      <w:r w:rsidR="00BB1761">
        <w:rPr>
          <w:rFonts w:cs="Times New Roman"/>
        </w:rPr>
        <w:t>oughtless man about his soul. H</w:t>
      </w:r>
      <w:r w:rsidRPr="006A3EA9">
        <w:rPr>
          <w:rFonts w:cs="Times New Roman"/>
        </w:rPr>
        <w:t xml:space="preserve">e told me </w:t>
      </w:r>
      <w:r w:rsidR="00BB1761">
        <w:rPr>
          <w:rFonts w:cs="Times New Roman"/>
        </w:rPr>
        <w:t>upon his death-bed, that when h</w:t>
      </w:r>
      <w:r w:rsidRPr="006A3EA9">
        <w:rPr>
          <w:rFonts w:cs="Times New Roman"/>
        </w:rPr>
        <w:t>e first began to pray he was so ashamed of his wife knowing it, that when he went upstairs to pray he would take his shoes off and creep up in his stockings; that his wife might not be aware how he was spending</w:t>
      </w:r>
      <w:r w:rsidR="00BB1761">
        <w:rPr>
          <w:rFonts w:cs="Times New Roman"/>
        </w:rPr>
        <w:t xml:space="preserve"> his time. V</w:t>
      </w:r>
      <w:r w:rsidRPr="006A3EA9">
        <w:rPr>
          <w:rFonts w:cs="Times New Roman"/>
        </w:rPr>
        <w:t>erily, I am afraid there are many like him</w:t>
      </w:r>
      <w:r w:rsidR="00BB1761">
        <w:rPr>
          <w:rFonts w:cs="Times New Roman"/>
        </w:rPr>
        <w:t>.</w:t>
      </w:r>
      <w:r w:rsidRPr="006A3EA9">
        <w:rPr>
          <w:rFonts w:cs="Times New Roman"/>
        </w:rPr>
        <w:t xml:space="preserve"> Do not you be one of them. Whatever you are ashamed of, never be ashamed of seeking God.</w:t>
      </w:r>
    </w:p>
    <w:p w:rsidR="009D3283" w:rsidRPr="006A3EA9" w:rsidRDefault="009D3283" w:rsidP="006A3EA9">
      <w:pPr>
        <w:spacing w:after="0" w:line="276" w:lineRule="auto"/>
        <w:ind w:firstLine="284"/>
        <w:jc w:val="both"/>
        <w:rPr>
          <w:rFonts w:cs="Times New Roman"/>
        </w:rPr>
      </w:pPr>
      <w:r w:rsidRPr="006A3EA9">
        <w:rPr>
          <w:rFonts w:cs="Times New Roman"/>
        </w:rPr>
        <w:t xml:space="preserve">But, I think it just possible that some reader of this volume is </w:t>
      </w:r>
      <w:r w:rsidRPr="006A3EA9">
        <w:rPr>
          <w:rFonts w:cs="Times New Roman"/>
          <w:i/>
          <w:iCs/>
        </w:rPr>
        <w:t xml:space="preserve">afraid </w:t>
      </w:r>
      <w:r w:rsidRPr="006A3EA9">
        <w:rPr>
          <w:rFonts w:cs="Times New Roman"/>
        </w:rPr>
        <w:t>to repent. You think you are so bad and unworthy that Christ will not have you. I do beseech you once more, to cast away such fear forever. Never, never be afraid to repent. The Lord Jesus Christ is very gracious. He will not break the bruised reed, nor quench the smoking flax. Fear not to draw near to Him.—There is a confessional ready for you. You need none made by man. The throne of grace is the true confessional.—There is a Confessor ready for you. You need no ordained man, no priest, no bishop, no minister, to stand between you and God. The Lord Jesus is the true High Priest. The Lord Jesus Christ is the real Confessor. None is so wise, and none so loving as He. None but He can give you absolution, and send you away with a light heart and in perfect peace.—Oh, take the invitation I bring yo</w:t>
      </w:r>
      <w:r w:rsidR="00BB1761">
        <w:rPr>
          <w:rFonts w:cs="Times New Roman"/>
        </w:rPr>
        <w:t>u</w:t>
      </w:r>
      <w:r w:rsidRPr="006A3EA9">
        <w:rPr>
          <w:rFonts w:cs="Times New Roman"/>
        </w:rPr>
        <w:t xml:space="preserve">. Fear nothing. Christ is not an </w:t>
      </w:r>
      <w:r w:rsidR="0024638C">
        <w:rPr>
          <w:rFonts w:cs="Times New Roman"/>
        </w:rPr>
        <w:t>“</w:t>
      </w:r>
      <w:r w:rsidRPr="006A3EA9">
        <w:rPr>
          <w:rFonts w:cs="Times New Roman"/>
        </w:rPr>
        <w:t>austere man.</w:t>
      </w:r>
      <w:r w:rsidR="0024638C">
        <w:rPr>
          <w:rFonts w:cs="Times New Roman"/>
        </w:rPr>
        <w:t>”</w:t>
      </w:r>
      <w:r w:rsidRPr="006A3EA9">
        <w:rPr>
          <w:rFonts w:cs="Times New Roman"/>
        </w:rPr>
        <w:t xml:space="preserve"> He </w:t>
      </w:r>
      <w:r w:rsidR="0024638C">
        <w:rPr>
          <w:rFonts w:cs="Times New Roman"/>
        </w:rPr>
        <w:t>“</w:t>
      </w:r>
      <w:r w:rsidRPr="006A3EA9">
        <w:rPr>
          <w:rFonts w:cs="Times New Roman"/>
        </w:rPr>
        <w:t>despiseth not any.</w:t>
      </w:r>
      <w:r w:rsidR="0024638C">
        <w:rPr>
          <w:rFonts w:cs="Times New Roman"/>
        </w:rPr>
        <w:t>”</w:t>
      </w:r>
      <w:r w:rsidRPr="006A3EA9">
        <w:rPr>
          <w:rFonts w:cs="Times New Roman"/>
        </w:rPr>
        <w:t xml:space="preserve"> (Job xxxvi. 5.) Arise this day, and flee to Him. Go to Christ and repent this night without delay.</w:t>
      </w:r>
    </w:p>
    <w:p w:rsidR="009D3283" w:rsidRPr="006A3EA9" w:rsidRDefault="009D3283" w:rsidP="006A3EA9">
      <w:pPr>
        <w:spacing w:after="0" w:line="276" w:lineRule="auto"/>
        <w:ind w:firstLine="284"/>
        <w:jc w:val="both"/>
        <w:rPr>
          <w:rFonts w:cs="Times New Roman"/>
        </w:rPr>
      </w:pPr>
      <w:r w:rsidRPr="006A3EA9">
        <w:rPr>
          <w:rFonts w:cs="Times New Roman"/>
        </w:rPr>
        <w:t xml:space="preserve">(3) My last word of application shall be an </w:t>
      </w:r>
      <w:r w:rsidRPr="006A3EA9">
        <w:rPr>
          <w:rFonts w:cs="Times New Roman"/>
          <w:i/>
          <w:iCs/>
        </w:rPr>
        <w:t xml:space="preserve">exhortation to all who have known what repentance is by experience. </w:t>
      </w:r>
      <w:r w:rsidRPr="006A3EA9">
        <w:rPr>
          <w:rFonts w:cs="Times New Roman"/>
        </w:rPr>
        <w:t>I address it to all who have, by God</w:t>
      </w:r>
      <w:r w:rsidR="0024638C">
        <w:rPr>
          <w:rFonts w:cs="Times New Roman"/>
        </w:rPr>
        <w:t>’</w:t>
      </w:r>
      <w:r w:rsidRPr="006A3EA9">
        <w:rPr>
          <w:rFonts w:cs="Times New Roman"/>
        </w:rPr>
        <w:t>s grace, felt their sins, sorrowed for their sins, confessed their sins, given up their sins, and found peace in the blood of Jesus Christ. What shall I say to you but this</w:t>
      </w:r>
      <w:r w:rsidR="0024638C">
        <w:rPr>
          <w:rFonts w:cs="Times New Roman"/>
        </w:rPr>
        <w:t>:</w:t>
      </w:r>
      <w:r w:rsidRPr="006A3EA9">
        <w:rPr>
          <w:rFonts w:cs="Times New Roman"/>
        </w:rPr>
        <w:t xml:space="preserve"> Keep up your repentance,—</w:t>
      </w:r>
      <w:r w:rsidRPr="006A3EA9">
        <w:rPr>
          <w:rFonts w:cs="Times New Roman"/>
          <w:i/>
          <w:iCs/>
        </w:rPr>
        <w:t xml:space="preserve">Keep up your repentance. </w:t>
      </w:r>
      <w:r w:rsidRPr="006A3EA9">
        <w:rPr>
          <w:rFonts w:cs="Times New Roman"/>
        </w:rPr>
        <w:t xml:space="preserve">Let it be a habit of mind you watch over to the last day of your life. Let it be a fire </w:t>
      </w:r>
      <w:r w:rsidRPr="006A3EA9">
        <w:rPr>
          <w:rFonts w:cs="Times New Roman"/>
        </w:rPr>
        <w:lastRenderedPageBreak/>
        <w:t>you never allow to burn low or to become dull. Keep up your repentance, if you love life.</w:t>
      </w:r>
    </w:p>
    <w:p w:rsidR="009D3283" w:rsidRPr="006A3EA9" w:rsidRDefault="009D3283" w:rsidP="006A3EA9">
      <w:pPr>
        <w:spacing w:after="0" w:line="276" w:lineRule="auto"/>
        <w:ind w:firstLine="284"/>
        <w:jc w:val="both"/>
        <w:rPr>
          <w:rFonts w:cs="Times New Roman"/>
        </w:rPr>
      </w:pPr>
      <w:r w:rsidRPr="006A3EA9">
        <w:rPr>
          <w:rFonts w:cs="Times New Roman"/>
        </w:rPr>
        <w:t>I do not want you to make a Christ of repentance, or to turn it into a bondage for your soul. I do not bid you to measure the degree of your justification by your repent</w:t>
      </w:r>
      <w:r w:rsidRPr="006A3EA9">
        <w:rPr>
          <w:rFonts w:cs="Times New Roman"/>
        </w:rPr>
        <w:softHyphen/>
        <w:t xml:space="preserve">ance, or to suppose that your sins are not forgiven because your repentance is imperfect. Justification is one thing, and repentance is another. You must not confuse things that differ. It is only faith that justifies. It is only faith that lays hold of Christ. But for all that, keep a jealous watch over your repentance. Keep it up—keep it up, and let not the fire burn low. Whenever you find a slackness coming over your soul,—whenever you feel slow, and dull, and heavy, and cold, and careless about little sins, look to your own heart then, and take heed lest you fall. Say to your soul, </w:t>
      </w:r>
      <w:r w:rsidR="0024638C">
        <w:rPr>
          <w:rFonts w:cs="Times New Roman"/>
        </w:rPr>
        <w:t>“</w:t>
      </w:r>
      <w:r w:rsidRPr="006A3EA9">
        <w:rPr>
          <w:rFonts w:cs="Times New Roman"/>
        </w:rPr>
        <w:t>Oh, my soul, what art thou doing? Hast thou forgotten David</w:t>
      </w:r>
      <w:r w:rsidR="0024638C">
        <w:rPr>
          <w:rFonts w:cs="Times New Roman"/>
        </w:rPr>
        <w:t>’</w:t>
      </w:r>
      <w:r w:rsidRPr="006A3EA9">
        <w:rPr>
          <w:rFonts w:cs="Times New Roman"/>
        </w:rPr>
        <w:t>s fall</w:t>
      </w:r>
      <w:r w:rsidR="0024638C">
        <w:rPr>
          <w:rFonts w:cs="Times New Roman"/>
        </w:rPr>
        <w:t>?</w:t>
      </w:r>
      <w:r w:rsidRPr="006A3EA9">
        <w:rPr>
          <w:rFonts w:cs="Times New Roman"/>
        </w:rPr>
        <w:t xml:space="preserve"> Hast thou forgotten Peter</w:t>
      </w:r>
      <w:r w:rsidR="0024638C">
        <w:rPr>
          <w:rFonts w:cs="Times New Roman"/>
        </w:rPr>
        <w:t>’</w:t>
      </w:r>
      <w:r w:rsidRPr="006A3EA9">
        <w:rPr>
          <w:rFonts w:cs="Times New Roman"/>
        </w:rPr>
        <w:t>s backsliding? Hast thou forgotten David</w:t>
      </w:r>
      <w:r w:rsidR="0024638C">
        <w:rPr>
          <w:rFonts w:cs="Times New Roman"/>
        </w:rPr>
        <w:t>’</w:t>
      </w:r>
      <w:r w:rsidRPr="006A3EA9">
        <w:rPr>
          <w:rFonts w:cs="Times New Roman"/>
        </w:rPr>
        <w:t>s sub</w:t>
      </w:r>
      <w:r w:rsidRPr="006A3EA9">
        <w:rPr>
          <w:rFonts w:cs="Times New Roman"/>
        </w:rPr>
        <w:softHyphen/>
        <w:t>sequent misery</w:t>
      </w:r>
      <w:r w:rsidR="0024638C">
        <w:rPr>
          <w:rFonts w:cs="Times New Roman"/>
        </w:rPr>
        <w:t>?</w:t>
      </w:r>
      <w:r w:rsidRPr="006A3EA9">
        <w:rPr>
          <w:rFonts w:cs="Times New Roman"/>
        </w:rPr>
        <w:t xml:space="preserve"> Hast thou forgotten Peter</w:t>
      </w:r>
      <w:r w:rsidR="0024638C">
        <w:rPr>
          <w:rFonts w:cs="Times New Roman"/>
        </w:rPr>
        <w:t>’</w:t>
      </w:r>
      <w:r w:rsidRPr="006A3EA9">
        <w:rPr>
          <w:rFonts w:cs="Times New Roman"/>
        </w:rPr>
        <w:t>s after tears</w:t>
      </w:r>
      <w:r w:rsidR="0024638C">
        <w:rPr>
          <w:rFonts w:cs="Times New Roman"/>
        </w:rPr>
        <w:t>?</w:t>
      </w:r>
      <w:r w:rsidRPr="006A3EA9">
        <w:rPr>
          <w:rFonts w:cs="Times New Roman"/>
        </w:rPr>
        <w:t xml:space="preserve"> Awake, </w:t>
      </w:r>
      <w:r w:rsidR="00D10232">
        <w:rPr>
          <w:rFonts w:cs="Times New Roman"/>
        </w:rPr>
        <w:t>O</w:t>
      </w:r>
      <w:r w:rsidRPr="006A3EA9">
        <w:rPr>
          <w:rFonts w:cs="Times New Roman"/>
        </w:rPr>
        <w:t xml:space="preserve"> my soul, awake once more. Heap on fuel, make the fire burn bright. Return again to thy God, let thy repentance once more be lively.—Let thy repentance be repented over again.</w:t>
      </w:r>
      <w:r w:rsidR="0024638C">
        <w:rPr>
          <w:rFonts w:cs="Times New Roman"/>
        </w:rPr>
        <w:t>”</w:t>
      </w:r>
      <w:r w:rsidR="00BB1761">
        <w:rPr>
          <w:rFonts w:cs="Times New Roman"/>
        </w:rPr>
        <w:t>—</w:t>
      </w:r>
      <w:r w:rsidRPr="006A3EA9">
        <w:rPr>
          <w:rFonts w:cs="Times New Roman"/>
        </w:rPr>
        <w:t>Alas, how few are the hours in a Christian</w:t>
      </w:r>
      <w:r w:rsidR="0024638C">
        <w:rPr>
          <w:rFonts w:cs="Times New Roman"/>
        </w:rPr>
        <w:t>’</w:t>
      </w:r>
      <w:r w:rsidRPr="006A3EA9">
        <w:rPr>
          <w:rFonts w:cs="Times New Roman"/>
        </w:rPr>
        <w:t>s best days when he does not</w:t>
      </w:r>
      <w:r w:rsidR="0024638C">
        <w:rPr>
          <w:rFonts w:cs="Times New Roman"/>
        </w:rPr>
        <w:t xml:space="preserve"> “</w:t>
      </w:r>
      <w:r w:rsidRPr="006A3EA9">
        <w:rPr>
          <w:rFonts w:cs="Times New Roman"/>
        </w:rPr>
        <w:t>make work for repentance!</w:t>
      </w:r>
      <w:r w:rsidR="0024638C">
        <w:rPr>
          <w:rFonts w:cs="Times New Roman"/>
        </w:rPr>
        <w:t>”</w:t>
      </w:r>
    </w:p>
    <w:p w:rsidR="009D3283" w:rsidRPr="006A3EA9" w:rsidRDefault="009D3283" w:rsidP="006A3EA9">
      <w:pPr>
        <w:spacing w:after="0" w:line="276" w:lineRule="auto"/>
        <w:ind w:firstLine="284"/>
        <w:jc w:val="both"/>
        <w:rPr>
          <w:rFonts w:cs="Times New Roman"/>
        </w:rPr>
      </w:pPr>
      <w:r w:rsidRPr="006A3EA9">
        <w:rPr>
          <w:rFonts w:cs="Times New Roman"/>
        </w:rPr>
        <w:t>Keep up your repentance till the last day of your life.</w:t>
      </w:r>
      <w:r w:rsidR="006A3EA9">
        <w:rPr>
          <w:rFonts w:cs="Times New Roman"/>
        </w:rPr>
        <w:t xml:space="preserve"> </w:t>
      </w:r>
      <w:r w:rsidRPr="006A3EA9">
        <w:rPr>
          <w:rFonts w:cs="Times New Roman"/>
        </w:rPr>
        <w:t>There will always be sins to deplore, and infirmities to confess. Take them daily to the Lord Jesus Christ, and obtain from Him daily supplies of mercy and grace. Make confession daily to the great High Priest, and receive from Him daily absolution. Feed daily on the Passover Lamb. But never forget that it was to be eaten with bitter herbs.</w:t>
      </w:r>
      <w:r w:rsidR="0024638C">
        <w:rPr>
          <w:rFonts w:cs="Times New Roman"/>
        </w:rPr>
        <w:t xml:space="preserve"> “</w:t>
      </w:r>
      <w:r w:rsidRPr="006A3EA9">
        <w:rPr>
          <w:rFonts w:cs="Times New Roman"/>
        </w:rPr>
        <w:t>Sir,</w:t>
      </w:r>
      <w:r w:rsidR="0024638C">
        <w:rPr>
          <w:rFonts w:cs="Times New Roman"/>
        </w:rPr>
        <w:t>”</w:t>
      </w:r>
      <w:r w:rsidRPr="006A3EA9">
        <w:rPr>
          <w:rFonts w:cs="Times New Roman"/>
        </w:rPr>
        <w:t xml:space="preserve"> said a young man to Philip Henry,</w:t>
      </w:r>
      <w:r w:rsidR="0024638C">
        <w:rPr>
          <w:rFonts w:cs="Times New Roman"/>
        </w:rPr>
        <w:t xml:space="preserve"> “</w:t>
      </w:r>
      <w:r w:rsidRPr="006A3EA9">
        <w:rPr>
          <w:rFonts w:cs="Times New Roman"/>
        </w:rPr>
        <w:t>how long should a man go on repenting</w:t>
      </w:r>
      <w:r w:rsidR="0024638C">
        <w:rPr>
          <w:rFonts w:cs="Times New Roman"/>
        </w:rPr>
        <w:t>?</w:t>
      </w:r>
      <w:r w:rsidRPr="006A3EA9">
        <w:rPr>
          <w:rFonts w:cs="Times New Roman"/>
        </w:rPr>
        <w:t xml:space="preserve"> How long, Mr. Henry, do you mean to go on repenting yourself?</w:t>
      </w:r>
      <w:r w:rsidR="0024638C">
        <w:rPr>
          <w:rFonts w:cs="Times New Roman"/>
        </w:rPr>
        <w:t>”</w:t>
      </w:r>
      <w:r w:rsidRPr="006A3EA9">
        <w:rPr>
          <w:rFonts w:cs="Times New Roman"/>
        </w:rPr>
        <w:t xml:space="preserve"> What did old Philip Henry reply</w:t>
      </w:r>
      <w:r w:rsidR="0024638C">
        <w:rPr>
          <w:rFonts w:cs="Times New Roman"/>
        </w:rPr>
        <w:t>? “</w:t>
      </w:r>
      <w:r w:rsidRPr="006A3EA9">
        <w:rPr>
          <w:rFonts w:cs="Times New Roman"/>
        </w:rPr>
        <w:t>Sir, I hope to carry my repentance to the very gates of heaven. Every day I find I am a sinner, and every day I need to repent. I mean to carry my repentance, by God</w:t>
      </w:r>
      <w:r w:rsidR="0024638C">
        <w:rPr>
          <w:rFonts w:cs="Times New Roman"/>
        </w:rPr>
        <w:t>’</w:t>
      </w:r>
      <w:r w:rsidRPr="006A3EA9">
        <w:rPr>
          <w:rFonts w:cs="Times New Roman"/>
        </w:rPr>
        <w:t>s help, up to the very gates of heaven.</w:t>
      </w:r>
      <w:r w:rsidR="0024638C">
        <w:rPr>
          <w:rFonts w:cs="Times New Roman"/>
        </w:rPr>
        <w:t>”</w:t>
      </w:r>
    </w:p>
    <w:p w:rsidR="005F100C" w:rsidRPr="006A3EA9" w:rsidRDefault="00BB1761" w:rsidP="006A3EA9">
      <w:pPr>
        <w:spacing w:after="0" w:line="276" w:lineRule="auto"/>
        <w:ind w:firstLine="284"/>
        <w:jc w:val="both"/>
        <w:rPr>
          <w:rFonts w:cs="Times New Roman"/>
        </w:rPr>
      </w:pPr>
      <w:r>
        <w:rPr>
          <w:rFonts w:cs="Times New Roman"/>
        </w:rPr>
        <w:t>May this b</w:t>
      </w:r>
      <w:bookmarkStart w:id="0" w:name="_GoBack"/>
      <w:bookmarkEnd w:id="0"/>
      <w:r w:rsidR="009D3283" w:rsidRPr="006A3EA9">
        <w:rPr>
          <w:rFonts w:cs="Times New Roman"/>
        </w:rPr>
        <w:t>e our divinity, your divinity, my divinity; your theology, my theology</w:t>
      </w:r>
      <w:r w:rsidR="0024638C">
        <w:rPr>
          <w:rFonts w:cs="Times New Roman"/>
        </w:rPr>
        <w:t>!</w:t>
      </w:r>
      <w:r w:rsidR="009D3283" w:rsidRPr="006A3EA9">
        <w:rPr>
          <w:rFonts w:cs="Times New Roman"/>
        </w:rPr>
        <w:t xml:space="preserve"> May repentance toward God and faith toward our Lord Jesus Christ be Jachin and Boaz,—the two great pillars before the temple of our religion, the corner-stones in our system of Christianity</w:t>
      </w:r>
      <w:r w:rsidR="0024638C">
        <w:rPr>
          <w:rFonts w:cs="Times New Roman"/>
        </w:rPr>
        <w:t>!</w:t>
      </w:r>
      <w:r w:rsidR="009D3283" w:rsidRPr="006A3EA9">
        <w:rPr>
          <w:rFonts w:cs="Times New Roman"/>
        </w:rPr>
        <w:t xml:space="preserve"> (2 Chron. iii. 17.) May the two never be disjoined</w:t>
      </w:r>
      <w:r w:rsidR="0024638C">
        <w:rPr>
          <w:rFonts w:cs="Times New Roman"/>
        </w:rPr>
        <w:t>!</w:t>
      </w:r>
      <w:r w:rsidR="009D3283" w:rsidRPr="006A3EA9">
        <w:rPr>
          <w:rFonts w:cs="Times New Roman"/>
        </w:rPr>
        <w:t xml:space="preserve"> May we, while we repent, believe</w:t>
      </w:r>
      <w:r w:rsidR="0024638C">
        <w:rPr>
          <w:rFonts w:cs="Times New Roman"/>
        </w:rPr>
        <w:t>;</w:t>
      </w:r>
      <w:r w:rsidR="009D3283" w:rsidRPr="006A3EA9">
        <w:rPr>
          <w:rFonts w:cs="Times New Roman"/>
        </w:rPr>
        <w:t xml:space="preserve"> and while we believe, repent</w:t>
      </w:r>
      <w:r w:rsidR="0024638C">
        <w:rPr>
          <w:rFonts w:cs="Times New Roman"/>
        </w:rPr>
        <w:t>!</w:t>
      </w:r>
      <w:r w:rsidR="009D3283" w:rsidRPr="006A3EA9">
        <w:rPr>
          <w:rFonts w:cs="Times New Roman"/>
        </w:rPr>
        <w:t xml:space="preserve"> And may repentance and faith, faith and repent</w:t>
      </w:r>
      <w:r w:rsidR="009D3283" w:rsidRPr="006A3EA9">
        <w:rPr>
          <w:rFonts w:cs="Times New Roman"/>
        </w:rPr>
        <w:softHyphen/>
        <w:t>ance, be ever uppermost, foremost, the chief and principal articles, in the creed of our souls</w:t>
      </w:r>
      <w:r w:rsidR="0024638C">
        <w:rPr>
          <w:rFonts w:cs="Times New Roman"/>
        </w:rPr>
        <w:t>!</w:t>
      </w:r>
    </w:p>
    <w:p w:rsidR="006A3EA9" w:rsidRPr="006A3EA9" w:rsidRDefault="006A3EA9">
      <w:pPr>
        <w:spacing w:after="0" w:line="276" w:lineRule="auto"/>
        <w:ind w:firstLine="284"/>
        <w:jc w:val="both"/>
        <w:rPr>
          <w:rFonts w:cs="Times New Roman"/>
        </w:rPr>
      </w:pPr>
    </w:p>
    <w:sectPr w:rsidR="006A3EA9" w:rsidRPr="006A3EA9" w:rsidSect="009D3283">
      <w:headerReference w:type="even" r:id="rId7"/>
      <w:headerReference w:type="default" r:id="rId8"/>
      <w:footerReference w:type="even" r:id="rId9"/>
      <w:footerReference w:type="default" r:id="rId10"/>
      <w:headerReference w:type="first" r:id="rId11"/>
      <w:footerReference w:type="first" r:id="rId12"/>
      <w:pgSz w:w="11907" w:h="16839" w:code="9"/>
      <w:pgMar w:top="1985" w:right="2268" w:bottom="1985"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6D" w:rsidRDefault="007B046D" w:rsidP="006A3EA9">
      <w:pPr>
        <w:spacing w:after="0" w:line="240" w:lineRule="auto"/>
      </w:pPr>
      <w:r>
        <w:separator/>
      </w:r>
    </w:p>
  </w:endnote>
  <w:endnote w:type="continuationSeparator" w:id="0">
    <w:p w:rsidR="007B046D" w:rsidRDefault="007B046D" w:rsidP="006A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F" w:rsidRDefault="00F97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033945"/>
      <w:docPartObj>
        <w:docPartGallery w:val="Page Numbers (Bottom of Page)"/>
        <w:docPartUnique/>
      </w:docPartObj>
    </w:sdtPr>
    <w:sdtEndPr>
      <w:rPr>
        <w:noProof/>
      </w:rPr>
    </w:sdtEndPr>
    <w:sdtContent>
      <w:p w:rsidR="005F100C" w:rsidRDefault="005F100C">
        <w:pPr>
          <w:pStyle w:val="Footer"/>
          <w:jc w:val="center"/>
        </w:pPr>
        <w:r>
          <w:fldChar w:fldCharType="begin"/>
        </w:r>
        <w:r>
          <w:instrText xml:space="preserve"> PAGE   \* MERGEFORMAT </w:instrText>
        </w:r>
        <w:r>
          <w:fldChar w:fldCharType="separate"/>
        </w:r>
        <w:r w:rsidR="00F97ACF">
          <w:rPr>
            <w:noProof/>
          </w:rPr>
          <w:t>23</w:t>
        </w:r>
        <w:r>
          <w:rPr>
            <w:noProof/>
          </w:rPr>
          <w:fldChar w:fldCharType="end"/>
        </w:r>
      </w:p>
    </w:sdtContent>
  </w:sdt>
  <w:p w:rsidR="005F100C" w:rsidRDefault="005F10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F" w:rsidRDefault="00F97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6D" w:rsidRDefault="007B046D" w:rsidP="006A3EA9">
      <w:pPr>
        <w:spacing w:after="0" w:line="240" w:lineRule="auto"/>
      </w:pPr>
      <w:r>
        <w:separator/>
      </w:r>
    </w:p>
  </w:footnote>
  <w:footnote w:type="continuationSeparator" w:id="0">
    <w:p w:rsidR="007B046D" w:rsidRDefault="007B046D" w:rsidP="006A3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F" w:rsidRDefault="00F97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F" w:rsidRDefault="00F97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F" w:rsidRDefault="00F97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BBDF"/>
    <w:multiLevelType w:val="singleLevel"/>
    <w:tmpl w:val="B0E832B8"/>
    <w:lvl w:ilvl="0">
      <w:start w:val="3"/>
      <w:numFmt w:val="lowerLetter"/>
      <w:lvlText w:val="(%1)"/>
      <w:lvlJc w:val="left"/>
      <w:pPr>
        <w:tabs>
          <w:tab w:val="num" w:pos="576"/>
        </w:tabs>
        <w:ind w:left="72" w:firstLine="216"/>
      </w:pPr>
      <w:rPr>
        <w:snapToGrid/>
        <w:spacing w:val="8"/>
        <w:sz w:val="24"/>
        <w:szCs w:val="24"/>
      </w:rPr>
    </w:lvl>
  </w:abstractNum>
  <w:abstractNum w:abstractNumId="1" w15:restartNumberingAfterBreak="0">
    <w:nsid w:val="009D6EE5"/>
    <w:multiLevelType w:val="singleLevel"/>
    <w:tmpl w:val="56DCAB76"/>
    <w:lvl w:ilvl="0">
      <w:start w:val="2"/>
      <w:numFmt w:val="lowerLetter"/>
      <w:lvlText w:val="(%1)"/>
      <w:lvlJc w:val="left"/>
      <w:pPr>
        <w:tabs>
          <w:tab w:val="num" w:pos="576"/>
        </w:tabs>
        <w:ind w:left="72" w:firstLine="216"/>
      </w:pPr>
      <w:rPr>
        <w:i w:val="0"/>
        <w:snapToGrid/>
        <w:spacing w:val="4"/>
        <w:sz w:val="24"/>
        <w:szCs w:val="24"/>
      </w:rPr>
    </w:lvl>
  </w:abstractNum>
  <w:abstractNum w:abstractNumId="2" w15:restartNumberingAfterBreak="0">
    <w:nsid w:val="02E2ECA4"/>
    <w:multiLevelType w:val="singleLevel"/>
    <w:tmpl w:val="D2080280"/>
    <w:lvl w:ilvl="0">
      <w:start w:val="1"/>
      <w:numFmt w:val="lowerLetter"/>
      <w:lvlText w:val="(%1)"/>
      <w:lvlJc w:val="left"/>
      <w:pPr>
        <w:tabs>
          <w:tab w:val="num" w:pos="576"/>
        </w:tabs>
        <w:ind w:left="72" w:firstLine="216"/>
      </w:pPr>
      <w:rPr>
        <w:snapToGrid/>
        <w:spacing w:val="9"/>
        <w:sz w:val="24"/>
        <w:szCs w:val="24"/>
      </w:rPr>
    </w:lvl>
  </w:abstractNum>
  <w:abstractNum w:abstractNumId="3" w15:restartNumberingAfterBreak="0">
    <w:nsid w:val="06BBD609"/>
    <w:multiLevelType w:val="singleLevel"/>
    <w:tmpl w:val="3B7EF878"/>
    <w:lvl w:ilvl="0">
      <w:start w:val="2"/>
      <w:numFmt w:val="upperRoman"/>
      <w:lvlText w:val="%1."/>
      <w:lvlJc w:val="left"/>
      <w:pPr>
        <w:tabs>
          <w:tab w:val="num" w:pos="648"/>
        </w:tabs>
        <w:ind w:firstLine="216"/>
      </w:pPr>
      <w:rPr>
        <w:snapToGrid/>
        <w:sz w:val="20"/>
        <w:szCs w:val="20"/>
      </w:rPr>
    </w:lvl>
  </w:abstractNum>
  <w:abstractNum w:abstractNumId="4" w15:restartNumberingAfterBreak="0">
    <w:nsid w:val="076A3500"/>
    <w:multiLevelType w:val="singleLevel"/>
    <w:tmpl w:val="8E0CFAFE"/>
    <w:lvl w:ilvl="0">
      <w:start w:val="1"/>
      <w:numFmt w:val="lowerLetter"/>
      <w:lvlText w:val="(%1)"/>
      <w:lvlJc w:val="left"/>
      <w:pPr>
        <w:tabs>
          <w:tab w:val="num" w:pos="576"/>
        </w:tabs>
        <w:ind w:left="72" w:firstLine="216"/>
      </w:pPr>
      <w:rPr>
        <w:b w:val="0"/>
        <w:snapToGrid/>
        <w:spacing w:val="2"/>
        <w:sz w:val="24"/>
        <w:szCs w:val="24"/>
      </w:rPr>
    </w:lvl>
  </w:abstractNum>
  <w:num w:numId="1">
    <w:abstractNumId w:val="3"/>
  </w:num>
  <w:num w:numId="2">
    <w:abstractNumId w:val="3"/>
    <w:lvlOverride w:ilvl="0">
      <w:lvl w:ilvl="0">
        <w:numFmt w:val="upperRoman"/>
        <w:lvlText w:val="%1."/>
        <w:lvlJc w:val="left"/>
        <w:pPr>
          <w:tabs>
            <w:tab w:val="num" w:pos="792"/>
          </w:tabs>
          <w:ind w:firstLine="216"/>
        </w:pPr>
        <w:rPr>
          <w:snapToGrid/>
          <w:sz w:val="20"/>
          <w:szCs w:val="20"/>
        </w:rPr>
      </w:lvl>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83"/>
    <w:rsid w:val="0003323A"/>
    <w:rsid w:val="000668D5"/>
    <w:rsid w:val="0012165D"/>
    <w:rsid w:val="0024638C"/>
    <w:rsid w:val="0027147C"/>
    <w:rsid w:val="00303465"/>
    <w:rsid w:val="003D6EF9"/>
    <w:rsid w:val="005169EF"/>
    <w:rsid w:val="005F100C"/>
    <w:rsid w:val="0068040E"/>
    <w:rsid w:val="00686A9F"/>
    <w:rsid w:val="006A3EA9"/>
    <w:rsid w:val="00742D04"/>
    <w:rsid w:val="007557FB"/>
    <w:rsid w:val="007B046D"/>
    <w:rsid w:val="00911F65"/>
    <w:rsid w:val="00993E5B"/>
    <w:rsid w:val="009D3283"/>
    <w:rsid w:val="00A91C5E"/>
    <w:rsid w:val="00AC5BCC"/>
    <w:rsid w:val="00AF60F3"/>
    <w:rsid w:val="00B559D9"/>
    <w:rsid w:val="00BB1722"/>
    <w:rsid w:val="00BB1761"/>
    <w:rsid w:val="00BB3CA8"/>
    <w:rsid w:val="00C53EFC"/>
    <w:rsid w:val="00C66F70"/>
    <w:rsid w:val="00C80EB3"/>
    <w:rsid w:val="00D10232"/>
    <w:rsid w:val="00D30438"/>
    <w:rsid w:val="00E668F4"/>
    <w:rsid w:val="00F9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EA9"/>
  </w:style>
  <w:style w:type="paragraph" w:styleId="Footer">
    <w:name w:val="footer"/>
    <w:basedOn w:val="Normal"/>
    <w:link w:val="FooterChar"/>
    <w:uiPriority w:val="99"/>
    <w:unhideWhenUsed/>
    <w:rsid w:val="006A3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9340</Words>
  <Characters>53238</Characters>
  <Application>Microsoft Office Word</Application>
  <DocSecurity>0</DocSecurity>
  <Lines>443</Lines>
  <Paragraphs>124</Paragraphs>
  <ScaleCrop>false</ScaleCrop>
  <Company/>
  <LinksUpToDate>false</LinksUpToDate>
  <CharactersWithSpaces>62454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2015-10-09T15:55:00Z</dcterms:created>
  <dcterms:modified xsi:type="dcterms:W3CDTF">2015-10-09T15:55:00Z</dcterms:modified>
</cp:coreProperties>
</file>